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5839" w:rsidRDefault="0082211F">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Договор подряда № ____</w:t>
      </w:r>
    </w:p>
    <w:p w:rsidR="004F5839" w:rsidRDefault="004F5839">
      <w:pPr>
        <w:shd w:val="clear" w:color="auto" w:fill="FFFFFF"/>
        <w:spacing w:line="240" w:lineRule="auto"/>
        <w:ind w:firstLine="0"/>
        <w:rPr>
          <w:b/>
          <w:bCs/>
          <w:color w:val="000000"/>
          <w:sz w:val="24"/>
          <w:szCs w:val="24"/>
        </w:rPr>
      </w:pPr>
    </w:p>
    <w:p w:rsidR="004F5839" w:rsidRDefault="0082211F">
      <w:pPr>
        <w:shd w:val="clear" w:color="auto" w:fill="FFFFFF"/>
        <w:tabs>
          <w:tab w:val="right" w:pos="993"/>
        </w:tabs>
        <w:spacing w:line="240" w:lineRule="auto"/>
        <w:ind w:firstLine="0"/>
        <w:rPr>
          <w:bCs/>
          <w:color w:val="000000"/>
          <w:sz w:val="24"/>
          <w:szCs w:val="24"/>
        </w:rPr>
      </w:pPr>
      <w:r>
        <w:rPr>
          <w:bCs/>
          <w:color w:val="000000"/>
          <w:sz w:val="24"/>
          <w:szCs w:val="24"/>
        </w:rPr>
        <w:t>г. _________</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20__ г.</w:t>
      </w:r>
    </w:p>
    <w:p w:rsidR="004F5839" w:rsidRDefault="004F5839">
      <w:pPr>
        <w:shd w:val="clear" w:color="auto" w:fill="FFFFFF"/>
        <w:tabs>
          <w:tab w:val="right" w:pos="9639"/>
        </w:tabs>
        <w:spacing w:line="240" w:lineRule="auto"/>
        <w:ind w:firstLine="0"/>
        <w:rPr>
          <w:bCs/>
          <w:color w:val="000000"/>
          <w:sz w:val="24"/>
          <w:szCs w:val="24"/>
        </w:rPr>
      </w:pPr>
    </w:p>
    <w:p w:rsidR="004F5839" w:rsidRDefault="0082211F">
      <w:pPr>
        <w:pStyle w:val="34"/>
        <w:ind w:firstLine="708"/>
        <w:rPr>
          <w:color w:val="auto"/>
        </w:rPr>
      </w:pPr>
      <w:r>
        <w:rPr>
          <w:b/>
          <w:color w:val="auto"/>
          <w:lang w:val="ru-RU"/>
        </w:rPr>
        <w:t>Акционерное</w:t>
      </w:r>
      <w:r>
        <w:rPr>
          <w:b/>
          <w:color w:val="auto"/>
        </w:rPr>
        <w:t xml:space="preserve">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rsidR="004F5839" w:rsidRDefault="0082211F">
      <w:pPr>
        <w:pStyle w:val="34"/>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rsidR="004F5839" w:rsidRDefault="0082211F">
      <w:pPr>
        <w:pStyle w:val="34"/>
        <w:ind w:firstLine="708"/>
        <w:rPr>
          <w:color w:val="auto"/>
          <w:lang w:val="ru-RU"/>
        </w:rPr>
      </w:pPr>
      <w:r>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41490D" w:rsidRPr="0041490D">
        <w:rPr>
          <w:color w:val="000000"/>
          <w:lang w:eastAsia="ru-RU"/>
        </w:rPr>
        <w:t>301201-КС ПИР СМР-2024-ДРСК-ПЭС</w:t>
      </w:r>
      <w:r w:rsidRPr="0041490D">
        <w:rPr>
          <w:bCs/>
          <w:color w:val="auto"/>
        </w:rPr>
        <w:t>,</w:t>
      </w:r>
      <w:r>
        <w:t xml:space="preserve"> </w:t>
      </w:r>
      <w:r>
        <w:rPr>
          <w:color w:val="auto"/>
          <w:lang w:val="ru-RU"/>
        </w:rPr>
        <w:t>и</w:t>
      </w:r>
      <w:r>
        <w:rPr>
          <w:lang w:val="ru-RU"/>
        </w:rPr>
        <w:t xml:space="preserve"> </w:t>
      </w:r>
      <w:r>
        <w:rPr>
          <w:bCs/>
          <w:color w:val="auto"/>
        </w:rPr>
        <w:t xml:space="preserve">на основании </w:t>
      </w:r>
      <w:r>
        <w:rPr>
          <w:bCs/>
          <w:color w:val="auto"/>
          <w:lang w:val="ru-RU"/>
        </w:rPr>
        <w:t xml:space="preserve">протокола </w:t>
      </w:r>
      <w:r>
        <w:rPr>
          <w:bCs/>
          <w:color w:val="auto"/>
        </w:rPr>
        <w:t xml:space="preserve"> </w:t>
      </w:r>
      <w:r>
        <w:rPr>
          <w:bCs/>
          <w:color w:val="auto"/>
          <w:lang w:val="ru-RU"/>
        </w:rPr>
        <w:t>__________</w:t>
      </w:r>
      <w:r>
        <w:rPr>
          <w:bCs/>
          <w:color w:val="auto"/>
        </w:rPr>
        <w:t xml:space="preserve"> №_______ от «___»__________ года</w:t>
      </w:r>
      <w:r>
        <w:rPr>
          <w:bCs/>
          <w:color w:val="auto"/>
          <w:lang w:val="ru-RU"/>
        </w:rPr>
        <w:t>,</w:t>
      </w:r>
      <w:r w:rsidR="0041490D">
        <w:rPr>
          <w:bCs/>
          <w:color w:val="auto"/>
          <w:lang w:val="ru-RU"/>
        </w:rPr>
        <w:t xml:space="preserve"> </w:t>
      </w:r>
      <w:r>
        <w:rPr>
          <w:color w:val="auto"/>
        </w:rPr>
        <w:t>заключили настоящий договор (далее – «Договор») о нижеследующем:</w:t>
      </w:r>
    </w:p>
    <w:p w:rsidR="004F5839" w:rsidRDefault="004F5839">
      <w:pPr>
        <w:pStyle w:val="34"/>
        <w:ind w:firstLine="708"/>
        <w:rPr>
          <w:color w:val="auto"/>
          <w:lang w:val="ru-RU"/>
        </w:rPr>
      </w:pPr>
    </w:p>
    <w:p w:rsidR="004F5839" w:rsidRDefault="0082211F">
      <w:pPr>
        <w:pStyle w:val="afa"/>
        <w:shd w:val="clear" w:color="auto" w:fill="FFFFFF"/>
        <w:tabs>
          <w:tab w:val="left" w:pos="284"/>
        </w:tabs>
        <w:ind w:left="0"/>
        <w:jc w:val="center"/>
        <w:rPr>
          <w:b/>
          <w:bCs/>
        </w:rPr>
      </w:pPr>
      <w:r>
        <w:rPr>
          <w:b/>
          <w:bCs/>
        </w:rPr>
        <w:t>Термины и определения</w:t>
      </w:r>
    </w:p>
    <w:p w:rsidR="004F5839" w:rsidRDefault="0082211F">
      <w:pPr>
        <w:pStyle w:val="34"/>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4F5839" w:rsidRDefault="0082211F">
      <w:pPr>
        <w:pStyle w:val="afa"/>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4F5839" w:rsidRPr="0082211F" w:rsidRDefault="0082211F">
      <w:pPr>
        <w:pStyle w:val="afa"/>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t xml:space="preserve">, утвержденным постановлением </w:t>
      </w:r>
      <w:r w:rsidRPr="0082211F">
        <w:rPr>
          <w:lang w:eastAsia="en-US"/>
        </w:rPr>
        <w:t>Госкомстата РФ от 30.10.1997 № 71а, подписываемые Сторонами по окончании всех Работ по Объекту, предусмотренных Договором.</w:t>
      </w:r>
    </w:p>
    <w:p w:rsidR="004F5839" w:rsidRPr="0082211F" w:rsidRDefault="0082211F">
      <w:pPr>
        <w:spacing w:line="240" w:lineRule="auto"/>
        <w:ind w:firstLine="708"/>
        <w:rPr>
          <w:sz w:val="24"/>
          <w:szCs w:val="24"/>
        </w:rPr>
      </w:pPr>
      <w:r w:rsidRPr="0082211F">
        <w:rPr>
          <w:b/>
          <w:lang w:eastAsia="en-US"/>
        </w:rPr>
        <w:t>«</w:t>
      </w:r>
      <w:r w:rsidRPr="0082211F">
        <w:rPr>
          <w:b/>
          <w:sz w:val="24"/>
          <w:szCs w:val="24"/>
          <w:lang w:eastAsia="en-US"/>
        </w:rPr>
        <w:t xml:space="preserve">Акт ОС-3» – </w:t>
      </w:r>
      <w:r w:rsidRPr="0082211F">
        <w:rPr>
          <w:sz w:val="24"/>
          <w:szCs w:val="24"/>
          <w:lang w:eastAsia="en-US"/>
        </w:rPr>
        <w:t>документ, оформляемый по унифицированной форме № ОС-3 «А</w:t>
      </w:r>
      <w:r w:rsidRPr="0082211F">
        <w:rPr>
          <w:sz w:val="24"/>
          <w:szCs w:val="24"/>
        </w:rPr>
        <w:t>кт</w:t>
      </w:r>
      <w:r w:rsidRPr="0082211F">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82211F">
        <w:rPr>
          <w:sz w:val="24"/>
          <w:szCs w:val="24"/>
        </w:rPr>
        <w:t xml:space="preserve">Постановлением Госкомстата РФ от 21.01.2003 № 7. </w:t>
      </w:r>
    </w:p>
    <w:p w:rsidR="004F5839" w:rsidRPr="0082211F" w:rsidRDefault="0082211F">
      <w:pPr>
        <w:pStyle w:val="afa"/>
        <w:ind w:left="0" w:firstLine="708"/>
        <w:jc w:val="both"/>
        <w:rPr>
          <w:lang w:eastAsia="en-US"/>
        </w:rPr>
      </w:pPr>
      <w:r w:rsidRPr="0082211F">
        <w:rPr>
          <w:b/>
          <w:lang w:eastAsia="en-US"/>
        </w:rPr>
        <w:t>«Акт ОС-15»</w:t>
      </w:r>
      <w:r w:rsidRPr="0082211F">
        <w:rPr>
          <w:b/>
        </w:rPr>
        <w:t xml:space="preserve"> </w:t>
      </w:r>
      <w:r w:rsidRPr="0082211F">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4F5839" w:rsidRPr="0082211F" w:rsidRDefault="0082211F">
      <w:pPr>
        <w:pStyle w:val="afa"/>
        <w:ind w:left="0" w:firstLine="708"/>
        <w:jc w:val="both"/>
        <w:rPr>
          <w:lang w:eastAsia="en-US"/>
        </w:rPr>
      </w:pPr>
      <w:r w:rsidRPr="0082211F">
        <w:rPr>
          <w:b/>
          <w:lang w:eastAsia="en-US"/>
        </w:rPr>
        <w:t>«Акт освидетельствования выполненных работ»</w:t>
      </w:r>
      <w:r w:rsidRPr="0082211F">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4F5839" w:rsidRDefault="0082211F">
      <w:pPr>
        <w:pStyle w:val="afa"/>
        <w:ind w:left="0" w:firstLine="708"/>
        <w:jc w:val="both"/>
        <w:rPr>
          <w:lang w:eastAsia="en-US"/>
        </w:rPr>
      </w:pPr>
      <w:r w:rsidRPr="0082211F">
        <w:rPr>
          <w:lang w:eastAsia="en-US"/>
        </w:rPr>
        <w:t>Акт освидетельствования выполненных работ не является документом, свидетельствующим о приемке Заказчиком Работ, в том числе</w:t>
      </w:r>
      <w:r>
        <w:rPr>
          <w:lang w:eastAsia="en-US"/>
        </w:rPr>
        <w:t xml:space="preserve">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4F5839" w:rsidRPr="0082211F" w:rsidRDefault="0082211F" w:rsidP="0082211F">
      <w:pPr>
        <w:pStyle w:val="afa"/>
        <w:ind w:left="0" w:firstLine="708"/>
        <w:jc w:val="both"/>
        <w:rPr>
          <w:lang w:eastAsia="en-US"/>
        </w:rPr>
      </w:pPr>
      <w:r w:rsidRPr="0082211F">
        <w:rPr>
          <w:b/>
          <w:lang w:eastAsia="en-US"/>
        </w:rPr>
        <w:t>«Банковская гарантия»</w:t>
      </w:r>
      <w:r w:rsidRPr="0082211F">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 в той мере, в какой указанные правила не противоречат законодательству Российской Федерации и условиям настоящего Договора.</w:t>
      </w:r>
    </w:p>
    <w:p w:rsidR="004F5839" w:rsidRPr="0082211F" w:rsidRDefault="0082211F">
      <w:pPr>
        <w:pStyle w:val="afa"/>
        <w:widowControl w:val="0"/>
        <w:shd w:val="clear" w:color="auto" w:fill="FFFFFF"/>
        <w:tabs>
          <w:tab w:val="left" w:pos="567"/>
          <w:tab w:val="left" w:pos="1134"/>
        </w:tabs>
        <w:ind w:left="0" w:firstLine="708"/>
        <w:jc w:val="both"/>
        <w:textAlignment w:val="baseline"/>
        <w:rPr>
          <w:lang w:eastAsia="en-US"/>
        </w:rPr>
      </w:pPr>
      <w:r>
        <w:rPr>
          <w:b/>
          <w:lang w:eastAsia="en-US"/>
        </w:rPr>
        <w:t>«Гарантийный срок»</w:t>
      </w:r>
      <w:r>
        <w:t xml:space="preserve"> </w:t>
      </w:r>
      <w:r>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w:t>
      </w:r>
      <w:r w:rsidRPr="0082211F">
        <w:rPr>
          <w:lang w:eastAsia="en-US"/>
        </w:rPr>
        <w:t xml:space="preserve">Подрядчик обязуется устранять все выявленные Заказчиком недостатки, </w:t>
      </w:r>
      <w:r w:rsidRPr="0082211F">
        <w:rPr>
          <w:lang w:eastAsia="en-US"/>
        </w:rPr>
        <w:lastRenderedPageBreak/>
        <w:t>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4F5839" w:rsidRPr="0082211F" w:rsidRDefault="0082211F">
      <w:pPr>
        <w:pStyle w:val="afa"/>
        <w:widowControl w:val="0"/>
        <w:shd w:val="clear" w:color="auto" w:fill="FFFFFF"/>
        <w:tabs>
          <w:tab w:val="left" w:pos="567"/>
          <w:tab w:val="left" w:pos="1134"/>
        </w:tabs>
        <w:ind w:left="0" w:firstLine="708"/>
        <w:jc w:val="both"/>
        <w:textAlignment w:val="baseline"/>
        <w:rPr>
          <w:lang w:eastAsia="en-US"/>
        </w:rPr>
      </w:pPr>
      <w:r w:rsidRPr="0082211F">
        <w:rPr>
          <w:b/>
          <w:lang w:eastAsia="en-US"/>
        </w:rPr>
        <w:t>«Гарантированные показатели»</w:t>
      </w:r>
      <w:r w:rsidRPr="0082211F">
        <w:rPr>
          <w:lang w:eastAsia="en-US"/>
        </w:rPr>
        <w:t xml:space="preserve"> – важные для Заказчика характеристики Объекта, которые могут быть измерены арифметически (количественно).</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sidRPr="0082211F">
        <w:rPr>
          <w:b/>
          <w:lang w:eastAsia="en-US"/>
        </w:rPr>
        <w:t>«Давальческие материалы и запасные части»</w:t>
      </w:r>
      <w:r w:rsidRPr="0082211F">
        <w:rPr>
          <w:lang w:eastAsia="en-US"/>
        </w:rPr>
        <w:t xml:space="preserve"> – материалы (запасные части), </w:t>
      </w:r>
      <w:r w:rsidRPr="0082211F">
        <w:t xml:space="preserve">которые будут являться составной частью Результата работ по Договору, </w:t>
      </w:r>
      <w:r w:rsidRPr="0082211F">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w:t>
      </w:r>
      <w:r>
        <w:rPr>
          <w:lang w:eastAsia="en-US"/>
        </w:rPr>
        <w:t xml:space="preserve">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4F5839" w:rsidRPr="0082211F" w:rsidRDefault="0082211F">
      <w:pPr>
        <w:pStyle w:val="afa"/>
        <w:widowControl w:val="0"/>
        <w:shd w:val="clear" w:color="auto" w:fill="FFFFFF"/>
        <w:tabs>
          <w:tab w:val="left" w:pos="567"/>
          <w:tab w:val="left" w:pos="1134"/>
        </w:tabs>
        <w:ind w:left="0" w:firstLine="708"/>
        <w:jc w:val="both"/>
        <w:textAlignment w:val="baseline"/>
        <w:rPr>
          <w:lang w:eastAsia="en-US"/>
        </w:rPr>
      </w:pPr>
      <w:r w:rsidRPr="0082211F">
        <w:rPr>
          <w:b/>
          <w:lang w:eastAsia="en-US"/>
        </w:rPr>
        <w:t>«Исполнительная документация»</w:t>
      </w:r>
      <w:r w:rsidRPr="0082211F">
        <w:rPr>
          <w:lang w:eastAsia="en-US"/>
        </w:rPr>
        <w:t xml:space="preserve"> – 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Pr>
          <w:b/>
          <w:lang w:eastAsia="en-US"/>
        </w:rPr>
        <w:t>«Обеспечительный платеж»</w:t>
      </w:r>
      <w:r>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Pr>
          <w:b/>
          <w:lang w:eastAsia="en-US"/>
        </w:rPr>
        <w:lastRenderedPageBreak/>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4F5839"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rsidR="004F5839" w:rsidRDefault="0082211F">
      <w:pPr>
        <w:pStyle w:val="afa"/>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4F5839" w:rsidRDefault="0082211F" w:rsidP="009B08CC">
      <w:pPr>
        <w:pStyle w:val="afa"/>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rsidR="004F5839" w:rsidRDefault="0082211F" w:rsidP="009B08CC">
      <w:pPr>
        <w:pStyle w:val="afa"/>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rsidR="004F5839" w:rsidRDefault="0082211F" w:rsidP="009B08CC">
      <w:pPr>
        <w:pStyle w:val="afa"/>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4F5839" w:rsidRDefault="0082211F">
      <w:pPr>
        <w:pStyle w:val="afa"/>
        <w:widowControl w:val="0"/>
        <w:shd w:val="clear" w:color="auto" w:fill="FFFFFF"/>
        <w:tabs>
          <w:tab w:val="left" w:pos="567"/>
          <w:tab w:val="left" w:pos="1134"/>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4F5839"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«Проектная документация»</w:t>
      </w:r>
      <w:r>
        <w:rPr>
          <w:b w:val="0"/>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4F5839"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 xml:space="preserve">Состав разделов Проектной документации определяется Применимым правом. </w:t>
      </w:r>
    </w:p>
    <w:p w:rsidR="004F5839" w:rsidRPr="0082211F"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Pr>
          <w:b w:val="0"/>
          <w:sz w:val="24"/>
          <w:szCs w:val="24"/>
          <w:lang w:val="ru-RU" w:eastAsia="en-US"/>
        </w:rPr>
        <w:t xml:space="preserve">В состав Проектной документации может включаться также иная документация, </w:t>
      </w:r>
      <w:r w:rsidRPr="0082211F">
        <w:rPr>
          <w:b w:val="0"/>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rsidR="004F5839" w:rsidRPr="0082211F"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sidRPr="0082211F">
        <w:rPr>
          <w:sz w:val="24"/>
          <w:szCs w:val="24"/>
          <w:lang w:eastAsia="en-US"/>
        </w:rPr>
        <w:t>«</w:t>
      </w:r>
      <w:r w:rsidRPr="0082211F">
        <w:rPr>
          <w:sz w:val="24"/>
          <w:szCs w:val="24"/>
          <w:lang w:val="ru-RU" w:eastAsia="en-US"/>
        </w:rPr>
        <w:t>Проектные работы»</w:t>
      </w:r>
      <w:r w:rsidRPr="0082211F">
        <w:rPr>
          <w:b w:val="0"/>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4F5839" w:rsidRDefault="0082211F">
      <w:pPr>
        <w:pStyle w:val="30"/>
        <w:keepNext w:val="0"/>
        <w:widowControl w:val="0"/>
        <w:tabs>
          <w:tab w:val="left" w:pos="567"/>
        </w:tabs>
        <w:spacing w:before="0" w:after="0"/>
        <w:ind w:firstLine="708"/>
        <w:jc w:val="both"/>
        <w:textAlignment w:val="baseline"/>
        <w:rPr>
          <w:sz w:val="24"/>
          <w:szCs w:val="24"/>
          <w:lang w:eastAsia="ru-RU"/>
        </w:rPr>
      </w:pPr>
      <w:r w:rsidRPr="0082211F">
        <w:rPr>
          <w:sz w:val="24"/>
          <w:szCs w:val="24"/>
          <w:lang w:val="ru-RU" w:eastAsia="en-US"/>
        </w:rPr>
        <w:t>«Работы»</w:t>
      </w:r>
      <w:r w:rsidRPr="0082211F">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82211F">
        <w:rPr>
          <w:sz w:val="24"/>
          <w:szCs w:val="24"/>
          <w:lang w:eastAsia="ru-RU"/>
        </w:rPr>
        <w:t xml:space="preserve"> </w:t>
      </w:r>
      <w:r w:rsidRPr="0082211F">
        <w:rPr>
          <w:b w:val="0"/>
          <w:sz w:val="24"/>
          <w:szCs w:val="24"/>
          <w:lang w:val="ru-RU" w:eastAsia="ru-RU"/>
        </w:rPr>
        <w:t>выявленных</w:t>
      </w:r>
      <w:r w:rsidRPr="0082211F">
        <w:rPr>
          <w:sz w:val="24"/>
          <w:szCs w:val="24"/>
          <w:lang w:val="ru-RU" w:eastAsia="ru-RU"/>
        </w:rPr>
        <w:t xml:space="preserve"> </w:t>
      </w:r>
      <w:r w:rsidRPr="0082211F">
        <w:rPr>
          <w:b w:val="0"/>
          <w:sz w:val="24"/>
          <w:szCs w:val="24"/>
          <w:lang w:eastAsia="ru-RU"/>
        </w:rPr>
        <w:t>недостатков, несоответстви</w:t>
      </w:r>
      <w:r w:rsidRPr="0082211F">
        <w:rPr>
          <w:b w:val="0"/>
          <w:sz w:val="24"/>
          <w:szCs w:val="24"/>
          <w:lang w:val="ru-RU" w:eastAsia="ru-RU"/>
        </w:rPr>
        <w:t>й</w:t>
      </w:r>
      <w:r w:rsidRPr="0082211F">
        <w:rPr>
          <w:b w:val="0"/>
          <w:sz w:val="24"/>
          <w:szCs w:val="24"/>
          <w:lang w:eastAsia="ru-RU"/>
        </w:rPr>
        <w:t xml:space="preserve"> и / или дефект</w:t>
      </w:r>
      <w:r w:rsidRPr="0082211F">
        <w:rPr>
          <w:b w:val="0"/>
          <w:sz w:val="24"/>
          <w:szCs w:val="24"/>
          <w:lang w:val="ru-RU" w:eastAsia="ru-RU"/>
        </w:rPr>
        <w:t>ов</w:t>
      </w:r>
      <w:r w:rsidRPr="0082211F">
        <w:rPr>
          <w:b w:val="0"/>
          <w:sz w:val="24"/>
          <w:szCs w:val="24"/>
          <w:lang w:eastAsia="ru-RU"/>
        </w:rPr>
        <w:t xml:space="preserve"> в </w:t>
      </w:r>
      <w:r w:rsidRPr="0082211F">
        <w:rPr>
          <w:b w:val="0"/>
          <w:sz w:val="24"/>
          <w:szCs w:val="24"/>
          <w:lang w:val="ru-RU" w:eastAsia="ru-RU"/>
        </w:rPr>
        <w:t>Результате</w:t>
      </w:r>
      <w:r w:rsidRPr="0082211F">
        <w:rPr>
          <w:b w:val="0"/>
          <w:sz w:val="24"/>
          <w:szCs w:val="24"/>
          <w:lang w:eastAsia="ru-RU"/>
        </w:rPr>
        <w:t xml:space="preserve"> </w:t>
      </w:r>
      <w:r w:rsidRPr="0082211F">
        <w:rPr>
          <w:b w:val="0"/>
          <w:sz w:val="24"/>
          <w:szCs w:val="24"/>
          <w:lang w:val="ru-RU" w:eastAsia="ru-RU"/>
        </w:rPr>
        <w:t>работ</w:t>
      </w:r>
      <w:r w:rsidRPr="0082211F">
        <w:rPr>
          <w:b w:val="0"/>
          <w:sz w:val="24"/>
          <w:szCs w:val="24"/>
          <w:lang w:eastAsia="ru-RU"/>
        </w:rPr>
        <w:t>, а также любые иные работы</w:t>
      </w:r>
      <w:r w:rsidRPr="0082211F">
        <w:rPr>
          <w:b w:val="0"/>
          <w:sz w:val="24"/>
          <w:szCs w:val="24"/>
          <w:lang w:val="ru-RU" w:eastAsia="ru-RU"/>
        </w:rPr>
        <w:t xml:space="preserve"> (в том числе приобретение Материально-технических ресурсов и оборудования)</w:t>
      </w:r>
      <w:r w:rsidRPr="0082211F">
        <w:rPr>
          <w:b w:val="0"/>
          <w:sz w:val="24"/>
          <w:szCs w:val="24"/>
          <w:lang w:eastAsia="ru-RU"/>
        </w:rPr>
        <w:t>, необходимые для выполнения Подрядчиком своих обязательств</w:t>
      </w:r>
      <w:r>
        <w:rPr>
          <w:b w:val="0"/>
          <w:sz w:val="24"/>
          <w:szCs w:val="24"/>
          <w:lang w:eastAsia="ru-RU"/>
        </w:rPr>
        <w:t xml:space="preserve">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4F5839" w:rsidRDefault="0082211F">
      <w:pPr>
        <w:widowControl w:val="0"/>
        <w:tabs>
          <w:tab w:val="left" w:pos="567"/>
        </w:tabs>
        <w:spacing w:line="240" w:lineRule="auto"/>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4F5839" w:rsidRDefault="0082211F">
      <w:pPr>
        <w:widowControl w:val="0"/>
        <w:tabs>
          <w:tab w:val="left" w:pos="567"/>
        </w:tabs>
        <w:spacing w:line="240" w:lineRule="auto"/>
        <w:ind w:firstLine="708"/>
        <w:rPr>
          <w:sz w:val="24"/>
          <w:szCs w:val="24"/>
        </w:rPr>
      </w:pPr>
      <w:r>
        <w:rPr>
          <w:b/>
          <w:sz w:val="24"/>
          <w:szCs w:val="24"/>
          <w:lang w:eastAsia="en-US"/>
        </w:rPr>
        <w:t xml:space="preserve">«Рабочая документация» – </w:t>
      </w:r>
      <w:r>
        <w:rPr>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w:t>
      </w:r>
      <w:r>
        <w:rPr>
          <w:sz w:val="24"/>
          <w:szCs w:val="24"/>
          <w:lang w:eastAsia="en-US"/>
        </w:rPr>
        <w:lastRenderedPageBreak/>
        <w:t>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rsidR="004F5839" w:rsidRDefault="0082211F" w:rsidP="009B08CC">
      <w:pPr>
        <w:pStyle w:val="afa"/>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rsidR="004F5839" w:rsidRDefault="0082211F" w:rsidP="009B08CC">
      <w:pPr>
        <w:pStyle w:val="afa"/>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rsidR="004F5839" w:rsidRDefault="0082211F" w:rsidP="009B08CC">
      <w:pPr>
        <w:pStyle w:val="afa"/>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rsidR="004F5839" w:rsidRDefault="0082211F">
      <w:pPr>
        <w:widowControl w:val="0"/>
        <w:tabs>
          <w:tab w:val="left" w:pos="567"/>
        </w:tabs>
        <w:spacing w:line="240" w:lineRule="auto"/>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4F5839" w:rsidRPr="0082211F"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«Разрешительная документация»</w:t>
      </w:r>
      <w:r>
        <w:rPr>
          <w:b w:val="0"/>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w:t>
      </w:r>
      <w:r w:rsidRPr="0082211F">
        <w:rPr>
          <w:b w:val="0"/>
          <w:sz w:val="24"/>
          <w:szCs w:val="24"/>
          <w:lang w:val="ru-RU" w:eastAsia="en-US"/>
        </w:rPr>
        <w:t xml:space="preserve">строительства / реконструкции и последующего ввода в эксплуатацию Объекта. </w:t>
      </w:r>
    </w:p>
    <w:p w:rsidR="004F5839"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sidRPr="0082211F">
        <w:rPr>
          <w:sz w:val="24"/>
          <w:szCs w:val="24"/>
          <w:lang w:val="ru-RU" w:eastAsia="en-US"/>
        </w:rPr>
        <w:t>«Результат работ»</w:t>
      </w:r>
      <w:r w:rsidRPr="0082211F">
        <w:rPr>
          <w:b w:val="0"/>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82211F">
        <w:rPr>
          <w:sz w:val="24"/>
          <w:szCs w:val="24"/>
        </w:rPr>
        <w:t xml:space="preserve"> </w:t>
      </w:r>
      <w:r w:rsidRPr="0082211F">
        <w:rPr>
          <w:b w:val="0"/>
          <w:sz w:val="24"/>
          <w:szCs w:val="24"/>
          <w:lang w:val="ru-RU"/>
        </w:rPr>
        <w:t>(</w:t>
      </w:r>
      <w:r w:rsidRPr="0082211F">
        <w:rPr>
          <w:b w:val="0"/>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4F5839" w:rsidRPr="0082211F"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sidRPr="0082211F">
        <w:rPr>
          <w:sz w:val="24"/>
          <w:szCs w:val="24"/>
          <w:lang w:val="ru-RU" w:eastAsia="en-US"/>
        </w:rPr>
        <w:t>«Скрытые работы»</w:t>
      </w:r>
      <w:r w:rsidRPr="0082211F">
        <w:rPr>
          <w:b w:val="0"/>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w:t>
      </w:r>
    </w:p>
    <w:p w:rsidR="004F5839" w:rsidRDefault="0082211F">
      <w:pPr>
        <w:pStyle w:val="30"/>
        <w:keepNext w:val="0"/>
        <w:widowControl w:val="0"/>
        <w:tabs>
          <w:tab w:val="left" w:pos="567"/>
        </w:tabs>
        <w:spacing w:before="0" w:after="0"/>
        <w:ind w:firstLine="709"/>
        <w:jc w:val="both"/>
        <w:textAlignment w:val="baseline"/>
        <w:rPr>
          <w:b w:val="0"/>
          <w:sz w:val="24"/>
          <w:szCs w:val="24"/>
          <w:lang w:val="ru-RU" w:eastAsia="en-US"/>
        </w:rPr>
      </w:pPr>
      <w:r>
        <w:rPr>
          <w:b w:val="0"/>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F5839" w:rsidRDefault="0082211F">
      <w:pPr>
        <w:spacing w:line="240" w:lineRule="auto"/>
        <w:ind w:firstLine="709"/>
        <w:rPr>
          <w:sz w:val="24"/>
          <w:szCs w:val="24"/>
          <w:lang w:val="x-none" w:eastAsia="en-US"/>
        </w:rPr>
      </w:pPr>
      <w:r>
        <w:rPr>
          <w:b/>
          <w:sz w:val="24"/>
          <w:szCs w:val="24"/>
          <w:lang w:eastAsia="en-US"/>
        </w:rPr>
        <w:t xml:space="preserve"> «</w:t>
      </w:r>
      <w:r w:rsidRPr="0082211F">
        <w:rPr>
          <w:b/>
          <w:sz w:val="24"/>
          <w:szCs w:val="24"/>
          <w:lang w:eastAsia="en-US"/>
        </w:rPr>
        <w:t>Субъект</w:t>
      </w:r>
      <w:r>
        <w:rPr>
          <w:b/>
          <w:sz w:val="24"/>
          <w:szCs w:val="24"/>
          <w:lang w:eastAsia="en-US"/>
        </w:rPr>
        <w:t xml:space="preserve"> МСП»</w:t>
      </w:r>
      <w:r>
        <w:rPr>
          <w:sz w:val="24"/>
          <w:szCs w:val="24"/>
          <w:lang w:eastAsia="en-US"/>
        </w:rPr>
        <w:t xml:space="preserve"> – субъект малого и среднего предпринимательства.</w:t>
      </w:r>
    </w:p>
    <w:p w:rsidR="004F5839"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Приморский край, г. Владивосток.</w:t>
      </w:r>
    </w:p>
    <w:p w:rsidR="004F5839"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4F5839" w:rsidRDefault="0082211F">
      <w:pPr>
        <w:pStyle w:val="3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4F5839"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4F5839" w:rsidRDefault="0082211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4F5839" w:rsidRDefault="0082211F">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4F5839" w:rsidRDefault="004F5839">
      <w:pPr>
        <w:spacing w:line="240" w:lineRule="auto"/>
        <w:rPr>
          <w:sz w:val="24"/>
          <w:szCs w:val="24"/>
          <w:lang w:val="x-none" w:eastAsia="x-none"/>
        </w:rPr>
      </w:pPr>
    </w:p>
    <w:p w:rsidR="004F5839" w:rsidRDefault="0082211F" w:rsidP="009B08CC">
      <w:pPr>
        <w:pStyle w:val="afa"/>
        <w:numPr>
          <w:ilvl w:val="0"/>
          <w:numId w:val="3"/>
        </w:numPr>
        <w:shd w:val="clear" w:color="auto" w:fill="FFFFFF"/>
        <w:tabs>
          <w:tab w:val="left" w:pos="284"/>
        </w:tabs>
        <w:ind w:left="0" w:firstLine="0"/>
        <w:jc w:val="center"/>
        <w:rPr>
          <w:b/>
          <w:bCs/>
        </w:rPr>
      </w:pPr>
      <w:r>
        <w:rPr>
          <w:b/>
          <w:bCs/>
        </w:rPr>
        <w:t>Предмет Договора</w:t>
      </w:r>
    </w:p>
    <w:p w:rsidR="004F5839" w:rsidRDefault="0082211F" w:rsidP="009B08CC">
      <w:pPr>
        <w:pStyle w:val="afa"/>
        <w:numPr>
          <w:ilvl w:val="1"/>
          <w:numId w:val="3"/>
        </w:numPr>
        <w:shd w:val="clear" w:color="auto" w:fill="FFFFFF"/>
        <w:tabs>
          <w:tab w:val="left" w:pos="1134"/>
        </w:tabs>
        <w:ind w:left="0" w:firstLine="709"/>
        <w:jc w:val="both"/>
        <w:rPr>
          <w:bCs/>
        </w:rPr>
      </w:pPr>
      <w:bookmarkStart w:id="0" w:name="_Ref361410951"/>
      <w:r>
        <w:rPr>
          <w:bCs/>
        </w:rPr>
        <w:lastRenderedPageBreak/>
        <w:t xml:space="preserve">Подрядчик обязуется по заданию Заказчика в соответствии с Техническим заданием (Приложение № 1 к Договору) выполнить работы: </w:t>
      </w:r>
      <w:r w:rsidRPr="0082211F">
        <w:rPr>
          <w:b/>
          <w:bCs/>
          <w:i/>
        </w:rPr>
        <w:t>ОКПД2 42.22.22.120. Выполнение проектно-изыскательских и строительно-монтажных работ по созданию системы телемеханики ПС 110 кВ Промузел в рамках инвестиционного проекта (H_25-ПЭС-15)</w:t>
      </w:r>
      <w:r w:rsidRPr="0082211F">
        <w:rPr>
          <w:bCs/>
        </w:rPr>
        <w:t xml:space="preserve">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4F5839" w:rsidRDefault="0082211F" w:rsidP="009B08CC">
      <w:pPr>
        <w:pStyle w:val="afa"/>
        <w:numPr>
          <w:ilvl w:val="1"/>
          <w:numId w:val="3"/>
        </w:numPr>
        <w:shd w:val="clear" w:color="auto" w:fill="FFFFFF"/>
        <w:tabs>
          <w:tab w:val="left" w:pos="1134"/>
        </w:tabs>
        <w:ind w:left="0" w:firstLine="709"/>
        <w:jc w:val="both"/>
        <w:rPr>
          <w:bCs/>
        </w:rPr>
      </w:pPr>
      <w:r>
        <w:rPr>
          <w:bCs/>
        </w:rPr>
        <w:t>В состав Работ по Договору входят:</w:t>
      </w:r>
    </w:p>
    <w:p w:rsidR="004F5839" w:rsidRPr="0082211F" w:rsidRDefault="0082211F" w:rsidP="009B08CC">
      <w:pPr>
        <w:pStyle w:val="afa"/>
        <w:numPr>
          <w:ilvl w:val="2"/>
          <w:numId w:val="3"/>
        </w:numPr>
        <w:shd w:val="clear" w:color="auto" w:fill="FFFFFF"/>
        <w:tabs>
          <w:tab w:val="left" w:pos="1418"/>
        </w:tabs>
        <w:ind w:left="0" w:firstLine="709"/>
        <w:jc w:val="both"/>
        <w:rPr>
          <w:bCs/>
        </w:rPr>
      </w:pPr>
      <w:r w:rsidRPr="0082211F">
        <w:rPr>
          <w:bCs/>
        </w:rPr>
        <w:t>Разработка Рабочей документации (далее – Проектные работы);</w:t>
      </w:r>
    </w:p>
    <w:p w:rsidR="0082211F" w:rsidRPr="0082211F" w:rsidRDefault="0082211F" w:rsidP="009B08CC">
      <w:pPr>
        <w:pStyle w:val="afa"/>
        <w:numPr>
          <w:ilvl w:val="2"/>
          <w:numId w:val="3"/>
        </w:numPr>
        <w:shd w:val="clear" w:color="auto" w:fill="FFFFFF"/>
        <w:tabs>
          <w:tab w:val="left" w:pos="1418"/>
        </w:tabs>
        <w:ind w:left="0" w:firstLine="709"/>
        <w:jc w:val="both"/>
        <w:rPr>
          <w:bCs/>
        </w:rPr>
      </w:pPr>
      <w:r w:rsidRPr="0082211F">
        <w:rPr>
          <w:bCs/>
        </w:rPr>
        <w:t>Выполнение СМР, ПНР системы телемеханики.</w:t>
      </w:r>
    </w:p>
    <w:p w:rsidR="004F5839" w:rsidRDefault="0082211F" w:rsidP="009B08CC">
      <w:pPr>
        <w:pStyle w:val="afa"/>
        <w:numPr>
          <w:ilvl w:val="1"/>
          <w:numId w:val="3"/>
        </w:numPr>
        <w:shd w:val="clear" w:color="auto" w:fill="FFFFFF"/>
        <w:tabs>
          <w:tab w:val="left" w:pos="1134"/>
        </w:tabs>
        <w:ind w:left="0" w:firstLine="709"/>
        <w:jc w:val="both"/>
        <w:rPr>
          <w:bCs/>
        </w:rPr>
      </w:pPr>
      <w:r w:rsidRPr="0082211F">
        <w:rPr>
          <w:bCs/>
        </w:rPr>
        <w:t>Объем и состав Работ по Договору определяется Техническим заданием</w:t>
      </w:r>
      <w:r>
        <w:rPr>
          <w:bCs/>
        </w:rPr>
        <w:t xml:space="preserve">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4F5839" w:rsidRDefault="0082211F" w:rsidP="009B08CC">
      <w:pPr>
        <w:pStyle w:val="afa"/>
        <w:numPr>
          <w:ilvl w:val="1"/>
          <w:numId w:val="3"/>
        </w:numPr>
        <w:shd w:val="clear" w:color="auto" w:fill="FFFFFF"/>
        <w:tabs>
          <w:tab w:val="left" w:pos="1134"/>
        </w:tabs>
        <w:ind w:left="0" w:firstLine="709"/>
        <w:jc w:val="both"/>
        <w:rPr>
          <w:bCs/>
        </w:rPr>
      </w:pPr>
      <w:r>
        <w:rPr>
          <w:bCs/>
        </w:rPr>
        <w:t>Работы по Договору выполняются для нужд филиала АО «ДРСК» «Приморские электрические сети»</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Место выполнения Работ: </w:t>
      </w:r>
      <w:r>
        <w:rPr>
          <w:color w:val="000000" w:themeColor="text1"/>
          <w:szCs w:val="26"/>
        </w:rPr>
        <w:t>Приморский край, г. Владивосток.</w:t>
      </w:r>
    </w:p>
    <w:p w:rsidR="004F5839" w:rsidRDefault="0082211F" w:rsidP="009B08CC">
      <w:pPr>
        <w:pStyle w:val="afa"/>
        <w:numPr>
          <w:ilvl w:val="1"/>
          <w:numId w:val="3"/>
        </w:numPr>
        <w:shd w:val="clear" w:color="auto" w:fill="FFFFFF"/>
        <w:tabs>
          <w:tab w:val="left" w:pos="1134"/>
        </w:tabs>
        <w:ind w:left="0" w:firstLine="709"/>
        <w:jc w:val="both"/>
        <w:rPr>
          <w:bCs/>
        </w:rPr>
      </w:pPr>
      <w:bookmarkStart w:id="1" w:name="_Ref361320424"/>
      <w:r>
        <w:rPr>
          <w:bCs/>
        </w:rPr>
        <w:t>Работы выполняются Подрядчиком в следующие сроки:</w:t>
      </w:r>
      <w:bookmarkEnd w:id="1"/>
    </w:p>
    <w:p w:rsidR="004F5839" w:rsidRDefault="0082211F" w:rsidP="009B08CC">
      <w:pPr>
        <w:pStyle w:val="afa"/>
        <w:numPr>
          <w:ilvl w:val="2"/>
          <w:numId w:val="3"/>
        </w:numPr>
        <w:shd w:val="clear" w:color="auto" w:fill="FFFFFF"/>
        <w:tabs>
          <w:tab w:val="left" w:pos="1418"/>
        </w:tabs>
        <w:ind w:left="0" w:firstLine="709"/>
        <w:jc w:val="both"/>
      </w:pPr>
      <w:r>
        <w:rPr>
          <w:bCs/>
        </w:rPr>
        <w:t xml:space="preserve">начало выполнения Работ: </w:t>
      </w:r>
      <w:r w:rsidRPr="00AF1EB4">
        <w:rPr>
          <w:b/>
          <w:i/>
        </w:rPr>
        <w:t>с момента заключения договора</w:t>
      </w:r>
      <w:r>
        <w:rPr>
          <w:b/>
          <w:i/>
        </w:rPr>
        <w:t>;</w:t>
      </w:r>
    </w:p>
    <w:p w:rsidR="004F5839" w:rsidRDefault="0082211F" w:rsidP="009B08CC">
      <w:pPr>
        <w:pStyle w:val="afa"/>
        <w:numPr>
          <w:ilvl w:val="2"/>
          <w:numId w:val="3"/>
        </w:numPr>
        <w:shd w:val="clear" w:color="auto" w:fill="FFFFFF"/>
        <w:tabs>
          <w:tab w:val="left" w:pos="1418"/>
        </w:tabs>
        <w:ind w:left="0" w:firstLine="709"/>
        <w:jc w:val="both"/>
      </w:pPr>
      <w:r>
        <w:rPr>
          <w:bCs/>
        </w:rPr>
        <w:t xml:space="preserve">окончание выполнения Работ: </w:t>
      </w:r>
      <w:r w:rsidR="00887D7F">
        <w:rPr>
          <w:b/>
          <w:i/>
          <w:spacing w:val="-1"/>
          <w:szCs w:val="26"/>
        </w:rPr>
        <w:t>в течение 11 месяцев с даты заключения договора.</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Работы, указанные в </w:t>
      </w:r>
      <w:r>
        <w:t>пункте 1.1</w:t>
      </w:r>
      <w:r>
        <w:rPr>
          <w:bCs/>
        </w:rPr>
        <w:t xml:space="preserve"> Договора, подлежат выполнению в отношении Объектов, указанных в Приложении № 2 к Договору.</w:t>
      </w:r>
    </w:p>
    <w:p w:rsidR="00887D7F" w:rsidRPr="00887D7F" w:rsidRDefault="00887D7F" w:rsidP="009B08CC">
      <w:pPr>
        <w:pStyle w:val="afa"/>
        <w:numPr>
          <w:ilvl w:val="1"/>
          <w:numId w:val="3"/>
        </w:numPr>
        <w:shd w:val="clear" w:color="auto" w:fill="FFFFFF"/>
        <w:tabs>
          <w:tab w:val="left" w:pos="1134"/>
        </w:tabs>
        <w:ind w:left="0" w:firstLine="709"/>
        <w:jc w:val="both"/>
        <w:rPr>
          <w:bCs/>
        </w:rPr>
      </w:pPr>
      <w:r w:rsidRPr="008F046B">
        <w:rPr>
          <w:bCs/>
        </w:rPr>
        <w:t>Настоящий Договор заключается для выполнения мероприятий по реализации инвестиционных проектов:</w:t>
      </w:r>
      <w:r>
        <w:rPr>
          <w:bCs/>
        </w:rPr>
        <w:t xml:space="preserve"> </w:t>
      </w:r>
      <w:r w:rsidRPr="0082211F">
        <w:rPr>
          <w:b/>
          <w:bCs/>
          <w:i/>
        </w:rPr>
        <w:t>H_25-ПЭС-15</w:t>
      </w:r>
      <w:r>
        <w:rPr>
          <w:b/>
          <w:bCs/>
          <w:i/>
        </w:rPr>
        <w:t xml:space="preserve"> </w:t>
      </w:r>
      <w:r w:rsidRPr="00887D7F">
        <w:rPr>
          <w:bCs/>
        </w:rPr>
        <w:t>Реконструкция ПС 110/6 кВ Промузел с заменой</w:t>
      </w:r>
      <w:r w:rsidR="00E0611B">
        <w:rPr>
          <w:bCs/>
        </w:rPr>
        <w:t xml:space="preserve"> </w:t>
      </w:r>
      <w:r w:rsidRPr="00887D7F">
        <w:rPr>
          <w:bCs/>
        </w:rPr>
        <w:t>силовых трансформаторов 2*16 МВА на 2*25 МВА (МиРЭК)</w:t>
      </w:r>
      <w:r>
        <w:rPr>
          <w:bCs/>
        </w:rPr>
        <w:t>.</w:t>
      </w:r>
    </w:p>
    <w:p w:rsidR="004F5839" w:rsidRDefault="004F5839">
      <w:pPr>
        <w:widowControl w:val="0"/>
        <w:shd w:val="clear" w:color="auto" w:fill="FFFFFF"/>
        <w:spacing w:line="240" w:lineRule="auto"/>
        <w:ind w:left="567" w:firstLine="0"/>
        <w:rPr>
          <w:sz w:val="24"/>
          <w:szCs w:val="24"/>
        </w:rPr>
      </w:pPr>
    </w:p>
    <w:p w:rsidR="004F5839" w:rsidRDefault="0082211F" w:rsidP="009B08CC">
      <w:pPr>
        <w:pStyle w:val="afa"/>
        <w:numPr>
          <w:ilvl w:val="0"/>
          <w:numId w:val="3"/>
        </w:numPr>
        <w:shd w:val="clear" w:color="auto" w:fill="FFFFFF"/>
        <w:tabs>
          <w:tab w:val="left" w:pos="284"/>
        </w:tabs>
        <w:ind w:left="0" w:firstLine="0"/>
        <w:jc w:val="center"/>
        <w:rPr>
          <w:b/>
          <w:bCs/>
        </w:rPr>
      </w:pPr>
      <w:r>
        <w:rPr>
          <w:b/>
          <w:bCs/>
        </w:rPr>
        <w:t xml:space="preserve">Права и обязанности Сторон </w:t>
      </w:r>
    </w:p>
    <w:p w:rsidR="004F5839" w:rsidRDefault="0082211F" w:rsidP="009B08CC">
      <w:pPr>
        <w:pStyle w:val="afa"/>
        <w:numPr>
          <w:ilvl w:val="1"/>
          <w:numId w:val="3"/>
        </w:numPr>
        <w:shd w:val="clear" w:color="auto" w:fill="FFFFFF"/>
        <w:tabs>
          <w:tab w:val="left" w:pos="1134"/>
        </w:tabs>
        <w:ind w:left="0" w:firstLine="709"/>
        <w:jc w:val="both"/>
        <w:rPr>
          <w:bCs/>
        </w:rPr>
      </w:pPr>
      <w:r>
        <w:rPr>
          <w:bCs/>
          <w:u w:val="single"/>
        </w:rPr>
        <w:t>Заказчик обязан</w:t>
      </w:r>
      <w:r>
        <w:rPr>
          <w:bCs/>
        </w:rPr>
        <w:t>:</w:t>
      </w:r>
    </w:p>
    <w:p w:rsidR="004F5839" w:rsidRPr="00887D7F" w:rsidRDefault="0082211F" w:rsidP="009B08CC">
      <w:pPr>
        <w:pStyle w:val="afa"/>
        <w:numPr>
          <w:ilvl w:val="2"/>
          <w:numId w:val="3"/>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w:t>
      </w:r>
      <w:r w:rsidRPr="00887D7F">
        <w:rPr>
          <w:bCs/>
        </w:rPr>
        <w:t xml:space="preserve">выполнением Работ. </w:t>
      </w:r>
    </w:p>
    <w:p w:rsidR="004F5839" w:rsidRDefault="0082211F" w:rsidP="009B08CC">
      <w:pPr>
        <w:pStyle w:val="afa"/>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887D7F">
        <w:rPr>
          <w:bCs/>
        </w:rPr>
        <w:t>В течение 3 (трех) рабочих дней с даты вступления Договора в силу, но не ранее получения соответствующего письменного</w:t>
      </w:r>
      <w:r>
        <w:rPr>
          <w:bCs/>
        </w:rPr>
        <w:t xml:space="preserve"> запроса Подрядчика, передать (предоставить) последнему:</w:t>
      </w:r>
    </w:p>
    <w:p w:rsidR="004F5839" w:rsidRPr="00B30566" w:rsidRDefault="0082211F" w:rsidP="009B08CC">
      <w:pPr>
        <w:pStyle w:val="afa"/>
        <w:numPr>
          <w:ilvl w:val="0"/>
          <w:numId w:val="8"/>
        </w:numPr>
        <w:shd w:val="clear" w:color="auto" w:fill="FFFFFF"/>
        <w:tabs>
          <w:tab w:val="left" w:pos="709"/>
          <w:tab w:val="left" w:pos="1418"/>
        </w:tabs>
        <w:ind w:left="0" w:firstLine="709"/>
        <w:jc w:val="both"/>
      </w:pPr>
      <w:r w:rsidRPr="00B30566">
        <w:t xml:space="preserve">место производства Работ, место (помещение) для складирования </w:t>
      </w:r>
      <w:r w:rsidRPr="00B30566">
        <w:rPr>
          <w:bCs/>
        </w:rPr>
        <w:t xml:space="preserve">Материально-технических ресурсов и оборудования, </w:t>
      </w:r>
      <w:r w:rsidRPr="00B30566">
        <w:t>по соответствующим актам сдачи-приемки (Приложение № 5.1 к Договору);</w:t>
      </w:r>
    </w:p>
    <w:p w:rsidR="004F5839" w:rsidRDefault="0082211F" w:rsidP="009B08CC">
      <w:pPr>
        <w:pStyle w:val="afa"/>
        <w:numPr>
          <w:ilvl w:val="0"/>
          <w:numId w:val="8"/>
        </w:numPr>
        <w:shd w:val="clear" w:color="auto" w:fill="FFFFFF"/>
        <w:tabs>
          <w:tab w:val="left" w:pos="709"/>
          <w:tab w:val="left" w:pos="1418"/>
        </w:tabs>
        <w:ind w:left="0" w:firstLine="709"/>
        <w:jc w:val="both"/>
      </w:pPr>
      <w:r w:rsidRPr="00B30566">
        <w:rPr>
          <w:bCs/>
        </w:rPr>
        <w:t>техническую и иную документацию, указанную в Техническом задании (Приложение № 1 к Договору), содержащую</w:t>
      </w:r>
      <w:r>
        <w:rPr>
          <w:bCs/>
        </w:rPr>
        <w:t xml:space="preserve"> исходные данные для выполнения Подрядчиком Работ по Договору, по Акту сдачи-приемки технической и иной документации (Приложение № 5.2 к Договору);</w:t>
      </w:r>
      <w:r>
        <w:t xml:space="preserve"> </w:t>
      </w:r>
    </w:p>
    <w:bookmarkEnd w:id="2"/>
    <w:bookmarkEnd w:id="3"/>
    <w:bookmarkEnd w:id="4"/>
    <w:p w:rsidR="004F5839" w:rsidRDefault="0082211F" w:rsidP="009B08CC">
      <w:pPr>
        <w:pStyle w:val="afa"/>
        <w:numPr>
          <w:ilvl w:val="2"/>
          <w:numId w:val="3"/>
        </w:numPr>
        <w:shd w:val="clear" w:color="auto" w:fill="FFFFFF"/>
        <w:tabs>
          <w:tab w:val="left" w:pos="1418"/>
        </w:tabs>
        <w:ind w:left="0" w:firstLine="709"/>
        <w:jc w:val="both"/>
      </w:pPr>
      <w: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4F5839" w:rsidRDefault="0082211F">
      <w:pPr>
        <w:shd w:val="clear" w:color="auto" w:fill="FFFFFF"/>
        <w:tabs>
          <w:tab w:val="left" w:pos="1418"/>
        </w:tabs>
        <w:spacing w:line="240" w:lineRule="auto"/>
        <w:ind w:firstLine="709"/>
        <w:rPr>
          <w:bCs/>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w:t>
      </w:r>
      <w:r>
        <w:rPr>
          <w:sz w:val="24"/>
          <w:szCs w:val="24"/>
        </w:rPr>
        <w:lastRenderedPageBreak/>
        <w:t>Порядком предоставления ресурсов и оказания Заказчиком услуг, необходимых для исполнения Подрядчиком обязательств по Договору (Приложение №</w:t>
      </w:r>
      <w:r w:rsidR="005C0799">
        <w:rPr>
          <w:sz w:val="24"/>
          <w:szCs w:val="24"/>
        </w:rPr>
        <w:t xml:space="preserve"> </w:t>
      </w:r>
      <w:r>
        <w:rPr>
          <w:sz w:val="24"/>
          <w:szCs w:val="24"/>
        </w:rPr>
        <w:t>1</w:t>
      </w:r>
      <w:r w:rsidR="005C0799">
        <w:rPr>
          <w:sz w:val="24"/>
          <w:szCs w:val="24"/>
        </w:rPr>
        <w:t>2</w:t>
      </w:r>
      <w:r>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4F5839" w:rsidRDefault="0082211F" w:rsidP="009B08CC">
      <w:pPr>
        <w:pStyle w:val="afa"/>
        <w:numPr>
          <w:ilvl w:val="2"/>
          <w:numId w:val="3"/>
        </w:numPr>
        <w:shd w:val="clear" w:color="auto" w:fill="FFFFFF"/>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4F5839" w:rsidRDefault="0082211F" w:rsidP="009B08CC">
      <w:pPr>
        <w:pStyle w:val="afa"/>
        <w:numPr>
          <w:ilvl w:val="2"/>
          <w:numId w:val="3"/>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rsidR="004F5839" w:rsidRDefault="0082211F" w:rsidP="009B08CC">
      <w:pPr>
        <w:pStyle w:val="afa"/>
        <w:numPr>
          <w:ilvl w:val="2"/>
          <w:numId w:val="3"/>
        </w:numPr>
        <w:tabs>
          <w:tab w:val="left" w:pos="709"/>
        </w:tabs>
        <w:ind w:left="0" w:firstLine="709"/>
        <w:jc w:val="both"/>
        <w:rPr>
          <w:bCs/>
        </w:rPr>
      </w:pPr>
      <w:r>
        <w:rPr>
          <w:bCs/>
        </w:rPr>
        <w:t>Производить освидетельствование (приемку) Скрытых работ.</w:t>
      </w:r>
    </w:p>
    <w:p w:rsidR="004F5839" w:rsidRDefault="0082211F" w:rsidP="009B08CC">
      <w:pPr>
        <w:pStyle w:val="afa"/>
        <w:numPr>
          <w:ilvl w:val="2"/>
          <w:numId w:val="3"/>
        </w:numPr>
        <w:shd w:val="clear" w:color="auto" w:fill="FFFFFF"/>
        <w:tabs>
          <w:tab w:val="left" w:pos="709"/>
        </w:tabs>
        <w:ind w:left="0" w:firstLine="709"/>
        <w:jc w:val="both"/>
      </w:pPr>
      <w:r>
        <w:rPr>
          <w:bCs/>
        </w:rPr>
        <w:t>Выполнять иные обязанности, предусмотренные Договором.</w:t>
      </w:r>
    </w:p>
    <w:p w:rsidR="004F5839" w:rsidRDefault="0082211F" w:rsidP="009B08CC">
      <w:pPr>
        <w:pStyle w:val="afa"/>
        <w:numPr>
          <w:ilvl w:val="2"/>
          <w:numId w:val="3"/>
        </w:numPr>
        <w:shd w:val="clear" w:color="auto" w:fill="FFFFFF"/>
        <w:tabs>
          <w:tab w:val="left" w:pos="709"/>
        </w:tabs>
        <w:ind w:left="0" w:firstLine="709"/>
        <w:jc w:val="both"/>
      </w:pPr>
      <w: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F5839" w:rsidRDefault="004F5839">
      <w:pPr>
        <w:tabs>
          <w:tab w:val="left" w:pos="709"/>
        </w:tabs>
        <w:spacing w:line="240" w:lineRule="auto"/>
        <w:ind w:firstLine="0"/>
        <w:rPr>
          <w:b/>
          <w:sz w:val="24"/>
          <w:szCs w:val="24"/>
        </w:rPr>
      </w:pPr>
    </w:p>
    <w:p w:rsidR="004F5839" w:rsidRDefault="0082211F" w:rsidP="009B08CC">
      <w:pPr>
        <w:pStyle w:val="afa"/>
        <w:numPr>
          <w:ilvl w:val="1"/>
          <w:numId w:val="3"/>
        </w:numPr>
        <w:shd w:val="clear" w:color="auto" w:fill="FFFFFF"/>
        <w:tabs>
          <w:tab w:val="left" w:pos="1134"/>
        </w:tabs>
        <w:ind w:left="0" w:firstLine="709"/>
        <w:jc w:val="both"/>
        <w:rPr>
          <w:bCs/>
        </w:rPr>
      </w:pPr>
      <w:r>
        <w:rPr>
          <w:bCs/>
          <w:u w:val="single"/>
        </w:rPr>
        <w:t>Заказчик имеет право</w:t>
      </w:r>
      <w:r>
        <w:rPr>
          <w:bCs/>
        </w:rPr>
        <w:t>:</w:t>
      </w:r>
    </w:p>
    <w:p w:rsidR="004F5839" w:rsidRDefault="0082211F" w:rsidP="009B08CC">
      <w:pPr>
        <w:pStyle w:val="afa"/>
        <w:numPr>
          <w:ilvl w:val="2"/>
          <w:numId w:val="3"/>
        </w:numPr>
        <w:shd w:val="clear" w:color="auto" w:fill="FFFFFF"/>
        <w:tabs>
          <w:tab w:val="left" w:pos="1418"/>
        </w:tabs>
        <w:ind w:left="0" w:firstLine="709"/>
        <w:jc w:val="both"/>
        <w:rPr>
          <w:bCs/>
        </w:rPr>
      </w:pPr>
      <w:r>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w:t>
      </w:r>
      <w:r w:rsidRPr="00B30566">
        <w:rPr>
          <w:bCs/>
        </w:rPr>
        <w:t>сроков их</w:t>
      </w:r>
      <w:r>
        <w:rPr>
          <w:bCs/>
        </w:rPr>
        <w:t xml:space="preserve">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4F5839" w:rsidRDefault="0082211F" w:rsidP="009B08CC">
      <w:pPr>
        <w:pStyle w:val="afa"/>
        <w:numPr>
          <w:ilvl w:val="2"/>
          <w:numId w:val="3"/>
        </w:numPr>
        <w:shd w:val="clear" w:color="auto" w:fill="FFFFFF"/>
        <w:tabs>
          <w:tab w:val="left" w:pos="1418"/>
        </w:tabs>
        <w:ind w:left="0" w:firstLine="709"/>
        <w:jc w:val="both"/>
        <w:rPr>
          <w:bCs/>
        </w:rPr>
      </w:pPr>
      <w:r>
        <w:rPr>
          <w:bCs/>
        </w:rPr>
        <w:t>Круглосуточно осуществлять доступ к месту производства Работ, месту (помещению) для складирования Материально-техн</w:t>
      </w:r>
      <w:r w:rsidR="00B30566">
        <w:rPr>
          <w:bCs/>
        </w:rPr>
        <w:t>ических ресурсов и оборудования.</w:t>
      </w:r>
      <w:r>
        <w:rPr>
          <w:bCs/>
        </w:rPr>
        <w:t xml:space="preserve">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rsidR="004F5839" w:rsidRDefault="0082211F" w:rsidP="009B08CC">
      <w:pPr>
        <w:pStyle w:val="afa"/>
        <w:numPr>
          <w:ilvl w:val="2"/>
          <w:numId w:val="3"/>
        </w:numPr>
        <w:shd w:val="clear" w:color="auto" w:fill="FFFFFF"/>
        <w:tabs>
          <w:tab w:val="left" w:pos="1418"/>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rsidR="004F5839" w:rsidRDefault="0082211F" w:rsidP="009B08CC">
      <w:pPr>
        <w:pStyle w:val="afa"/>
        <w:numPr>
          <w:ilvl w:val="2"/>
          <w:numId w:val="3"/>
        </w:numPr>
        <w:shd w:val="clear" w:color="auto" w:fill="FFFFFF"/>
        <w:tabs>
          <w:tab w:val="left" w:pos="1418"/>
        </w:tabs>
        <w:ind w:left="0" w:firstLine="709"/>
        <w:jc w:val="both"/>
        <w:rPr>
          <w:bCs/>
        </w:rPr>
      </w:pPr>
      <w:bookmarkStart w:id="6"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4F5839" w:rsidRDefault="0082211F" w:rsidP="009B08CC">
      <w:pPr>
        <w:pStyle w:val="afa"/>
        <w:numPr>
          <w:ilvl w:val="2"/>
          <w:numId w:val="3"/>
        </w:numPr>
        <w:shd w:val="clear" w:color="auto" w:fill="FFFFFF"/>
        <w:tabs>
          <w:tab w:val="left" w:pos="1418"/>
        </w:tabs>
        <w:ind w:left="0" w:firstLine="709"/>
        <w:jc w:val="both"/>
        <w:rPr>
          <w:bCs/>
        </w:rPr>
      </w:pPr>
      <w:bookmarkStart w:id="7"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rsidR="004F5839" w:rsidRDefault="0082211F" w:rsidP="009B08CC">
      <w:pPr>
        <w:pStyle w:val="afa"/>
        <w:numPr>
          <w:ilvl w:val="2"/>
          <w:numId w:val="3"/>
        </w:numPr>
        <w:shd w:val="clear" w:color="auto" w:fill="FFFFFF"/>
        <w:tabs>
          <w:tab w:val="left" w:pos="1418"/>
        </w:tabs>
        <w:ind w:left="0" w:firstLine="709"/>
        <w:jc w:val="both"/>
        <w:rPr>
          <w:bCs/>
        </w:rPr>
      </w:pPr>
      <w:r>
        <w:rPr>
          <w:bCs/>
        </w:rPr>
        <w:lastRenderedPageBreak/>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4F5839" w:rsidRDefault="0082211F" w:rsidP="009B08CC">
      <w:pPr>
        <w:pStyle w:val="afa"/>
        <w:numPr>
          <w:ilvl w:val="2"/>
          <w:numId w:val="3"/>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4F5839" w:rsidRDefault="0082211F" w:rsidP="009B08CC">
      <w:pPr>
        <w:pStyle w:val="afa"/>
        <w:numPr>
          <w:ilvl w:val="2"/>
          <w:numId w:val="3"/>
        </w:numPr>
        <w:shd w:val="clear" w:color="auto" w:fill="FFFFFF"/>
        <w:tabs>
          <w:tab w:val="left" w:pos="567"/>
          <w:tab w:val="left" w:pos="1418"/>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4F5839" w:rsidRDefault="0082211F">
      <w:pPr>
        <w:pStyle w:val="afa"/>
        <w:shd w:val="clear" w:color="auto" w:fill="FFFFFF"/>
        <w:tabs>
          <w:tab w:val="left" w:pos="567"/>
          <w:tab w:val="left" w:pos="1418"/>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4F5839" w:rsidRDefault="0082211F">
      <w:pPr>
        <w:spacing w:line="240" w:lineRule="auto"/>
        <w:rPr>
          <w:bCs/>
          <w:sz w:val="24"/>
          <w:szCs w:val="24"/>
        </w:rPr>
      </w:pPr>
      <w:r>
        <w:rPr>
          <w:bCs/>
          <w:sz w:val="24"/>
          <w:szCs w:val="24"/>
        </w:rPr>
        <w:t>2.2.10. В случае нарушения Подрядчиком п.2.3.10 настоящего договора Заказчик имеет право:</w:t>
      </w:r>
    </w:p>
    <w:p w:rsidR="004F5839" w:rsidRDefault="0082211F">
      <w:pPr>
        <w:spacing w:line="240" w:lineRule="auto"/>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4F5839" w:rsidRDefault="0082211F">
      <w:pPr>
        <w:spacing w:line="240" w:lineRule="auto"/>
        <w:rPr>
          <w:bCs/>
          <w:sz w:val="24"/>
          <w:szCs w:val="24"/>
        </w:rPr>
      </w:pPr>
      <w:r>
        <w:rPr>
          <w:bCs/>
          <w:sz w:val="24"/>
          <w:szCs w:val="24"/>
        </w:rPr>
        <w:t>либо</w:t>
      </w:r>
    </w:p>
    <w:p w:rsidR="004F5839" w:rsidRDefault="0082211F">
      <w:pPr>
        <w:spacing w:line="240" w:lineRule="auto"/>
        <w:rPr>
          <w:sz w:val="24"/>
          <w:szCs w:val="24"/>
        </w:rPr>
      </w:pPr>
      <w:r>
        <w:rPr>
          <w:bCs/>
          <w:sz w:val="24"/>
          <w:szCs w:val="24"/>
        </w:rPr>
        <w:t>- допустить работников Подрядчика к работам в соответствии с п.2.1.</w:t>
      </w:r>
      <w:r w:rsidR="00B30566">
        <w:rPr>
          <w:bCs/>
          <w:sz w:val="24"/>
          <w:szCs w:val="24"/>
        </w:rPr>
        <w:t>8</w:t>
      </w:r>
      <w:r>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4F5839" w:rsidRDefault="004F5839">
      <w:pPr>
        <w:pStyle w:val="afa"/>
        <w:shd w:val="clear" w:color="auto" w:fill="FFFFFF"/>
        <w:tabs>
          <w:tab w:val="left" w:pos="567"/>
          <w:tab w:val="left" w:pos="1418"/>
        </w:tabs>
        <w:ind w:left="0" w:firstLine="709"/>
        <w:jc w:val="both"/>
        <w:rPr>
          <w:bCs/>
        </w:rPr>
      </w:pPr>
    </w:p>
    <w:p w:rsidR="004F5839" w:rsidRDefault="0082211F" w:rsidP="009B08CC">
      <w:pPr>
        <w:pStyle w:val="afa"/>
        <w:numPr>
          <w:ilvl w:val="1"/>
          <w:numId w:val="3"/>
        </w:numPr>
        <w:shd w:val="clear" w:color="auto" w:fill="FFFFFF"/>
        <w:tabs>
          <w:tab w:val="left" w:pos="1134"/>
        </w:tabs>
        <w:ind w:left="0" w:firstLine="567"/>
        <w:jc w:val="both"/>
        <w:rPr>
          <w:bCs/>
        </w:rPr>
      </w:pPr>
      <w:r>
        <w:rPr>
          <w:bCs/>
          <w:u w:val="single"/>
        </w:rPr>
        <w:t>Подрядчик обязан</w:t>
      </w:r>
      <w:r>
        <w:rPr>
          <w:bCs/>
        </w:rPr>
        <w:t>:</w:t>
      </w:r>
    </w:p>
    <w:p w:rsidR="004F5839" w:rsidRDefault="0082211F" w:rsidP="009B08CC">
      <w:pPr>
        <w:pStyle w:val="afa"/>
        <w:numPr>
          <w:ilvl w:val="2"/>
          <w:numId w:val="3"/>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4F5839" w:rsidRPr="00B30566" w:rsidRDefault="0082211F" w:rsidP="009B08CC">
      <w:pPr>
        <w:pStyle w:val="afa"/>
        <w:numPr>
          <w:ilvl w:val="2"/>
          <w:numId w:val="3"/>
        </w:numPr>
        <w:shd w:val="clear" w:color="auto" w:fill="FFFFFF"/>
        <w:tabs>
          <w:tab w:val="left" w:pos="1418"/>
        </w:tabs>
        <w:ind w:left="0" w:firstLine="567"/>
        <w:jc w:val="both"/>
        <w:rPr>
          <w:bCs/>
        </w:rPr>
      </w:pPr>
      <w:r>
        <w:rPr>
          <w:bCs/>
        </w:rPr>
        <w:t xml:space="preserve">В срок, указанный в пункте 2.1.2 </w:t>
      </w:r>
      <w:r w:rsidRPr="00B30566">
        <w:rPr>
          <w:bCs/>
        </w:rPr>
        <w:t xml:space="preserve">Договора, принять от Заказчика на время выполнения Работ по Договору: </w:t>
      </w:r>
    </w:p>
    <w:p w:rsidR="004F5839" w:rsidRPr="00B30566" w:rsidRDefault="0082211F" w:rsidP="009B08CC">
      <w:pPr>
        <w:pStyle w:val="afa"/>
        <w:numPr>
          <w:ilvl w:val="0"/>
          <w:numId w:val="19"/>
        </w:numPr>
        <w:shd w:val="clear" w:color="auto" w:fill="FFFFFF"/>
        <w:tabs>
          <w:tab w:val="left" w:pos="1418"/>
        </w:tabs>
        <w:ind w:left="0" w:firstLine="709"/>
        <w:jc w:val="both"/>
        <w:rPr>
          <w:bCs/>
        </w:rPr>
      </w:pPr>
      <w:r w:rsidRPr="00B30566">
        <w:rPr>
          <w:bCs/>
        </w:rPr>
        <w:t>место производства Работ,</w:t>
      </w:r>
      <w:r w:rsidRPr="00B30566">
        <w:rPr>
          <w:bCs/>
          <w:color w:val="FF0000"/>
        </w:rPr>
        <w:t xml:space="preserve"> </w:t>
      </w:r>
      <w:r w:rsidRPr="00B30566">
        <w:rPr>
          <w:bCs/>
        </w:rPr>
        <w:t>место (помещение) для складирования Материально-технических ресурсов и оборудования, по соответствующим актам сдачи-приемки (Приложение № 5.1 к Договору);</w:t>
      </w:r>
    </w:p>
    <w:p w:rsidR="004F5839" w:rsidRPr="00B30566" w:rsidRDefault="0082211F" w:rsidP="009B08CC">
      <w:pPr>
        <w:pStyle w:val="afa"/>
        <w:numPr>
          <w:ilvl w:val="0"/>
          <w:numId w:val="19"/>
        </w:numPr>
        <w:shd w:val="clear" w:color="auto" w:fill="FFFFFF"/>
        <w:tabs>
          <w:tab w:val="left" w:pos="1418"/>
        </w:tabs>
        <w:ind w:left="0" w:firstLine="709"/>
        <w:jc w:val="both"/>
      </w:pPr>
      <w:r w:rsidRPr="00B30566">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rsidR="004F5839" w:rsidRPr="00B30566" w:rsidRDefault="0082211F" w:rsidP="009B08CC">
      <w:pPr>
        <w:pStyle w:val="afa"/>
        <w:numPr>
          <w:ilvl w:val="2"/>
          <w:numId w:val="3"/>
        </w:numPr>
        <w:shd w:val="clear" w:color="auto" w:fill="FFFFFF"/>
        <w:tabs>
          <w:tab w:val="left" w:pos="1418"/>
        </w:tabs>
        <w:ind w:left="0" w:firstLine="567"/>
        <w:jc w:val="both"/>
        <w:rPr>
          <w:bCs/>
        </w:rPr>
      </w:pPr>
      <w:r w:rsidRPr="00B30566">
        <w:rPr>
          <w:bCs/>
        </w:rPr>
        <w:t>При приемке места производства Работ, места (помещения) для складирования Материально-технических ресурсов и оборудования,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w:t>
      </w:r>
      <w:r w:rsidR="00B30566" w:rsidRPr="00B30566">
        <w:rPr>
          <w:bCs/>
        </w:rPr>
        <w:t>ических ресурсов и оборудования</w:t>
      </w:r>
      <w:r w:rsidRPr="00B30566">
        <w:rPr>
          <w:bCs/>
        </w:rPr>
        <w:t xml:space="preserve">. </w:t>
      </w:r>
    </w:p>
    <w:p w:rsidR="004F5839" w:rsidRDefault="0082211F">
      <w:pPr>
        <w:pStyle w:val="afa"/>
        <w:shd w:val="clear" w:color="auto" w:fill="FFFFFF"/>
        <w:tabs>
          <w:tab w:val="left" w:pos="1418"/>
        </w:tabs>
        <w:ind w:left="0" w:firstLine="567"/>
        <w:jc w:val="both"/>
        <w:rPr>
          <w:bCs/>
        </w:rPr>
      </w:pPr>
      <w:r w:rsidRPr="00B30566">
        <w:rPr>
          <w:bCs/>
        </w:rPr>
        <w:t>В случае невыполнения данной обязанности Подрядчик лишается права предъявлять Заказчику какие-либо претензии, в том</w:t>
      </w:r>
      <w:r>
        <w:rPr>
          <w:bCs/>
        </w:rPr>
        <w:t xml:space="preserve">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4F5839" w:rsidRDefault="0082211F" w:rsidP="009B08CC">
      <w:pPr>
        <w:pStyle w:val="afa"/>
        <w:numPr>
          <w:ilvl w:val="2"/>
          <w:numId w:val="3"/>
        </w:numPr>
        <w:shd w:val="clear" w:color="auto" w:fill="FFFFFF"/>
        <w:tabs>
          <w:tab w:val="left" w:pos="1418"/>
        </w:tabs>
        <w:ind w:left="0" w:firstLine="567"/>
        <w:jc w:val="both"/>
        <w:rPr>
          <w:bCs/>
        </w:rPr>
      </w:pPr>
      <w:r>
        <w:rPr>
          <w:bCs/>
        </w:rPr>
        <w:t xml:space="preserve">Выдать замечания в </w:t>
      </w:r>
      <w:r w:rsidRPr="00B30566">
        <w:rPr>
          <w:bCs/>
        </w:rPr>
        <w:t>отношении технической и иной документации, предоставленной Заказчиком, в течение 5 (пяти) рабочих</w:t>
      </w:r>
      <w:r>
        <w:rPr>
          <w:bCs/>
        </w:rPr>
        <w:t xml:space="preserve"> дней с даты принятия её по Акту сдачи-приемки технической и иной документации (Приложение № 5.2 к Договору). </w:t>
      </w:r>
      <w:r>
        <w:rPr>
          <w:bCs/>
        </w:rPr>
        <w:lastRenderedPageBreak/>
        <w:t>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4F5839" w:rsidRDefault="0082211F" w:rsidP="009B08CC">
      <w:pPr>
        <w:pStyle w:val="afa"/>
        <w:numPr>
          <w:ilvl w:val="2"/>
          <w:numId w:val="3"/>
        </w:numPr>
        <w:shd w:val="clear" w:color="auto" w:fill="FFFFFF"/>
        <w:tabs>
          <w:tab w:val="left" w:pos="1418"/>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4F5839" w:rsidRDefault="0082211F" w:rsidP="009B08CC">
      <w:pPr>
        <w:pStyle w:val="afa"/>
        <w:numPr>
          <w:ilvl w:val="2"/>
          <w:numId w:val="3"/>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4F5839" w:rsidRDefault="0082211F" w:rsidP="009B08CC">
      <w:pPr>
        <w:pStyle w:val="afa"/>
        <w:numPr>
          <w:ilvl w:val="0"/>
          <w:numId w:val="15"/>
        </w:numPr>
        <w:shd w:val="clear" w:color="auto" w:fill="FFFFFF"/>
        <w:tabs>
          <w:tab w:val="left" w:pos="1418"/>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4F5839" w:rsidRDefault="0082211F" w:rsidP="009B08CC">
      <w:pPr>
        <w:pStyle w:val="afa"/>
        <w:numPr>
          <w:ilvl w:val="0"/>
          <w:numId w:val="15"/>
        </w:numPr>
        <w:shd w:val="clear" w:color="auto" w:fill="FFFFFF"/>
        <w:tabs>
          <w:tab w:val="left" w:pos="709"/>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4F5839" w:rsidRDefault="0082211F" w:rsidP="009B08CC">
      <w:pPr>
        <w:pStyle w:val="afa"/>
        <w:numPr>
          <w:ilvl w:val="0"/>
          <w:numId w:val="15"/>
        </w:numPr>
        <w:shd w:val="clear" w:color="auto" w:fill="FFFFFF"/>
        <w:tabs>
          <w:tab w:val="left" w:pos="709"/>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5.1 к Договору) в соответствии с пунктами 2.1.2 и 2.1.3 Договора.</w:t>
      </w:r>
    </w:p>
    <w:p w:rsidR="004F5839" w:rsidRDefault="0082211F" w:rsidP="009B08CC">
      <w:pPr>
        <w:pStyle w:val="afa"/>
        <w:numPr>
          <w:ilvl w:val="2"/>
          <w:numId w:val="3"/>
        </w:numPr>
        <w:shd w:val="clear" w:color="auto" w:fill="FFFFFF"/>
        <w:tabs>
          <w:tab w:val="left" w:pos="1418"/>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4F5839" w:rsidRDefault="0082211F" w:rsidP="009B08CC">
      <w:pPr>
        <w:pStyle w:val="afa"/>
        <w:numPr>
          <w:ilvl w:val="2"/>
          <w:numId w:val="3"/>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4F5839" w:rsidRDefault="0082211F">
      <w:pPr>
        <w:pStyle w:val="afa"/>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4F5839" w:rsidRDefault="0082211F">
      <w:pPr>
        <w:pStyle w:val="afa"/>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4F5839" w:rsidRDefault="0082211F">
      <w:pPr>
        <w:pStyle w:val="afa"/>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F5839" w:rsidRDefault="0082211F" w:rsidP="009B08CC">
      <w:pPr>
        <w:pStyle w:val="afa"/>
        <w:numPr>
          <w:ilvl w:val="2"/>
          <w:numId w:val="3"/>
        </w:numPr>
        <w:shd w:val="clear" w:color="auto" w:fill="FFFFFF"/>
        <w:tabs>
          <w:tab w:val="left" w:pos="1418"/>
        </w:tabs>
        <w:ind w:left="0" w:firstLine="709"/>
        <w:jc w:val="both"/>
      </w:pPr>
      <w:r>
        <w:t>Обеспечить:</w:t>
      </w:r>
    </w:p>
    <w:p w:rsidR="004F5839" w:rsidRPr="00B30566" w:rsidRDefault="0082211F" w:rsidP="009B08CC">
      <w:pPr>
        <w:pStyle w:val="afa"/>
        <w:numPr>
          <w:ilvl w:val="0"/>
          <w:numId w:val="16"/>
        </w:numPr>
        <w:shd w:val="clear" w:color="auto" w:fill="FFFFFF"/>
        <w:tabs>
          <w:tab w:val="left" w:pos="567"/>
        </w:tabs>
        <w:ind w:left="0" w:firstLine="709"/>
        <w:jc w:val="both"/>
        <w:rPr>
          <w:bCs/>
        </w:rPr>
      </w:pPr>
      <w:r>
        <w:rPr>
          <w:bCs/>
        </w:rPr>
        <w:t xml:space="preserve">участие </w:t>
      </w:r>
      <w:r w:rsidRPr="00B30566">
        <w:rPr>
          <w:bCs/>
        </w:rPr>
        <w:t xml:space="preserve">в саморегулируемой организации, основанной на членстве лиц, </w:t>
      </w:r>
      <w:r w:rsidRPr="00B30566">
        <w:t>выполняющих инженерные изыскания / подготовку проектной документации или / осуществляющих строительство</w:t>
      </w:r>
      <w:r w:rsidRPr="00B30566">
        <w:rPr>
          <w:bCs/>
        </w:rPr>
        <w:t xml:space="preserve"> (с учетом исключений, предусмотренных законодательством Российской Федерации);</w:t>
      </w:r>
    </w:p>
    <w:p w:rsidR="004F5839" w:rsidRPr="00B30566" w:rsidRDefault="0082211F" w:rsidP="009B08CC">
      <w:pPr>
        <w:pStyle w:val="afa"/>
        <w:numPr>
          <w:ilvl w:val="0"/>
          <w:numId w:val="16"/>
        </w:numPr>
        <w:shd w:val="clear" w:color="auto" w:fill="FFFFFF"/>
        <w:tabs>
          <w:tab w:val="left" w:pos="567"/>
          <w:tab w:val="left" w:pos="1418"/>
        </w:tabs>
        <w:ind w:left="0" w:firstLine="709"/>
        <w:jc w:val="both"/>
        <w:rPr>
          <w:bCs/>
        </w:rPr>
      </w:pPr>
      <w:r w:rsidRPr="00B30566">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30566">
        <w:t xml:space="preserve"> </w:t>
      </w:r>
      <w:r w:rsidRPr="00B30566">
        <w:rPr>
          <w:bCs/>
        </w:rPr>
        <w:t>стоимости выполнения Работ по Договору;</w:t>
      </w:r>
    </w:p>
    <w:p w:rsidR="004F5839" w:rsidRPr="00B30566" w:rsidRDefault="0082211F" w:rsidP="009B08CC">
      <w:pPr>
        <w:pStyle w:val="afa"/>
        <w:numPr>
          <w:ilvl w:val="0"/>
          <w:numId w:val="16"/>
        </w:numPr>
        <w:tabs>
          <w:tab w:val="left" w:pos="567"/>
        </w:tabs>
        <w:ind w:left="0" w:firstLine="709"/>
        <w:jc w:val="both"/>
        <w:rPr>
          <w:bCs/>
        </w:rPr>
      </w:pPr>
      <w:r w:rsidRPr="00B30566">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4F5839" w:rsidRDefault="0082211F" w:rsidP="009B08CC">
      <w:pPr>
        <w:pStyle w:val="afa"/>
        <w:numPr>
          <w:ilvl w:val="2"/>
          <w:numId w:val="3"/>
        </w:numPr>
        <w:shd w:val="clear" w:color="auto" w:fill="FFFFFF"/>
        <w:tabs>
          <w:tab w:val="left" w:pos="1418"/>
        </w:tabs>
        <w:ind w:left="0" w:firstLine="710"/>
        <w:jc w:val="both"/>
        <w:rPr>
          <w:bCs/>
        </w:rPr>
      </w:pPr>
      <w: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4F5839" w:rsidRDefault="0082211F">
      <w:pPr>
        <w:shd w:val="clear" w:color="auto" w:fill="FFFFFF"/>
        <w:tabs>
          <w:tab w:val="left" w:pos="709"/>
          <w:tab w:val="left" w:pos="1418"/>
        </w:tabs>
        <w:spacing w:line="240" w:lineRule="auto"/>
        <w:ind w:firstLine="709"/>
        <w:rPr>
          <w:bCs/>
          <w:sz w:val="24"/>
        </w:rPr>
      </w:pPr>
      <w:r>
        <w:rPr>
          <w:sz w:val="24"/>
        </w:rPr>
        <w:t xml:space="preserve">Не более чем за </w:t>
      </w:r>
      <w:r w:rsidR="00B30566">
        <w:rPr>
          <w:sz w:val="24"/>
        </w:rPr>
        <w:t>8</w:t>
      </w:r>
      <w:r>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4F5839" w:rsidRDefault="0082211F">
      <w:pPr>
        <w:shd w:val="clear" w:color="auto" w:fill="FFFFFF"/>
        <w:tabs>
          <w:tab w:val="left" w:pos="1418"/>
        </w:tabs>
        <w:spacing w:line="240" w:lineRule="auto"/>
        <w:ind w:firstLine="709"/>
        <w:rPr>
          <w:bCs/>
          <w:sz w:val="24"/>
        </w:rPr>
      </w:pPr>
      <w:r>
        <w:rPr>
          <w:sz w:val="24"/>
        </w:rPr>
        <w:t>После получения от Заказчика указания о предоставлении прав для ведения работ, оформленного в соответствии с пунктом 2.1.</w:t>
      </w:r>
      <w:r w:rsidR="00B30566">
        <w:rPr>
          <w:sz w:val="24"/>
        </w:rPr>
        <w:t>8</w:t>
      </w:r>
      <w:r>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rsidR="004F5839" w:rsidRDefault="0082211F" w:rsidP="009B08CC">
      <w:pPr>
        <w:pStyle w:val="afa"/>
        <w:numPr>
          <w:ilvl w:val="2"/>
          <w:numId w:val="3"/>
        </w:numPr>
        <w:shd w:val="clear" w:color="auto" w:fill="FFFFFF"/>
        <w:tabs>
          <w:tab w:val="left" w:pos="1418"/>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4F5839" w:rsidRDefault="0082211F" w:rsidP="009B08CC">
      <w:pPr>
        <w:pStyle w:val="afa"/>
        <w:numPr>
          <w:ilvl w:val="2"/>
          <w:numId w:val="3"/>
        </w:numPr>
        <w:shd w:val="clear" w:color="auto" w:fill="FFFFFF"/>
        <w:tabs>
          <w:tab w:val="left" w:pos="1418"/>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4F5839" w:rsidRDefault="0082211F">
      <w:pPr>
        <w:pStyle w:val="afa"/>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4F5839" w:rsidRDefault="0082211F" w:rsidP="009B08CC">
      <w:pPr>
        <w:pStyle w:val="afa"/>
        <w:numPr>
          <w:ilvl w:val="2"/>
          <w:numId w:val="3"/>
        </w:numPr>
        <w:shd w:val="clear" w:color="auto" w:fill="FFFFFF"/>
        <w:tabs>
          <w:tab w:val="left" w:pos="1418"/>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4F5839" w:rsidRDefault="0082211F" w:rsidP="009B08CC">
      <w:pPr>
        <w:pStyle w:val="afa"/>
        <w:numPr>
          <w:ilvl w:val="2"/>
          <w:numId w:val="3"/>
        </w:numPr>
        <w:shd w:val="clear" w:color="auto" w:fill="FFFFFF"/>
        <w:tabs>
          <w:tab w:val="left" w:pos="1418"/>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4F5839" w:rsidRDefault="0082211F" w:rsidP="009B08CC">
      <w:pPr>
        <w:pStyle w:val="afa"/>
        <w:numPr>
          <w:ilvl w:val="2"/>
          <w:numId w:val="3"/>
        </w:numPr>
        <w:shd w:val="clear" w:color="auto" w:fill="FFFFFF"/>
        <w:tabs>
          <w:tab w:val="left" w:pos="1418"/>
        </w:tabs>
        <w:ind w:left="0" w:firstLine="710"/>
        <w:jc w:val="both"/>
        <w:rPr>
          <w:bCs/>
        </w:rPr>
      </w:pPr>
      <w:r>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w:t>
      </w:r>
      <w:r>
        <w:rPr>
          <w:bCs/>
        </w:rPr>
        <w:lastRenderedPageBreak/>
        <w:t>данных, и по письменному требованию Заказчика предоставить документы, подтверждающие получение такого согласия.</w:t>
      </w:r>
    </w:p>
    <w:p w:rsidR="004F5839" w:rsidRDefault="0082211F" w:rsidP="009B08CC">
      <w:pPr>
        <w:pStyle w:val="afa"/>
        <w:numPr>
          <w:ilvl w:val="2"/>
          <w:numId w:val="3"/>
        </w:numPr>
        <w:shd w:val="clear" w:color="auto" w:fill="FFFFFF"/>
        <w:tabs>
          <w:tab w:val="left" w:pos="1418"/>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4F5839" w:rsidRDefault="0082211F" w:rsidP="009B08CC">
      <w:pPr>
        <w:pStyle w:val="afa"/>
        <w:numPr>
          <w:ilvl w:val="2"/>
          <w:numId w:val="3"/>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4F5839" w:rsidRPr="00B30566" w:rsidRDefault="0082211F">
      <w:pPr>
        <w:pStyle w:val="afa"/>
        <w:shd w:val="clear" w:color="auto" w:fill="FFFFFF"/>
        <w:ind w:left="0" w:firstLine="709"/>
        <w:jc w:val="both"/>
        <w:rPr>
          <w:bCs/>
        </w:rPr>
      </w:pPr>
      <w:r>
        <w:rPr>
          <w:bCs/>
        </w:rPr>
        <w:t xml:space="preserve">Исполнительная документация должна обеспечивать </w:t>
      </w:r>
      <w:r w:rsidRPr="00B30566">
        <w:rPr>
          <w:bCs/>
        </w:rPr>
        <w:t>достоверность и полноту сведений о фактически выполненных Работах.</w:t>
      </w:r>
    </w:p>
    <w:p w:rsidR="004F5839" w:rsidRPr="00B30566" w:rsidRDefault="0082211F" w:rsidP="00B30566">
      <w:pPr>
        <w:pStyle w:val="afa"/>
        <w:shd w:val="clear" w:color="auto" w:fill="FFFFFF"/>
        <w:ind w:left="0" w:firstLine="709"/>
        <w:jc w:val="both"/>
        <w:rPr>
          <w:bCs/>
        </w:rPr>
      </w:pPr>
      <w:r w:rsidRPr="00B30566">
        <w:rPr>
          <w:bCs/>
        </w:rPr>
        <w:t>В целях проведения освидетельствования и/или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w:t>
      </w:r>
      <w:r w:rsidR="00B30566" w:rsidRPr="00B30566">
        <w:rPr>
          <w:bCs/>
        </w:rPr>
        <w:t xml:space="preserve"> </w:t>
      </w:r>
      <w:r w:rsidR="009B5506">
        <w:rPr>
          <w:bCs/>
        </w:rPr>
        <w:t>14</w:t>
      </w:r>
      <w:r w:rsidRPr="00B30566">
        <w:rPr>
          <w:bCs/>
        </w:rPr>
        <w:t xml:space="preserve"> к настоящему Договору.</w:t>
      </w:r>
    </w:p>
    <w:p w:rsidR="004F5839" w:rsidRDefault="0082211F" w:rsidP="009B08CC">
      <w:pPr>
        <w:pStyle w:val="afa"/>
        <w:numPr>
          <w:ilvl w:val="2"/>
          <w:numId w:val="3"/>
        </w:numPr>
        <w:shd w:val="clear" w:color="auto" w:fill="FFFFFF"/>
        <w:tabs>
          <w:tab w:val="left" w:pos="1418"/>
        </w:tabs>
        <w:ind w:left="0" w:firstLine="709"/>
        <w:jc w:val="both"/>
        <w:rPr>
          <w:bCs/>
        </w:rPr>
      </w:pPr>
      <w:r w:rsidRPr="00B30566">
        <w:rPr>
          <w:bCs/>
        </w:rPr>
        <w:t>Обеспечивать в месте производства Работ порядок и чистоту, накапливать строительный и бытовой мусор в предназначенных для этого и указанных</w:t>
      </w:r>
      <w:r>
        <w:rPr>
          <w:bCs/>
        </w:rPr>
        <w:t xml:space="preserve">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F5839" w:rsidRDefault="0082211F">
      <w:pPr>
        <w:shd w:val="clear" w:color="auto" w:fill="FFFFFF"/>
        <w:tabs>
          <w:tab w:val="left" w:pos="1418"/>
        </w:tabs>
        <w:spacing w:line="240" w:lineRule="auto"/>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4F5839" w:rsidRDefault="0082211F" w:rsidP="009B08CC">
      <w:pPr>
        <w:pStyle w:val="afa"/>
        <w:numPr>
          <w:ilvl w:val="2"/>
          <w:numId w:val="3"/>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4F5839" w:rsidRDefault="0082211F" w:rsidP="009B08CC">
      <w:pPr>
        <w:pStyle w:val="afa"/>
        <w:numPr>
          <w:ilvl w:val="2"/>
          <w:numId w:val="3"/>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4F5839" w:rsidRDefault="0082211F" w:rsidP="009B08CC">
      <w:pPr>
        <w:pStyle w:val="afa"/>
        <w:numPr>
          <w:ilvl w:val="2"/>
          <w:numId w:val="3"/>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4F5839" w:rsidRDefault="0082211F">
      <w:pPr>
        <w:shd w:val="clear" w:color="auto" w:fill="FFFFFF"/>
        <w:tabs>
          <w:tab w:val="left" w:pos="1418"/>
        </w:tabs>
        <w:spacing w:line="240" w:lineRule="auto"/>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4F5839" w:rsidRDefault="0082211F">
      <w:pPr>
        <w:shd w:val="clear" w:color="auto" w:fill="FFFFFF"/>
        <w:tabs>
          <w:tab w:val="left" w:pos="1418"/>
        </w:tabs>
        <w:spacing w:line="240" w:lineRule="auto"/>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4F5839" w:rsidRDefault="0082211F">
      <w:pPr>
        <w:pStyle w:val="afa"/>
        <w:shd w:val="clear" w:color="auto" w:fill="FFFFFF"/>
        <w:tabs>
          <w:tab w:val="left" w:pos="1418"/>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4F5839" w:rsidRDefault="0082211F" w:rsidP="009B08CC">
      <w:pPr>
        <w:pStyle w:val="afa"/>
        <w:numPr>
          <w:ilvl w:val="2"/>
          <w:numId w:val="3"/>
        </w:numPr>
        <w:shd w:val="clear" w:color="auto" w:fill="FFFFFF"/>
        <w:tabs>
          <w:tab w:val="left" w:pos="1418"/>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rsidR="004F5839" w:rsidRDefault="0082211F" w:rsidP="009B08CC">
      <w:pPr>
        <w:pStyle w:val="afa"/>
        <w:numPr>
          <w:ilvl w:val="3"/>
          <w:numId w:val="3"/>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4F5839" w:rsidRDefault="0082211F" w:rsidP="009B08CC">
      <w:pPr>
        <w:pStyle w:val="afa"/>
        <w:numPr>
          <w:ilvl w:val="3"/>
          <w:numId w:val="3"/>
        </w:numPr>
        <w:shd w:val="clear" w:color="auto" w:fill="FFFFFF"/>
        <w:tabs>
          <w:tab w:val="left" w:pos="1701"/>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4F5839" w:rsidRDefault="0082211F" w:rsidP="009B08CC">
      <w:pPr>
        <w:pStyle w:val="afa"/>
        <w:numPr>
          <w:ilvl w:val="3"/>
          <w:numId w:val="3"/>
        </w:numPr>
        <w:shd w:val="clear" w:color="auto" w:fill="FFFFFF"/>
        <w:tabs>
          <w:tab w:val="left" w:pos="1701"/>
        </w:tabs>
        <w:ind w:left="0" w:firstLine="709"/>
        <w:jc w:val="both"/>
        <w:rPr>
          <w:bCs/>
        </w:rPr>
      </w:pPr>
      <w:r>
        <w:rPr>
          <w:bCs/>
        </w:rPr>
        <w:lastRenderedPageBreak/>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4F5839" w:rsidRDefault="0082211F">
      <w:pPr>
        <w:pStyle w:val="afa"/>
        <w:shd w:val="clear" w:color="auto" w:fill="FFFFFF"/>
        <w:tabs>
          <w:tab w:val="left" w:pos="567"/>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4F5839" w:rsidRDefault="0082211F" w:rsidP="009B08CC">
      <w:pPr>
        <w:pStyle w:val="afa"/>
        <w:numPr>
          <w:ilvl w:val="2"/>
          <w:numId w:val="3"/>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4F5839" w:rsidRDefault="0082211F" w:rsidP="009B08CC">
      <w:pPr>
        <w:pStyle w:val="afa"/>
        <w:numPr>
          <w:ilvl w:val="0"/>
          <w:numId w:val="17"/>
        </w:numPr>
        <w:ind w:left="0" w:right="23" w:firstLine="709"/>
        <w:jc w:val="both"/>
      </w:pPr>
      <w:r>
        <w:t>аварии – в течение 2 (двух) часов;</w:t>
      </w:r>
    </w:p>
    <w:p w:rsidR="004F5839" w:rsidRDefault="0082211F" w:rsidP="009B08CC">
      <w:pPr>
        <w:pStyle w:val="afa"/>
        <w:numPr>
          <w:ilvl w:val="0"/>
          <w:numId w:val="17"/>
        </w:numPr>
        <w:ind w:left="0" w:right="23" w:firstLine="709"/>
        <w:jc w:val="both"/>
      </w:pPr>
      <w: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4F5839" w:rsidRDefault="0082211F" w:rsidP="009B08CC">
      <w:pPr>
        <w:pStyle w:val="afa"/>
        <w:numPr>
          <w:ilvl w:val="0"/>
          <w:numId w:val="17"/>
        </w:numPr>
        <w:ind w:left="0" w:right="23" w:firstLine="709"/>
        <w:jc w:val="both"/>
      </w:pPr>
      <w:r>
        <w:t>хищении и иных противоправных действиях – в течение 24 (двадцати четырех) часов;</w:t>
      </w:r>
    </w:p>
    <w:p w:rsidR="004F5839" w:rsidRDefault="0082211F" w:rsidP="009B08CC">
      <w:pPr>
        <w:pStyle w:val="afa"/>
        <w:numPr>
          <w:ilvl w:val="0"/>
          <w:numId w:val="17"/>
        </w:numPr>
        <w:ind w:left="0" w:right="23"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4F5839" w:rsidRDefault="0082211F" w:rsidP="009B08CC">
      <w:pPr>
        <w:pStyle w:val="afa"/>
        <w:numPr>
          <w:ilvl w:val="0"/>
          <w:numId w:val="17"/>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4F5839" w:rsidRDefault="0082211F" w:rsidP="009B08CC">
      <w:pPr>
        <w:pStyle w:val="afa"/>
        <w:numPr>
          <w:ilvl w:val="0"/>
          <w:numId w:val="17"/>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4F5839" w:rsidRDefault="0082211F" w:rsidP="009B08CC">
      <w:pPr>
        <w:pStyle w:val="afa"/>
        <w:numPr>
          <w:ilvl w:val="2"/>
          <w:numId w:val="3"/>
        </w:numPr>
        <w:shd w:val="clear" w:color="auto" w:fill="FFFFFF"/>
        <w:tabs>
          <w:tab w:val="left" w:pos="1418"/>
        </w:tabs>
        <w:ind w:left="0" w:firstLine="709"/>
        <w:jc w:val="both"/>
      </w:pPr>
      <w: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w:t>
      </w:r>
      <w:r w:rsidR="00B30566">
        <w:t>е</w:t>
      </w:r>
      <w:r>
        <w:t xml:space="preserve"> № 5.1 к Договору).</w:t>
      </w:r>
    </w:p>
    <w:p w:rsidR="004F5839" w:rsidRDefault="0082211F" w:rsidP="009B08CC">
      <w:pPr>
        <w:pStyle w:val="afa"/>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4F5839" w:rsidRDefault="0082211F">
      <w:pPr>
        <w:pStyle w:val="afa"/>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4F5839" w:rsidRDefault="0082211F" w:rsidP="009B08CC">
      <w:pPr>
        <w:pStyle w:val="afa"/>
        <w:numPr>
          <w:ilvl w:val="2"/>
          <w:numId w:val="3"/>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 / или приемки Скрытых работ. </w:t>
      </w:r>
    </w:p>
    <w:p w:rsidR="004F5839" w:rsidRDefault="0082211F">
      <w:pPr>
        <w:pStyle w:val="afa"/>
        <w:shd w:val="clear" w:color="auto" w:fill="FFFFFF"/>
        <w:tabs>
          <w:tab w:val="left" w:pos="1418"/>
        </w:tabs>
        <w:ind w:left="0" w:firstLine="709"/>
        <w:jc w:val="both"/>
        <w:rPr>
          <w:bCs/>
        </w:rPr>
      </w:pPr>
      <w:r>
        <w:t xml:space="preserve">Указанное </w:t>
      </w:r>
      <w:r w:rsidRPr="00B30566">
        <w:t>уведомление должно быть получено Заказчиком заблаговременно</w:t>
      </w:r>
      <w:r w:rsidRPr="00B30566">
        <w:rPr>
          <w:bCs/>
        </w:rPr>
        <w:t xml:space="preserve">, но не позднее, чем за </w:t>
      </w:r>
      <w:r w:rsidRPr="00B30566">
        <w:t>5 (пять)</w:t>
      </w:r>
      <w:r w:rsidRPr="00B30566">
        <w:rPr>
          <w:bCs/>
        </w:rPr>
        <w:t xml:space="preserve"> рабочих дней до начала освидетельствования. В случае если Подрядчиком произведено</w:t>
      </w:r>
      <w:r>
        <w:rPr>
          <w:bCs/>
        </w:rPr>
        <w:t xml:space="preserve">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4F5839" w:rsidRDefault="0082211F">
      <w:pPr>
        <w:pStyle w:val="afa"/>
        <w:shd w:val="clear" w:color="auto" w:fill="FFFFFF"/>
        <w:tabs>
          <w:tab w:val="left" w:pos="1418"/>
        </w:tabs>
        <w:ind w:left="0" w:firstLine="709"/>
        <w:jc w:val="both"/>
        <w:rPr>
          <w:bCs/>
        </w:rPr>
      </w:pPr>
      <w:r w:rsidRPr="00B30566">
        <w:rPr>
          <w:bCs/>
        </w:rPr>
        <w:t>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представления и согласования исполнительной документации на выполненные работы в соответствии с Приложением №</w:t>
      </w:r>
      <w:r w:rsidR="00B30566">
        <w:rPr>
          <w:bCs/>
        </w:rPr>
        <w:t xml:space="preserve"> </w:t>
      </w:r>
      <w:r w:rsidR="009B5506">
        <w:rPr>
          <w:bCs/>
        </w:rPr>
        <w:t>14</w:t>
      </w:r>
      <w:r w:rsidRPr="00B30566">
        <w:rPr>
          <w:bCs/>
        </w:rPr>
        <w:t xml:space="preserve"> к настоящему Договору.</w:t>
      </w:r>
    </w:p>
    <w:p w:rsidR="004F5839" w:rsidRDefault="0082211F" w:rsidP="009B08CC">
      <w:pPr>
        <w:pStyle w:val="afa"/>
        <w:numPr>
          <w:ilvl w:val="2"/>
          <w:numId w:val="3"/>
        </w:numPr>
        <w:shd w:val="clear" w:color="auto" w:fill="FFFFFF"/>
        <w:tabs>
          <w:tab w:val="left" w:pos="1418"/>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4F5839" w:rsidRDefault="0082211F" w:rsidP="009B08CC">
      <w:pPr>
        <w:pStyle w:val="afa"/>
        <w:numPr>
          <w:ilvl w:val="2"/>
          <w:numId w:val="3"/>
        </w:numPr>
        <w:shd w:val="clear" w:color="auto" w:fill="FFFFFF"/>
        <w:tabs>
          <w:tab w:val="left" w:pos="1418"/>
        </w:tabs>
        <w:ind w:left="0" w:firstLine="709"/>
        <w:jc w:val="both"/>
        <w:rPr>
          <w:bCs/>
        </w:rPr>
      </w:pPr>
      <w:r>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4F5839" w:rsidRDefault="0082211F">
      <w:pPr>
        <w:pStyle w:val="afa"/>
        <w:shd w:val="clear" w:color="auto" w:fill="FFFFFF"/>
        <w:tabs>
          <w:tab w:val="left" w:pos="1418"/>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4F5839" w:rsidRDefault="0082211F" w:rsidP="009B08CC">
      <w:pPr>
        <w:pStyle w:val="afa"/>
        <w:numPr>
          <w:ilvl w:val="2"/>
          <w:numId w:val="3"/>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w:t>
      </w:r>
      <w:r w:rsidRPr="00B30566">
        <w:rPr>
          <w:bCs/>
        </w:rPr>
        <w:t xml:space="preserve">Материально-технических ресурсов и  оборудования, </w:t>
      </w:r>
      <w:r>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rsidR="004F5839" w:rsidRPr="00B30566" w:rsidRDefault="0082211F" w:rsidP="009B08CC">
      <w:pPr>
        <w:pStyle w:val="afa"/>
        <w:numPr>
          <w:ilvl w:val="2"/>
          <w:numId w:val="3"/>
        </w:numPr>
        <w:shd w:val="clear" w:color="auto" w:fill="FFFFFF"/>
        <w:tabs>
          <w:tab w:val="left" w:pos="1418"/>
        </w:tabs>
        <w:ind w:left="0" w:firstLine="709"/>
        <w:jc w:val="both"/>
        <w:rPr>
          <w:color w:val="000000"/>
        </w:rPr>
      </w:pPr>
      <w:r w:rsidRPr="00B30566">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rsidR="004F5839" w:rsidRPr="00B30566" w:rsidRDefault="0082211F">
      <w:pPr>
        <w:pStyle w:val="afa"/>
        <w:shd w:val="clear" w:color="auto" w:fill="FFFFFF"/>
        <w:tabs>
          <w:tab w:val="left" w:pos="1418"/>
        </w:tabs>
        <w:ind w:left="0" w:firstLine="709"/>
        <w:jc w:val="both"/>
        <w:rPr>
          <w:color w:val="000000"/>
        </w:rPr>
      </w:pPr>
      <w:r w:rsidRPr="00B30566">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4F5839" w:rsidRPr="00B30566" w:rsidRDefault="0082211F" w:rsidP="009B08CC">
      <w:pPr>
        <w:pStyle w:val="afa"/>
        <w:numPr>
          <w:ilvl w:val="2"/>
          <w:numId w:val="3"/>
        </w:numPr>
        <w:shd w:val="clear" w:color="auto" w:fill="FFFFFF"/>
        <w:tabs>
          <w:tab w:val="left" w:pos="1418"/>
        </w:tabs>
        <w:ind w:left="0" w:firstLine="709"/>
        <w:jc w:val="both"/>
        <w:rPr>
          <w:color w:val="000000"/>
        </w:rPr>
      </w:pPr>
      <w:r w:rsidRPr="00B3056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4F5839" w:rsidRPr="00B30566" w:rsidRDefault="0082211F" w:rsidP="009B08CC">
      <w:pPr>
        <w:pStyle w:val="afa"/>
        <w:numPr>
          <w:ilvl w:val="2"/>
          <w:numId w:val="3"/>
        </w:numPr>
        <w:shd w:val="clear" w:color="auto" w:fill="FFFFFF"/>
        <w:tabs>
          <w:tab w:val="left" w:pos="1418"/>
        </w:tabs>
        <w:ind w:left="0" w:firstLine="709"/>
        <w:jc w:val="both"/>
        <w:rPr>
          <w:color w:val="000000"/>
        </w:rPr>
      </w:pPr>
      <w:r w:rsidRPr="00B30566">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4F5839" w:rsidRDefault="0082211F" w:rsidP="009B08CC">
      <w:pPr>
        <w:pStyle w:val="afa"/>
        <w:numPr>
          <w:ilvl w:val="2"/>
          <w:numId w:val="3"/>
        </w:numPr>
        <w:ind w:left="0" w:firstLine="709"/>
        <w:jc w:val="both"/>
        <w:rPr>
          <w:color w:val="000000"/>
        </w:rPr>
      </w:pPr>
      <w:r w:rsidRPr="00B30566">
        <w:rPr>
          <w:color w:val="000000"/>
        </w:rPr>
        <w:t>Предоставить Заказчику банковские гарантии в соответствии с разделом 6</w:t>
      </w:r>
      <w:r>
        <w:rPr>
          <w:color w:val="000000"/>
        </w:rPr>
        <w:t xml:space="preserve"> Договора.</w:t>
      </w:r>
    </w:p>
    <w:p w:rsidR="004F5839" w:rsidRPr="00B30566" w:rsidRDefault="0082211F" w:rsidP="009B08CC">
      <w:pPr>
        <w:pStyle w:val="afa"/>
        <w:numPr>
          <w:ilvl w:val="2"/>
          <w:numId w:val="3"/>
        </w:numPr>
        <w:shd w:val="clear" w:color="auto" w:fill="FFFFFF"/>
        <w:tabs>
          <w:tab w:val="left" w:pos="1418"/>
        </w:tabs>
        <w:ind w:left="0" w:firstLine="709"/>
        <w:jc w:val="both"/>
      </w:pPr>
      <w:r w:rsidRPr="00B30566">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4F5839" w:rsidRDefault="0082211F" w:rsidP="009B08CC">
      <w:pPr>
        <w:pStyle w:val="afa"/>
        <w:numPr>
          <w:ilvl w:val="2"/>
          <w:numId w:val="3"/>
        </w:numPr>
        <w:shd w:val="clear" w:color="auto" w:fill="FFFFFF"/>
        <w:tabs>
          <w:tab w:val="left" w:pos="1418"/>
        </w:tabs>
        <w:ind w:left="0" w:firstLine="709"/>
        <w:jc w:val="both"/>
      </w:pPr>
      <w:r>
        <w:t xml:space="preserve"> 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sidR="00B30566">
        <w:t xml:space="preserve"> </w:t>
      </w:r>
      <w:r>
        <w:t>1</w:t>
      </w:r>
      <w:r w:rsidR="009B5506">
        <w:t>3</w:t>
      </w:r>
      <w:r>
        <w:t xml:space="preserve"> к Договору.</w:t>
      </w:r>
    </w:p>
    <w:p w:rsidR="004F5839" w:rsidRDefault="0082211F" w:rsidP="009B08CC">
      <w:pPr>
        <w:pStyle w:val="afa"/>
        <w:numPr>
          <w:ilvl w:val="2"/>
          <w:numId w:val="3"/>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p>
    <w:p w:rsidR="004F5839" w:rsidRDefault="004F5839">
      <w:pPr>
        <w:pStyle w:val="afa"/>
        <w:shd w:val="clear" w:color="auto" w:fill="FFFFFF"/>
        <w:tabs>
          <w:tab w:val="left" w:pos="1418"/>
        </w:tabs>
        <w:ind w:left="0" w:firstLine="709"/>
        <w:jc w:val="both"/>
        <w:rPr>
          <w:bCs/>
        </w:rPr>
      </w:pPr>
    </w:p>
    <w:p w:rsidR="004F5839" w:rsidRDefault="0082211F" w:rsidP="009B08CC">
      <w:pPr>
        <w:pStyle w:val="afa"/>
        <w:numPr>
          <w:ilvl w:val="1"/>
          <w:numId w:val="3"/>
        </w:numPr>
        <w:shd w:val="clear" w:color="auto" w:fill="FFFFFF"/>
        <w:tabs>
          <w:tab w:val="left" w:pos="1134"/>
        </w:tabs>
        <w:ind w:left="0" w:firstLine="709"/>
        <w:jc w:val="both"/>
        <w:rPr>
          <w:bCs/>
        </w:rPr>
      </w:pPr>
      <w:r>
        <w:rPr>
          <w:bCs/>
          <w:u w:val="single"/>
        </w:rPr>
        <w:t>Подрядчик имеет право</w:t>
      </w:r>
      <w:r>
        <w:rPr>
          <w:bCs/>
        </w:rPr>
        <w:t>:</w:t>
      </w:r>
    </w:p>
    <w:p w:rsidR="004F5839" w:rsidRDefault="0082211F" w:rsidP="009B08CC">
      <w:pPr>
        <w:pStyle w:val="afa"/>
        <w:numPr>
          <w:ilvl w:val="2"/>
          <w:numId w:val="3"/>
        </w:numPr>
        <w:shd w:val="clear" w:color="auto" w:fill="FFFFFF"/>
        <w:tabs>
          <w:tab w:val="left" w:pos="1418"/>
        </w:tabs>
        <w:ind w:left="0" w:firstLine="709"/>
        <w:jc w:val="both"/>
        <w:rPr>
          <w:bCs/>
        </w:rPr>
      </w:pPr>
      <w:r>
        <w:rPr>
          <w:bCs/>
        </w:rPr>
        <w:t>Самостоятельно организовать выполнение Работ.</w:t>
      </w:r>
    </w:p>
    <w:p w:rsidR="004F5839" w:rsidRDefault="0082211F" w:rsidP="009B08CC">
      <w:pPr>
        <w:pStyle w:val="afa"/>
        <w:numPr>
          <w:ilvl w:val="2"/>
          <w:numId w:val="3"/>
        </w:numPr>
        <w:shd w:val="clear" w:color="auto" w:fill="FFFFFF"/>
        <w:tabs>
          <w:tab w:val="left" w:pos="1418"/>
        </w:tabs>
        <w:ind w:left="0" w:firstLine="709"/>
        <w:jc w:val="both"/>
        <w:rPr>
          <w:bCs/>
        </w:rPr>
      </w:pPr>
      <w:r>
        <w:rPr>
          <w:bCs/>
        </w:rPr>
        <w:lastRenderedPageBreak/>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B30566">
        <w:rPr>
          <w:bCs/>
        </w:rPr>
        <w:t>___ % (____ процентов) от Цены Договора, неся при этом ответственность за действия Субподр</w:t>
      </w:r>
      <w:r>
        <w:rPr>
          <w:bCs/>
        </w:rPr>
        <w:t xml:space="preserve">ядчиков, как за свои собственные. </w:t>
      </w:r>
    </w:p>
    <w:p w:rsidR="004F5839" w:rsidRDefault="0082211F">
      <w:pPr>
        <w:pStyle w:val="afa"/>
        <w:shd w:val="clear" w:color="auto" w:fill="FFFFFF"/>
        <w:tabs>
          <w:tab w:val="left" w:pos="1418"/>
        </w:tabs>
        <w:ind w:left="0" w:firstLine="709"/>
        <w:jc w:val="both"/>
        <w:rPr>
          <w:bCs/>
        </w:rPr>
      </w:pPr>
      <w:r>
        <w:rPr>
          <w:bCs/>
        </w:rPr>
        <w:t xml:space="preserve">При согласовании привлечения Субподрядчика Подрядчик представляет Заказчику: </w:t>
      </w:r>
    </w:p>
    <w:p w:rsidR="004F5839" w:rsidRDefault="0082211F" w:rsidP="009B08CC">
      <w:pPr>
        <w:pStyle w:val="afa"/>
        <w:numPr>
          <w:ilvl w:val="0"/>
          <w:numId w:val="20"/>
        </w:numPr>
        <w:shd w:val="clear" w:color="auto" w:fill="FFFFFF"/>
        <w:tabs>
          <w:tab w:val="left" w:pos="709"/>
        </w:tabs>
        <w:ind w:left="0" w:firstLine="709"/>
        <w:jc w:val="both"/>
        <w:rPr>
          <w:bCs/>
        </w:rPr>
      </w:pPr>
      <w:r>
        <w:rPr>
          <w:bCs/>
        </w:rPr>
        <w:t xml:space="preserve">проект договора с Субподрядчиком; </w:t>
      </w:r>
    </w:p>
    <w:p w:rsidR="004F5839" w:rsidRDefault="0082211F" w:rsidP="009B08CC">
      <w:pPr>
        <w:pStyle w:val="afa"/>
        <w:numPr>
          <w:ilvl w:val="0"/>
          <w:numId w:val="20"/>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4F5839" w:rsidRDefault="0082211F" w:rsidP="009B08CC">
      <w:pPr>
        <w:pStyle w:val="afa"/>
        <w:numPr>
          <w:ilvl w:val="0"/>
          <w:numId w:val="20"/>
        </w:numPr>
        <w:shd w:val="clear" w:color="auto" w:fill="FFFFFF"/>
        <w:tabs>
          <w:tab w:val="left" w:pos="278"/>
          <w:tab w:val="left" w:pos="709"/>
          <w:tab w:val="left" w:pos="1134"/>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r>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rsidR="004F5839" w:rsidRDefault="0082211F" w:rsidP="009B08CC">
      <w:pPr>
        <w:pStyle w:val="afa"/>
        <w:numPr>
          <w:ilvl w:val="0"/>
          <w:numId w:val="20"/>
        </w:numPr>
        <w:shd w:val="clear" w:color="auto" w:fill="FFFFFF"/>
        <w:tabs>
          <w:tab w:val="left" w:pos="709"/>
        </w:tabs>
        <w:ind w:left="0" w:firstLine="709"/>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4F5839" w:rsidRDefault="004F5839">
      <w:pPr>
        <w:pStyle w:val="afa"/>
        <w:shd w:val="clear" w:color="auto" w:fill="FFFFFF"/>
        <w:tabs>
          <w:tab w:val="left" w:pos="709"/>
        </w:tabs>
        <w:ind w:left="0"/>
        <w:jc w:val="both"/>
        <w:rPr>
          <w:bCs/>
        </w:rPr>
      </w:pPr>
    </w:p>
    <w:p w:rsidR="004F5839" w:rsidRDefault="0082211F" w:rsidP="009B08CC">
      <w:pPr>
        <w:pStyle w:val="afa"/>
        <w:numPr>
          <w:ilvl w:val="0"/>
          <w:numId w:val="3"/>
        </w:numPr>
        <w:shd w:val="clear" w:color="auto" w:fill="FFFFFF"/>
        <w:tabs>
          <w:tab w:val="left" w:pos="284"/>
        </w:tabs>
        <w:ind w:left="0" w:firstLine="0"/>
        <w:jc w:val="center"/>
      </w:pPr>
      <w:r>
        <w:rPr>
          <w:b/>
          <w:bCs/>
        </w:rPr>
        <w:t>Цена Договора и порядок расчетов</w:t>
      </w:r>
    </w:p>
    <w:p w:rsidR="004F5839" w:rsidRDefault="0082211F" w:rsidP="009B08CC">
      <w:pPr>
        <w:pStyle w:val="afa"/>
        <w:numPr>
          <w:ilvl w:val="1"/>
          <w:numId w:val="3"/>
        </w:numPr>
        <w:shd w:val="clear" w:color="auto" w:fill="FFFFFF"/>
        <w:tabs>
          <w:tab w:val="left" w:pos="1134"/>
        </w:tabs>
        <w:ind w:left="0" w:firstLine="709"/>
        <w:jc w:val="both"/>
        <w:rPr>
          <w:bCs/>
        </w:rPr>
      </w:pPr>
      <w:bookmarkStart w:id="8" w:name="_Ref361335465"/>
      <w:r>
        <w:rPr>
          <w:bCs/>
        </w:rPr>
        <w:t xml:space="preserve">Цена </w:t>
      </w:r>
      <w:r w:rsidRPr="00B30566">
        <w:t xml:space="preserve">Договора </w:t>
      </w:r>
      <w:r w:rsidRPr="00B30566">
        <w:rPr>
          <w:bCs/>
        </w:rPr>
        <w:t xml:space="preserve">в соответствии со </w:t>
      </w:r>
      <w:r w:rsidR="00B30566" w:rsidRPr="00B30566">
        <w:rPr>
          <w:bCs/>
        </w:rPr>
        <w:t>Сводная таблица стоимости работ</w:t>
      </w:r>
      <w:r w:rsidRPr="00B30566">
        <w:rPr>
          <w:bCs/>
        </w:rPr>
        <w:t xml:space="preserve"> (Приложение № 4 к Договору) является предельной и составляет </w:t>
      </w:r>
      <w:r w:rsidRPr="00B30566">
        <w:t>_______</w:t>
      </w:r>
      <w:r w:rsidRPr="00B30566">
        <w:rPr>
          <w:bCs/>
        </w:rPr>
        <w:t xml:space="preserve"> (</w:t>
      </w:r>
      <w:r w:rsidRPr="00B30566">
        <w:t>__________________</w:t>
      </w:r>
      <w:r w:rsidRPr="00B30566">
        <w:rPr>
          <w:bCs/>
        </w:rPr>
        <w:t xml:space="preserve">) рублей </w:t>
      </w:r>
      <w:r w:rsidRPr="00B30566">
        <w:t>___</w:t>
      </w:r>
      <w:r w:rsidRPr="00B30566">
        <w:rPr>
          <w:bCs/>
        </w:rPr>
        <w:t xml:space="preserve"> копее</w:t>
      </w:r>
      <w:r w:rsidR="00B30566">
        <w:rPr>
          <w:bCs/>
        </w:rPr>
        <w:t>к</w:t>
      </w:r>
      <w:r w:rsidRPr="00B30566">
        <w:rPr>
          <w:bCs/>
        </w:rPr>
        <w:t xml:space="preserve"> без учета НДС, при этом НДС исчисляется дополнительно по ставке</w:t>
      </w:r>
      <w:r>
        <w:rPr>
          <w:bCs/>
        </w:rPr>
        <w:t xml:space="preserve">, установленной статьей 164 Налогового кодекса Российской Федерации (далее </w:t>
      </w:r>
      <w:r>
        <w:t>– «НК РФ»)</w:t>
      </w:r>
      <w:r>
        <w:rPr>
          <w:bCs/>
        </w:rPr>
        <w:t xml:space="preserve">. </w:t>
      </w:r>
    </w:p>
    <w:p w:rsidR="004F5839" w:rsidRDefault="0082211F" w:rsidP="009B08CC">
      <w:pPr>
        <w:pStyle w:val="afa"/>
        <w:numPr>
          <w:ilvl w:val="1"/>
          <w:numId w:val="3"/>
        </w:numPr>
        <w:shd w:val="clear" w:color="auto" w:fill="FFFFFF"/>
        <w:tabs>
          <w:tab w:val="left" w:pos="1134"/>
        </w:tabs>
        <w:ind w:left="0" w:firstLine="709"/>
        <w:jc w:val="both"/>
        <w:rPr>
          <w:bCs/>
        </w:rPr>
      </w:pPr>
      <w:bookmarkStart w:id="9" w:name="_Ref361834605"/>
      <w:r>
        <w:rPr>
          <w:bCs/>
          <w:highlight w:val="lightGray"/>
        </w:rPr>
        <w:t xml:space="preserve">Локальные сметные расчеты подлежат согласованию Сторонами не позднее истечения </w:t>
      </w:r>
      <w:r>
        <w:rPr>
          <w:highlight w:val="lightGray"/>
        </w:rPr>
        <w:t>30</w:t>
      </w:r>
      <w:r>
        <w:rPr>
          <w:bCs/>
          <w:highlight w:val="lightGray"/>
        </w:rPr>
        <w:t xml:space="preserve"> (</w:t>
      </w:r>
      <w:r>
        <w:rPr>
          <w:highlight w:val="lightGray"/>
        </w:rPr>
        <w:t>тридцати</w:t>
      </w:r>
      <w:r>
        <w:rPr>
          <w:bCs/>
          <w:highlight w:val="lightGray"/>
        </w:rPr>
        <w:t xml:space="preserve">)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w:t>
      </w:r>
      <w:r w:rsidR="0078171F">
        <w:rPr>
          <w:bCs/>
          <w:highlight w:val="lightGray"/>
        </w:rPr>
        <w:t>Сводную таблицу стоимости работ</w:t>
      </w:r>
      <w:r>
        <w:rPr>
          <w:bCs/>
          <w:highlight w:val="lightGray"/>
        </w:rPr>
        <w:t xml:space="preserve"> (Приложение № 4 к Договору) путем заключения дополнительного соглашения к Договору.</w:t>
      </w:r>
      <w:bookmarkEnd w:id="9"/>
    </w:p>
    <w:p w:rsidR="004F5839" w:rsidRDefault="0082211F">
      <w:pPr>
        <w:pStyle w:val="afa"/>
        <w:shd w:val="clear" w:color="auto" w:fill="FFFFFF"/>
        <w:tabs>
          <w:tab w:val="left" w:pos="1134"/>
        </w:tabs>
        <w:ind w:left="0" w:firstLine="709"/>
        <w:jc w:val="both"/>
        <w:rPr>
          <w:bCs/>
        </w:rPr>
      </w:pPr>
      <w:r>
        <w:rPr>
          <w:bCs/>
          <w:i/>
          <w:highlight w:val="lightGray"/>
        </w:rPr>
        <w:t>либо</w:t>
      </w:r>
    </w:p>
    <w:p w:rsidR="004F5839" w:rsidRDefault="0082211F">
      <w:pPr>
        <w:pStyle w:val="afa"/>
        <w:shd w:val="clear" w:color="auto" w:fill="FFFFFF"/>
        <w:tabs>
          <w:tab w:val="left" w:pos="1134"/>
        </w:tabs>
        <w:ind w:left="0" w:firstLine="709"/>
        <w:jc w:val="both"/>
        <w:rPr>
          <w:bCs/>
        </w:rPr>
      </w:pPr>
      <w:r>
        <w:rPr>
          <w:bCs/>
          <w:highlight w:val="lightGray"/>
        </w:rPr>
        <w:t xml:space="preserve">Локальные сметные расчеты являются неотъемлемой частью </w:t>
      </w:r>
      <w:r w:rsidR="0078171F">
        <w:rPr>
          <w:bCs/>
          <w:highlight w:val="lightGray"/>
        </w:rPr>
        <w:t>Сводной таблицы стоимости работ</w:t>
      </w:r>
      <w:r>
        <w:rPr>
          <w:bCs/>
          <w:highlight w:val="lightGray"/>
        </w:rPr>
        <w:t xml:space="preserve"> (Приложение № 4 к Договору)</w:t>
      </w:r>
      <w:r>
        <w:rPr>
          <w:rStyle w:val="a3"/>
          <w:bCs/>
        </w:rPr>
        <w:footnoteReference w:id="1"/>
      </w:r>
      <w:r>
        <w:rPr>
          <w:bCs/>
        </w:rPr>
        <w:t>.</w:t>
      </w:r>
      <w:bookmarkEnd w:id="8"/>
    </w:p>
    <w:p w:rsidR="004F5839" w:rsidRDefault="0082211F" w:rsidP="009B08CC">
      <w:pPr>
        <w:pStyle w:val="afa"/>
        <w:numPr>
          <w:ilvl w:val="1"/>
          <w:numId w:val="3"/>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4F5839" w:rsidRDefault="0082211F" w:rsidP="009B08CC">
      <w:pPr>
        <w:pStyle w:val="afa"/>
        <w:numPr>
          <w:ilvl w:val="2"/>
          <w:numId w:val="3"/>
        </w:numPr>
        <w:shd w:val="clear" w:color="auto" w:fill="FFFFFF"/>
        <w:tabs>
          <w:tab w:val="left" w:pos="1418"/>
        </w:tabs>
        <w:ind w:left="0" w:firstLine="709"/>
        <w:jc w:val="both"/>
      </w:pPr>
      <w:r>
        <w:t>Монтаж Оборудования Заказчика и пуско-наладочные работы;</w:t>
      </w:r>
    </w:p>
    <w:p w:rsidR="004F5839" w:rsidRDefault="0082211F" w:rsidP="009B08CC">
      <w:pPr>
        <w:pStyle w:val="afa"/>
        <w:numPr>
          <w:ilvl w:val="2"/>
          <w:numId w:val="3"/>
        </w:numPr>
        <w:shd w:val="clear" w:color="auto" w:fill="FFFFFF"/>
        <w:tabs>
          <w:tab w:val="left" w:pos="1418"/>
        </w:tabs>
        <w:ind w:left="0" w:firstLine="709"/>
        <w:jc w:val="both"/>
      </w:pPr>
      <w:r>
        <w:t xml:space="preserve">Приобретение Материально-технических ресурсов </w:t>
      </w:r>
      <w:r>
        <w:rPr>
          <w:bCs/>
        </w:rPr>
        <w:t>и оборудования</w:t>
      </w:r>
      <w:r>
        <w:t>, необходимых для выполнения Работ по Договору, включая стоимость необходимых для эксплуатации Результата работ лицензий;</w:t>
      </w:r>
    </w:p>
    <w:p w:rsidR="004F5839" w:rsidRDefault="0082211F" w:rsidP="009B08CC">
      <w:pPr>
        <w:pStyle w:val="afa"/>
        <w:numPr>
          <w:ilvl w:val="2"/>
          <w:numId w:val="3"/>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4F5839" w:rsidRDefault="0082211F" w:rsidP="009B08CC">
      <w:pPr>
        <w:pStyle w:val="afa"/>
        <w:numPr>
          <w:ilvl w:val="2"/>
          <w:numId w:val="3"/>
        </w:numPr>
        <w:shd w:val="clear" w:color="auto" w:fill="FFFFFF"/>
        <w:tabs>
          <w:tab w:val="left" w:pos="1418"/>
        </w:tabs>
        <w:ind w:left="0" w:firstLine="709"/>
        <w:jc w:val="both"/>
      </w:pPr>
      <w: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t xml:space="preserve">, если применимо); </w:t>
      </w:r>
    </w:p>
    <w:p w:rsidR="004F5839" w:rsidRDefault="0082211F" w:rsidP="009B08CC">
      <w:pPr>
        <w:pStyle w:val="afa"/>
        <w:numPr>
          <w:ilvl w:val="2"/>
          <w:numId w:val="3"/>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4F5839" w:rsidRDefault="0082211F" w:rsidP="009B08CC">
      <w:pPr>
        <w:pStyle w:val="afa"/>
        <w:numPr>
          <w:ilvl w:val="1"/>
          <w:numId w:val="3"/>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4F5839" w:rsidRDefault="0082211F" w:rsidP="009B08CC">
      <w:pPr>
        <w:pStyle w:val="afa"/>
        <w:numPr>
          <w:ilvl w:val="1"/>
          <w:numId w:val="3"/>
        </w:numPr>
        <w:shd w:val="clear" w:color="auto" w:fill="FFFFFF"/>
        <w:tabs>
          <w:tab w:val="left" w:pos="1134"/>
        </w:tabs>
        <w:ind w:left="0" w:firstLine="709"/>
        <w:jc w:val="both"/>
        <w:rPr>
          <w:bCs/>
        </w:rPr>
      </w:pPr>
      <w:bookmarkStart w:id="10" w:name="_Ref361834675"/>
      <w:bookmarkStart w:id="11" w:name="_Ref361858588"/>
      <w:r>
        <w:rPr>
          <w:bCs/>
        </w:rPr>
        <w:t>Оплата по Договору осуществляется Заказчиком в следующем порядке:</w:t>
      </w:r>
      <w:bookmarkEnd w:id="10"/>
      <w:bookmarkEnd w:id="11"/>
      <w:r>
        <w:rPr>
          <w:bCs/>
        </w:rPr>
        <w:t xml:space="preserve"> </w:t>
      </w:r>
    </w:p>
    <w:p w:rsidR="004F5839" w:rsidRPr="0078171F" w:rsidRDefault="0082211F" w:rsidP="009B08CC">
      <w:pPr>
        <w:pStyle w:val="afa"/>
        <w:numPr>
          <w:ilvl w:val="2"/>
          <w:numId w:val="3"/>
        </w:numPr>
        <w:shd w:val="clear" w:color="auto" w:fill="FFFFFF"/>
        <w:tabs>
          <w:tab w:val="left" w:pos="1418"/>
        </w:tabs>
        <w:ind w:left="0" w:firstLine="709"/>
        <w:jc w:val="both"/>
      </w:pPr>
      <w:bookmarkStart w:id="12" w:name="_Ref373242755"/>
      <w:r>
        <w:lastRenderedPageBreak/>
        <w:t xml:space="preserve">Подрядчик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w:t>
      </w:r>
      <w:r w:rsidRPr="0078171F">
        <w:t>платежа, соответствующую требованиям, установленным разделом 6 Договора и предварительно согласованную с Заказчиком.</w:t>
      </w:r>
    </w:p>
    <w:p w:rsidR="004F5839" w:rsidRPr="0078171F" w:rsidRDefault="0082211F" w:rsidP="009B08CC">
      <w:pPr>
        <w:pStyle w:val="afa"/>
        <w:numPr>
          <w:ilvl w:val="2"/>
          <w:numId w:val="3"/>
        </w:numPr>
        <w:shd w:val="clear" w:color="auto" w:fill="FFFFFF"/>
        <w:tabs>
          <w:tab w:val="left" w:pos="1418"/>
        </w:tabs>
        <w:ind w:left="0" w:firstLine="709"/>
        <w:jc w:val="both"/>
      </w:pPr>
      <w:bookmarkStart w:id="13" w:name="_Ref361335057"/>
      <w:r w:rsidRPr="0078171F">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3"/>
      <w:r w:rsidRPr="0078171F">
        <w:t>с даты получения Заказчиком счета, выставленного Подрядчиком, но не ранее чем за 30 (тридцать) календарных дней до даты начала Этапа Проектных работ, и с учетом пунктов 3.5.1, 3.5.6 Договора.</w:t>
      </w:r>
      <w:bookmarkEnd w:id="12"/>
    </w:p>
    <w:p w:rsidR="004F5839" w:rsidRPr="0078171F" w:rsidRDefault="0082211F" w:rsidP="009B08CC">
      <w:pPr>
        <w:pStyle w:val="afa"/>
        <w:numPr>
          <w:ilvl w:val="2"/>
          <w:numId w:val="3"/>
        </w:numPr>
        <w:shd w:val="clear" w:color="auto" w:fill="FFFFFF"/>
        <w:tabs>
          <w:tab w:val="left" w:pos="1418"/>
        </w:tabs>
        <w:ind w:left="0" w:firstLine="709"/>
        <w:jc w:val="both"/>
      </w:pPr>
      <w:bookmarkStart w:id="14" w:name="_Ref361834178"/>
      <w:bookmarkStart w:id="15" w:name="_Ref373242766"/>
      <w:bookmarkStart w:id="16" w:name="_Ref361335023"/>
      <w:bookmarkEnd w:id="14"/>
      <w:r w:rsidRPr="0078171F">
        <w:t>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w:t>
      </w:r>
      <w:r w:rsidRPr="0078171F">
        <w:rPr>
          <w:rStyle w:val="a3"/>
        </w:rPr>
        <w:footnoteReference w:id="2"/>
      </w:r>
      <w:r w:rsidRPr="0078171F">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15"/>
    </w:p>
    <w:p w:rsidR="004F5839" w:rsidRPr="0078171F" w:rsidRDefault="0082211F" w:rsidP="009B08CC">
      <w:pPr>
        <w:pStyle w:val="afa"/>
        <w:numPr>
          <w:ilvl w:val="2"/>
          <w:numId w:val="3"/>
        </w:numPr>
        <w:shd w:val="clear" w:color="auto" w:fill="FFFFFF"/>
        <w:tabs>
          <w:tab w:val="left" w:pos="1418"/>
        </w:tabs>
        <w:ind w:left="0" w:firstLine="709"/>
        <w:jc w:val="both"/>
      </w:pPr>
      <w:bookmarkStart w:id="17" w:name="_Ref373242949"/>
      <w:r w:rsidRPr="0078171F">
        <w:t>Последующие платежи в размере 70% (семидесяти процентов) от стоимости каждого Этапа Проектных работ выплачиваются в течение 45 (сорока пяти) календарных дней / 7 (семи) рабочих дней</w:t>
      </w:r>
      <w:r w:rsidRPr="0078171F">
        <w:rPr>
          <w:rStyle w:val="a3"/>
        </w:rPr>
        <w:footnoteReference w:id="3"/>
      </w:r>
      <w:r w:rsidRPr="0078171F">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17"/>
    </w:p>
    <w:p w:rsidR="004F5839" w:rsidRDefault="0082211F" w:rsidP="009B08CC">
      <w:pPr>
        <w:pStyle w:val="afa"/>
        <w:numPr>
          <w:ilvl w:val="2"/>
          <w:numId w:val="3"/>
        </w:numPr>
        <w:shd w:val="clear" w:color="auto" w:fill="FFFFFF"/>
        <w:tabs>
          <w:tab w:val="left" w:pos="1418"/>
        </w:tabs>
        <w:ind w:left="0" w:firstLine="709"/>
        <w:jc w:val="both"/>
      </w:pPr>
      <w:r w:rsidRPr="0078171F">
        <w:t>Последующие платежи в размере 90% (девяноста процентов) от стоимости каждого Этапа Работ (кроме Проектных работ) выплачиваются в течение 45 (сорока пяти) календарных дней / 7 (семи) рабочих дней</w:t>
      </w:r>
      <w:r w:rsidRPr="0078171F">
        <w:rPr>
          <w:rStyle w:val="a3"/>
        </w:rPr>
        <w:footnoteReference w:id="4"/>
      </w:r>
      <w:r w:rsidRPr="0078171F">
        <w:t xml:space="preserve"> с даты подписания Сторонами документов, указанных в пункте 4.2 Договора, на основании счёта, выставленного</w:t>
      </w:r>
      <w:r>
        <w:t xml:space="preserve"> Подрядчиком, и с учетом пунктов 3.5.6, 3.5.7 Договора. </w:t>
      </w:r>
    </w:p>
    <w:p w:rsidR="004F5839" w:rsidRDefault="0082211F">
      <w:pPr>
        <w:pStyle w:val="afa"/>
        <w:shd w:val="clear" w:color="auto" w:fill="FFFFFF"/>
        <w:tabs>
          <w:tab w:val="left" w:pos="1418"/>
        </w:tabs>
        <w:ind w:left="0" w:firstLine="709"/>
        <w:jc w:val="both"/>
      </w:pPr>
      <w:r>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4F5839" w:rsidRPr="0078171F" w:rsidRDefault="0082211F" w:rsidP="009B08CC">
      <w:pPr>
        <w:pStyle w:val="afa"/>
        <w:numPr>
          <w:ilvl w:val="2"/>
          <w:numId w:val="3"/>
        </w:numPr>
        <w:shd w:val="clear" w:color="auto" w:fill="FFFFFF"/>
        <w:tabs>
          <w:tab w:val="left" w:pos="1418"/>
        </w:tabs>
        <w:ind w:left="0" w:firstLine="709"/>
        <w:jc w:val="both"/>
      </w:pPr>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w:t>
      </w:r>
      <w:r w:rsidRPr="0078171F">
        <w:t>, чем за</w:t>
      </w:r>
      <w:r>
        <w:t xml:space="preserve">  10 (десять) календарных </w:t>
      </w:r>
      <w:r>
        <w:lastRenderedPageBreak/>
        <w:t xml:space="preserve">дней до предусмотренной Договором даты платежа, оплата </w:t>
      </w:r>
      <w:r w:rsidRPr="0078171F">
        <w:t>осуществляется в течение 10 (десяти) календарных дней с даты фактического получения счета Заказчиком.</w:t>
      </w:r>
    </w:p>
    <w:p w:rsidR="004F5839" w:rsidRPr="001739F5" w:rsidRDefault="0082211F" w:rsidP="009B08CC">
      <w:pPr>
        <w:pStyle w:val="afa"/>
        <w:numPr>
          <w:ilvl w:val="2"/>
          <w:numId w:val="3"/>
        </w:numPr>
        <w:shd w:val="clear" w:color="auto" w:fill="FFFFFF"/>
        <w:tabs>
          <w:tab w:val="left" w:pos="1418"/>
        </w:tabs>
        <w:ind w:left="0" w:firstLine="709"/>
        <w:jc w:val="both"/>
      </w:pPr>
      <w:r w:rsidRPr="0078171F">
        <w:t xml:space="preserve">Подрядчик обязан в течение 30 (тридцати) календарных дней с даты, следующей за датой начала выполнения Работ, указанной в пункте 1.6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w:t>
      </w:r>
      <w:r w:rsidRPr="0078171F">
        <w:rPr>
          <w:color w:val="000000"/>
        </w:rPr>
        <w:t>и предварительно</w:t>
      </w:r>
      <w:r>
        <w:rPr>
          <w:color w:val="000000"/>
        </w:rPr>
        <w:t xml:space="preserve"> согласованную с Заказчиком. </w:t>
      </w:r>
      <w:r>
        <w:t xml:space="preserve">В случае невыполнения данного обязательства и при отсутствии соглашения </w:t>
      </w:r>
      <w:r w:rsidRPr="0078171F">
        <w:t xml:space="preserve">Сторон об ином Заказчик вправе удерживать 10% (десять </w:t>
      </w:r>
      <w:r w:rsidRPr="001739F5">
        <w:t>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3.5.4, 3.5.5, 3.8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4F5839" w:rsidRPr="0078171F" w:rsidRDefault="0082211F" w:rsidP="0078171F">
      <w:pPr>
        <w:pStyle w:val="afa"/>
        <w:tabs>
          <w:tab w:val="left" w:pos="1276"/>
          <w:tab w:val="left" w:pos="1418"/>
        </w:tabs>
        <w:ind w:left="0" w:firstLine="709"/>
        <w:jc w:val="both"/>
      </w:pPr>
      <w:r w:rsidRPr="001739F5">
        <w:t>В период действия Договора Подрядчик вправе предоставить Заказчику</w:t>
      </w:r>
      <w:r w:rsidRPr="0078171F">
        <w:t xml:space="preserve"> банковскую гарантию в обеспечение надлежащего исполнения обязательств по Договору [по соответствующему Объекту], отвечающую требованиям, указанным в разделе 6 Договора на сумму, не менее 10 (десяти) %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[по соответствующему Объекту] 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[по соответствующему Объекту] на основании счета, выставленного Подрядчиком.</w:t>
      </w:r>
    </w:p>
    <w:p w:rsidR="004F5839" w:rsidRDefault="0082211F" w:rsidP="0078171F">
      <w:pPr>
        <w:pStyle w:val="afa"/>
        <w:tabs>
          <w:tab w:val="left" w:pos="1276"/>
          <w:tab w:val="left" w:pos="1418"/>
        </w:tabs>
        <w:ind w:left="0" w:firstLine="709"/>
        <w:jc w:val="both"/>
      </w:pPr>
      <w:r w:rsidRPr="0078171F">
        <w:t>Выплата Обеспечительного платежа производится в течение 30 (тридцати) календарных дней /  7 (семи) рабочих дней</w:t>
      </w:r>
      <w:r w:rsidRPr="0078171F">
        <w:rPr>
          <w:rStyle w:val="a3"/>
        </w:rPr>
        <w:footnoteReference w:id="5"/>
      </w:r>
      <w:r w:rsidRPr="0078171F">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w:t>
      </w:r>
      <w:r>
        <w:t xml:space="preserve">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w:t>
      </w:r>
      <w:r w:rsidRPr="0078171F">
        <w:t>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w:t>
      </w:r>
      <w:r>
        <w:t xml:space="preserve">. </w:t>
      </w:r>
    </w:p>
    <w:p w:rsidR="004F5839" w:rsidRDefault="0082211F">
      <w:pPr>
        <w:pStyle w:val="afa"/>
        <w:shd w:val="clear" w:color="auto" w:fill="FFFFFF"/>
        <w:tabs>
          <w:tab w:val="left" w:pos="1276"/>
          <w:tab w:val="left" w:pos="1418"/>
        </w:tabs>
        <w:ind w:left="0" w:firstLine="709"/>
        <w:jc w:val="both"/>
      </w:pPr>
      <w:r>
        <w:t>Любое требование Подрядчика о выплате Обеспечительного платежа до наступления установленного Договором срока не подлежит удовлетворению.</w:t>
      </w:r>
    </w:p>
    <w:p w:rsidR="004F5839" w:rsidRDefault="0082211F" w:rsidP="009B08CC">
      <w:pPr>
        <w:pStyle w:val="afa"/>
        <w:numPr>
          <w:ilvl w:val="2"/>
          <w:numId w:val="3"/>
        </w:numPr>
        <w:shd w:val="clear" w:color="auto" w:fill="FFFFFF"/>
        <w:tabs>
          <w:tab w:val="left" w:pos="1418"/>
        </w:tabs>
        <w:ind w:left="0" w:firstLine="709"/>
        <w:jc w:val="both"/>
        <w:rPr>
          <w:bCs/>
        </w:rPr>
      </w:pPr>
      <w:bookmarkStart w:id="18" w:name="_Ref3618341781"/>
      <w:bookmarkStart w:id="19" w:name="_Ref373242894"/>
      <w:bookmarkEnd w:id="18"/>
      <w:r>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t>предоставил</w:t>
      </w:r>
      <w:r>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19"/>
      <w:r>
        <w:rPr>
          <w:bCs/>
        </w:rPr>
        <w:t xml:space="preserve"> </w:t>
      </w:r>
    </w:p>
    <w:p w:rsidR="004F5839" w:rsidRDefault="0082211F" w:rsidP="009B08CC">
      <w:pPr>
        <w:pStyle w:val="afa"/>
        <w:numPr>
          <w:ilvl w:val="1"/>
          <w:numId w:val="3"/>
        </w:numPr>
        <w:shd w:val="clear" w:color="auto" w:fill="FFFFFF"/>
        <w:tabs>
          <w:tab w:val="left" w:pos="1134"/>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bookmarkEnd w:id="20"/>
    </w:p>
    <w:p w:rsidR="004F5839" w:rsidRPr="00263A4A" w:rsidRDefault="0082211F" w:rsidP="009B08CC">
      <w:pPr>
        <w:pStyle w:val="afa"/>
        <w:numPr>
          <w:ilvl w:val="1"/>
          <w:numId w:val="3"/>
        </w:numPr>
        <w:shd w:val="clear" w:color="auto" w:fill="FFFFFF"/>
        <w:tabs>
          <w:tab w:val="left" w:pos="1134"/>
        </w:tabs>
        <w:ind w:left="0" w:firstLine="709"/>
        <w:jc w:val="both"/>
        <w:rPr>
          <w:bCs/>
        </w:rPr>
      </w:pPr>
      <w:r>
        <w:rPr>
          <w:bCs/>
        </w:rPr>
        <w:t xml:space="preserve">За исключением случая, указанного в пункте 2.3.21 Договора, любое превышение фактических </w:t>
      </w:r>
      <w:r w:rsidRPr="00263A4A">
        <w:rPr>
          <w:bCs/>
        </w:rPr>
        <w:t xml:space="preserve">объемов Работ над объемами Работ, предусмотренными Договором, к оплате Заказчиком не принимается и считается включенным в Цену Договора. </w:t>
      </w:r>
    </w:p>
    <w:p w:rsidR="004F5839" w:rsidRPr="00263A4A" w:rsidRDefault="0082211F" w:rsidP="009B08CC">
      <w:pPr>
        <w:pStyle w:val="afa"/>
        <w:numPr>
          <w:ilvl w:val="1"/>
          <w:numId w:val="3"/>
        </w:numPr>
        <w:shd w:val="clear" w:color="auto" w:fill="FFFFFF"/>
        <w:tabs>
          <w:tab w:val="left" w:pos="1134"/>
        </w:tabs>
        <w:ind w:left="0" w:firstLine="709"/>
        <w:jc w:val="both"/>
        <w:rPr>
          <w:bCs/>
        </w:rPr>
      </w:pPr>
      <w:r w:rsidRPr="00263A4A">
        <w:lastRenderedPageBreak/>
        <w:t>Оплата затрат на временные здания и сооружения и непредвиденных работ и затрат осуществляется Заказчиком в следующем порядке</w:t>
      </w:r>
      <w:r w:rsidRPr="00263A4A">
        <w:rPr>
          <w:bCs/>
        </w:rPr>
        <w:t>:</w:t>
      </w:r>
    </w:p>
    <w:p w:rsidR="004F5839" w:rsidRPr="00263A4A" w:rsidRDefault="0082211F" w:rsidP="009B08CC">
      <w:pPr>
        <w:pStyle w:val="afa"/>
        <w:numPr>
          <w:ilvl w:val="2"/>
          <w:numId w:val="3"/>
        </w:numPr>
        <w:shd w:val="clear" w:color="auto" w:fill="FFFFFF"/>
        <w:tabs>
          <w:tab w:val="left" w:pos="1418"/>
        </w:tabs>
        <w:ind w:left="0" w:firstLine="709"/>
        <w:jc w:val="both"/>
      </w:pPr>
      <w:r w:rsidRPr="00263A4A">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w:t>
      </w:r>
      <w:r w:rsidR="0078171F" w:rsidRPr="00263A4A">
        <w:t>ой Сводной таблицей стоимости работ</w:t>
      </w:r>
      <w:r w:rsidRPr="00263A4A">
        <w:t xml:space="preserve"> (Приложение № 4 к Договору). По окончании возведения каждого титульного временного здания и / или сооружения Стороны подписывают Акт </w:t>
      </w:r>
      <w:r w:rsidRPr="00263A4A">
        <w:rPr>
          <w:bCs/>
        </w:rPr>
        <w:t xml:space="preserve">КС-2 и Справку </w:t>
      </w:r>
      <w:r w:rsidRPr="00263A4A">
        <w:t>КС-3. Оплата в размере 100% (ста процентов) от стоимости временного здания и / или сооружения производится Заказчиком в течение 45 (сорока пяти) календарных дней / 7 (семи) рабочих дней</w:t>
      </w:r>
      <w:r w:rsidRPr="00263A4A">
        <w:rPr>
          <w:rStyle w:val="a3"/>
        </w:rPr>
        <w:footnoteReference w:id="6"/>
      </w:r>
      <w:r w:rsidRPr="00263A4A">
        <w:t xml:space="preserve"> с даты подписания Акта КС-2 и Справки КС-3 на основании счета, выставленного Подрядчиком, и с учетом пунктов 3.5.6, 3.5.7 Договора. Стоимость временных зданий и сооружений не включается в </w:t>
      </w:r>
      <w:r w:rsidRPr="00263A4A">
        <w:rPr>
          <w:bCs/>
        </w:rPr>
        <w:t>общую сумму Акта КС-2, подписываемого Сторонами в соответствии с пунктом 4.3 Договора.</w:t>
      </w:r>
    </w:p>
    <w:p w:rsidR="004F5839" w:rsidRPr="00263A4A" w:rsidRDefault="0082211F" w:rsidP="009B08CC">
      <w:pPr>
        <w:pStyle w:val="afa"/>
        <w:numPr>
          <w:ilvl w:val="2"/>
          <w:numId w:val="3"/>
        </w:numPr>
        <w:shd w:val="clear" w:color="auto" w:fill="FFFFFF"/>
        <w:tabs>
          <w:tab w:val="left" w:pos="1418"/>
        </w:tabs>
        <w:ind w:left="0" w:firstLine="709"/>
        <w:jc w:val="both"/>
      </w:pPr>
      <w:r w:rsidRPr="00263A4A">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w:t>
      </w:r>
      <w:r w:rsidR="00263A4A" w:rsidRPr="00263A4A">
        <w:t xml:space="preserve">утвержденной Сводной таблицей стоимости работ </w:t>
      </w:r>
      <w:r w:rsidRPr="00263A4A">
        <w:t>(Приложение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 (ста процентов) от стоимости непредвиденных работ и затрат производится Заказчиком в течение 45 (сорока пяти) календарных дней</w:t>
      </w:r>
      <w:r w:rsidRPr="00263A4A">
        <w:rPr>
          <w:rStyle w:val="a3"/>
        </w:rPr>
        <w:footnoteReference w:id="7"/>
      </w:r>
      <w:r w:rsidRPr="00263A4A">
        <w:t xml:space="preserve"> / 7 (семи) рабочих дней</w:t>
      </w:r>
      <w:r w:rsidRPr="00263A4A">
        <w:rPr>
          <w:rStyle w:val="a3"/>
        </w:rPr>
        <w:footnoteReference w:id="8"/>
      </w:r>
      <w:r w:rsidRPr="00263A4A">
        <w:t xml:space="preserve"> с даты подписания Акта освидетельствования выполненных работ на основании счета, выставленного Подрядчиком, и с учетом пунктов 3.5.6, 3.5.7 Договора. Стоимость непредвиденных работ и затрат включается в </w:t>
      </w:r>
      <w:r w:rsidRPr="00263A4A">
        <w:rPr>
          <w:bCs/>
        </w:rPr>
        <w:t>общую сумму Акта КС-2, подписываемого Сторонами в соответствии с пунктом 4.3 Договора.</w:t>
      </w:r>
    </w:p>
    <w:p w:rsidR="004F5839" w:rsidRPr="00263A4A" w:rsidRDefault="0082211F">
      <w:pPr>
        <w:pStyle w:val="afa"/>
        <w:shd w:val="clear" w:color="auto" w:fill="FFFFFF"/>
        <w:tabs>
          <w:tab w:val="left" w:pos="1418"/>
        </w:tabs>
        <w:ind w:left="0" w:firstLine="709"/>
        <w:jc w:val="both"/>
      </w:pPr>
      <w:r w:rsidRPr="00263A4A">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F5839" w:rsidRDefault="0082211F">
      <w:pPr>
        <w:shd w:val="clear" w:color="auto" w:fill="FFFFFF"/>
        <w:tabs>
          <w:tab w:val="left" w:pos="1418"/>
        </w:tabs>
        <w:spacing w:line="240" w:lineRule="auto"/>
        <w:ind w:firstLine="709"/>
      </w:pPr>
      <w:r w:rsidRPr="00263A4A">
        <w:rPr>
          <w:sz w:val="24"/>
          <w:szCs w:val="24"/>
        </w:rPr>
        <w:t>3.9.</w:t>
      </w:r>
      <w:r w:rsidRPr="00263A4A">
        <w:t xml:space="preserve"> </w:t>
      </w:r>
      <w:r w:rsidRPr="00263A4A">
        <w:rPr>
          <w:sz w:val="24"/>
          <w:szCs w:val="24"/>
        </w:rPr>
        <w:t xml:space="preserve">Командировочные расходы включаются в стоимость Этапов Работ (в том числе Проектных работ) в соответствии с расчетом, прилагаемым к </w:t>
      </w:r>
      <w:r w:rsidR="00263A4A" w:rsidRPr="00263A4A">
        <w:rPr>
          <w:sz w:val="24"/>
          <w:szCs w:val="24"/>
        </w:rPr>
        <w:t>Сводной таблице стоимости работ</w:t>
      </w:r>
      <w:r w:rsidRPr="00263A4A">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4F5839" w:rsidRDefault="0082211F">
      <w:pPr>
        <w:pStyle w:val="afa"/>
        <w:shd w:val="clear" w:color="auto" w:fill="FFFFFF"/>
        <w:tabs>
          <w:tab w:val="left" w:pos="1134"/>
          <w:tab w:val="left" w:pos="1418"/>
        </w:tabs>
        <w:ind w:left="0" w:firstLine="709"/>
        <w:jc w:val="both"/>
        <w:rPr>
          <w:bCs/>
        </w:rPr>
      </w:pPr>
      <w:bookmarkStart w:id="21" w:name="_Ref361834251"/>
      <w:bookmarkEnd w:id="16"/>
      <w:r>
        <w:rPr>
          <w:bCs/>
        </w:rPr>
        <w:lastRenderedPageBreak/>
        <w:t>3.1</w:t>
      </w:r>
      <w:r w:rsidR="00263A4A">
        <w:rPr>
          <w:bCs/>
        </w:rPr>
        <w:t>0</w:t>
      </w:r>
      <w:r>
        <w:rPr>
          <w:bCs/>
        </w:rPr>
        <w:t xml:space="preserve">.  Индексация Цены Договора не допускается. </w:t>
      </w:r>
      <w:bookmarkEnd w:id="21"/>
    </w:p>
    <w:p w:rsidR="004F5839" w:rsidRDefault="0082211F">
      <w:pPr>
        <w:pStyle w:val="afa"/>
        <w:shd w:val="clear" w:color="auto" w:fill="FFFFFF"/>
        <w:tabs>
          <w:tab w:val="left" w:pos="1134"/>
          <w:tab w:val="left" w:pos="1418"/>
        </w:tabs>
        <w:ind w:left="0" w:firstLine="709"/>
        <w:jc w:val="both"/>
        <w:rPr>
          <w:bCs/>
        </w:rPr>
      </w:pPr>
      <w:r>
        <w:rPr>
          <w:bCs/>
        </w:rPr>
        <w:t>3.1</w:t>
      </w:r>
      <w:r w:rsidR="00263A4A">
        <w:rPr>
          <w:bCs/>
        </w:rPr>
        <w:t>1</w:t>
      </w:r>
      <w:r>
        <w:rPr>
          <w:bCs/>
        </w:rPr>
        <w:t xml:space="preserve">.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w:t>
      </w:r>
      <w:r w:rsidRPr="00263A4A">
        <w:rPr>
          <w:bCs/>
        </w:rPr>
        <w:t>выполненных Подрядчиком Работ и поставленного Подрядчиком Оборудования.</w:t>
      </w:r>
    </w:p>
    <w:p w:rsidR="004F5839" w:rsidRPr="00263A4A" w:rsidRDefault="0082211F">
      <w:pPr>
        <w:pStyle w:val="afa"/>
        <w:shd w:val="clear" w:color="auto" w:fill="FFFFFF"/>
        <w:tabs>
          <w:tab w:val="left" w:pos="1134"/>
          <w:tab w:val="left" w:pos="1418"/>
        </w:tabs>
        <w:ind w:left="0" w:firstLine="709"/>
        <w:jc w:val="both"/>
        <w:rPr>
          <w:bCs/>
        </w:rPr>
      </w:pPr>
      <w:r w:rsidRPr="00263A4A">
        <w:rPr>
          <w:bCs/>
        </w:rPr>
        <w:t>Заказчик направляет Подрядчику уведомление о проведении сальдо взаимных обязательств Сторон по Договору.</w:t>
      </w:r>
    </w:p>
    <w:p w:rsidR="004F5839" w:rsidRDefault="004F5839">
      <w:pPr>
        <w:pStyle w:val="afa"/>
        <w:shd w:val="clear" w:color="auto" w:fill="FFFFFF"/>
        <w:tabs>
          <w:tab w:val="left" w:pos="1134"/>
        </w:tabs>
        <w:ind w:left="0" w:firstLine="567"/>
        <w:jc w:val="both"/>
        <w:rPr>
          <w:bCs/>
        </w:rPr>
      </w:pPr>
    </w:p>
    <w:p w:rsidR="004F5839" w:rsidRDefault="0082211F" w:rsidP="009B08CC">
      <w:pPr>
        <w:pStyle w:val="afa"/>
        <w:numPr>
          <w:ilvl w:val="0"/>
          <w:numId w:val="3"/>
        </w:numPr>
        <w:shd w:val="clear" w:color="auto" w:fill="FFFFFF"/>
        <w:tabs>
          <w:tab w:val="left" w:pos="284"/>
        </w:tabs>
        <w:ind w:left="0" w:firstLine="0"/>
        <w:jc w:val="center"/>
        <w:rPr>
          <w:b/>
          <w:bCs/>
        </w:rPr>
      </w:pPr>
      <w:r>
        <w:rPr>
          <w:b/>
          <w:bCs/>
        </w:rPr>
        <w:t>Порядок сдачи-приемки Работ</w:t>
      </w:r>
    </w:p>
    <w:p w:rsidR="004F5839" w:rsidRPr="00263A4A" w:rsidRDefault="0082211F" w:rsidP="009B08CC">
      <w:pPr>
        <w:pStyle w:val="afa"/>
        <w:numPr>
          <w:ilvl w:val="1"/>
          <w:numId w:val="3"/>
        </w:numPr>
        <w:shd w:val="clear" w:color="auto" w:fill="FFFFFF"/>
        <w:tabs>
          <w:tab w:val="left" w:pos="1134"/>
        </w:tabs>
        <w:ind w:left="0" w:firstLine="709"/>
        <w:jc w:val="both"/>
        <w:rPr>
          <w:bCs/>
        </w:rPr>
      </w:pPr>
      <w:bookmarkStart w:id="22" w:name="_Ref361336754"/>
      <w:bookmarkStart w:id="23" w:name="_Ref361335138"/>
      <w:bookmarkStart w:id="24" w:name="_Ref373242517"/>
      <w:r w:rsidRPr="00263A4A">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4F5839" w:rsidRPr="00263A4A" w:rsidRDefault="0082211F" w:rsidP="009B08CC">
      <w:pPr>
        <w:pStyle w:val="afa"/>
        <w:numPr>
          <w:ilvl w:val="1"/>
          <w:numId w:val="3"/>
        </w:numPr>
        <w:shd w:val="clear" w:color="auto" w:fill="FFFFFF"/>
        <w:tabs>
          <w:tab w:val="left" w:pos="709"/>
          <w:tab w:val="left" w:pos="1134"/>
        </w:tabs>
        <w:ind w:left="0" w:firstLine="709"/>
        <w:jc w:val="both"/>
      </w:pPr>
      <w:r w:rsidRPr="00263A4A">
        <w:rPr>
          <w:bCs/>
        </w:rPr>
        <w:t>По завершении выполнения работ по каждому Этапу Работ (кроме Проектных работ), указанного в Календарном графике выполнения Работ (Приложение № 3 к Договору), Подрядчик в течение 5</w:t>
      </w:r>
      <w:r w:rsidRPr="00263A4A">
        <w:t xml:space="preserve"> (пяти)</w:t>
      </w:r>
      <w:r w:rsidRPr="00263A4A">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9 к Договору,</w:t>
      </w:r>
      <w:r w:rsidRPr="00263A4A">
        <w:t xml:space="preserve"> </w:t>
      </w:r>
      <w:r w:rsidRPr="00263A4A">
        <w:rPr>
          <w:bCs/>
        </w:rPr>
        <w:t xml:space="preserve">с приложением Приемо-сдаточной и Исполнительной документации </w:t>
      </w:r>
      <w:r w:rsidRPr="00263A4A">
        <w:t>в 3 (трех) экземплярах.</w:t>
      </w:r>
      <w:bookmarkEnd w:id="22"/>
      <w:bookmarkEnd w:id="23"/>
      <w:bookmarkEnd w:id="24"/>
    </w:p>
    <w:p w:rsidR="004F5839" w:rsidRPr="00263A4A" w:rsidRDefault="0082211F" w:rsidP="009B08CC">
      <w:pPr>
        <w:pStyle w:val="afa"/>
        <w:numPr>
          <w:ilvl w:val="1"/>
          <w:numId w:val="3"/>
        </w:numPr>
        <w:shd w:val="clear" w:color="auto" w:fill="FFFFFF"/>
        <w:tabs>
          <w:tab w:val="left" w:pos="1134"/>
        </w:tabs>
        <w:ind w:left="0" w:firstLine="709"/>
        <w:jc w:val="both"/>
      </w:pPr>
      <w:bookmarkStart w:id="25" w:name="_Ref361336865"/>
      <w:r w:rsidRPr="00263A4A">
        <w:rPr>
          <w:bCs/>
        </w:rPr>
        <w:t xml:space="preserve">По завершении выполнения Работ в отношении </w:t>
      </w:r>
      <w:r w:rsidRPr="00263A4A">
        <w:t>каждого</w:t>
      </w:r>
      <w:r w:rsidRPr="00263A4A">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4F5839" w:rsidRPr="00263A4A" w:rsidRDefault="0082211F" w:rsidP="009B08CC">
      <w:pPr>
        <w:pStyle w:val="afa"/>
        <w:numPr>
          <w:ilvl w:val="0"/>
          <w:numId w:val="18"/>
        </w:numPr>
        <w:shd w:val="clear" w:color="auto" w:fill="FFFFFF"/>
        <w:tabs>
          <w:tab w:val="left" w:pos="1418"/>
        </w:tabs>
        <w:ind w:left="0" w:firstLine="709"/>
        <w:jc w:val="both"/>
        <w:rPr>
          <w:bCs/>
        </w:rPr>
      </w:pPr>
      <w:r w:rsidRPr="00263A4A">
        <w:rPr>
          <w:bCs/>
        </w:rPr>
        <w:t xml:space="preserve">Акт КС-2, Справку КС-3 в отношении каждого Объекта на весь объем выполненных работ по Объекту в 2 (двух) экземплярах, а также электронные версии Акта </w:t>
      </w:r>
      <w:r w:rsidRPr="00263A4A">
        <w:rPr>
          <w:bCs/>
        </w:rPr>
        <w:br/>
        <w:t>КС-2 и Справки КС-3 в формате *gsfx ПК «ГРАНД Сметы» на цифровом носителе;</w:t>
      </w:r>
    </w:p>
    <w:p w:rsidR="004F5839" w:rsidRPr="00263A4A" w:rsidRDefault="0082211F" w:rsidP="009B08CC">
      <w:pPr>
        <w:pStyle w:val="afa"/>
        <w:numPr>
          <w:ilvl w:val="0"/>
          <w:numId w:val="18"/>
        </w:numPr>
        <w:shd w:val="clear" w:color="auto" w:fill="FFFFFF"/>
        <w:tabs>
          <w:tab w:val="left" w:pos="1418"/>
        </w:tabs>
        <w:ind w:left="0" w:firstLine="709"/>
        <w:jc w:val="both"/>
      </w:pPr>
      <w:r w:rsidRPr="00263A4A">
        <w:t>Акт</w:t>
      </w:r>
      <w:r w:rsidRPr="00263A4A">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263A4A">
        <w:t xml:space="preserve">в 3 (трех) экземплярах; </w:t>
      </w:r>
    </w:p>
    <w:p w:rsidR="004F5839" w:rsidRPr="00263A4A" w:rsidRDefault="0082211F" w:rsidP="009B08CC">
      <w:pPr>
        <w:pStyle w:val="afa"/>
        <w:numPr>
          <w:ilvl w:val="0"/>
          <w:numId w:val="18"/>
        </w:numPr>
        <w:shd w:val="clear" w:color="auto" w:fill="FFFFFF"/>
        <w:tabs>
          <w:tab w:val="left" w:pos="1418"/>
        </w:tabs>
        <w:ind w:left="0" w:firstLine="709"/>
        <w:jc w:val="both"/>
      </w:pPr>
      <w:r w:rsidRPr="00263A4A">
        <w:rPr>
          <w:bCs/>
        </w:rPr>
        <w:t>А</w:t>
      </w:r>
      <w:r w:rsidRPr="00263A4A">
        <w:t>кт КС-11 в 2 (двух) экземплярах;</w:t>
      </w:r>
    </w:p>
    <w:p w:rsidR="004F5839" w:rsidRPr="00263A4A" w:rsidRDefault="0082211F" w:rsidP="009B08CC">
      <w:pPr>
        <w:pStyle w:val="afa"/>
        <w:numPr>
          <w:ilvl w:val="0"/>
          <w:numId w:val="18"/>
        </w:numPr>
        <w:shd w:val="clear" w:color="auto" w:fill="FFFFFF"/>
        <w:tabs>
          <w:tab w:val="left" w:pos="1418"/>
        </w:tabs>
        <w:ind w:left="0" w:firstLine="709"/>
        <w:jc w:val="both"/>
      </w:pPr>
      <w:r w:rsidRPr="00263A4A">
        <w:t>Акт КС-14 (при необходимости) в 2 (двух) экземплярах.</w:t>
      </w:r>
      <w:bookmarkEnd w:id="25"/>
    </w:p>
    <w:p w:rsidR="004F5839" w:rsidRDefault="0082211F" w:rsidP="009B08CC">
      <w:pPr>
        <w:pStyle w:val="afa"/>
        <w:numPr>
          <w:ilvl w:val="1"/>
          <w:numId w:val="3"/>
        </w:numPr>
        <w:shd w:val="clear" w:color="auto" w:fill="FFFFFF"/>
        <w:tabs>
          <w:tab w:val="left" w:pos="568"/>
          <w:tab w:val="left" w:pos="1134"/>
        </w:tabs>
        <w:ind w:left="0" w:firstLine="709"/>
        <w:jc w:val="both"/>
        <w:rPr>
          <w:bCs/>
        </w:rPr>
      </w:pPr>
      <w:r w:rsidRPr="00263A4A">
        <w:rPr>
          <w:bCs/>
        </w:rPr>
        <w:t>В течение 15 (пятнадцати) рабочих дней с даты получения</w:t>
      </w:r>
      <w:r>
        <w:rPr>
          <w:bCs/>
        </w:rPr>
        <w:t xml:space="preserve">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4F5839" w:rsidRDefault="0082211F" w:rsidP="009B08CC">
      <w:pPr>
        <w:pStyle w:val="afa"/>
        <w:numPr>
          <w:ilvl w:val="1"/>
          <w:numId w:val="3"/>
        </w:numPr>
        <w:shd w:val="clear" w:color="auto" w:fill="FFFFFF"/>
        <w:tabs>
          <w:tab w:val="left" w:pos="568"/>
          <w:tab w:val="left" w:pos="1134"/>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4F5839" w:rsidRDefault="0082211F" w:rsidP="009B08CC">
      <w:pPr>
        <w:pStyle w:val="afa"/>
        <w:numPr>
          <w:ilvl w:val="1"/>
          <w:numId w:val="3"/>
        </w:numPr>
        <w:shd w:val="clear" w:color="auto" w:fill="FFFFFF"/>
        <w:tabs>
          <w:tab w:val="left" w:pos="1134"/>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w:t>
      </w:r>
      <w:r>
        <w:rPr>
          <w:bCs/>
        </w:rPr>
        <w:lastRenderedPageBreak/>
        <w:t>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4F5839" w:rsidRDefault="0082211F" w:rsidP="009B08CC">
      <w:pPr>
        <w:pStyle w:val="afa"/>
        <w:numPr>
          <w:ilvl w:val="1"/>
          <w:numId w:val="3"/>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4F5839" w:rsidRDefault="0082211F" w:rsidP="009B08CC">
      <w:pPr>
        <w:pStyle w:val="afa"/>
        <w:numPr>
          <w:ilvl w:val="1"/>
          <w:numId w:val="3"/>
        </w:numPr>
        <w:shd w:val="clear" w:color="auto" w:fill="FFFFFF"/>
        <w:tabs>
          <w:tab w:val="left" w:pos="1134"/>
        </w:tabs>
        <w:ind w:left="0" w:firstLine="709"/>
        <w:jc w:val="both"/>
        <w:rPr>
          <w:bCs/>
        </w:rPr>
      </w:pPr>
      <w:bookmarkStart w:id="26"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4F5839" w:rsidRDefault="004F5839">
      <w:pPr>
        <w:pStyle w:val="afa"/>
        <w:shd w:val="clear" w:color="auto" w:fill="FFFFFF"/>
        <w:tabs>
          <w:tab w:val="left" w:pos="1134"/>
        </w:tabs>
        <w:ind w:left="567"/>
        <w:jc w:val="both"/>
        <w:rPr>
          <w:bCs/>
        </w:rPr>
      </w:pPr>
    </w:p>
    <w:p w:rsidR="004F5839" w:rsidRDefault="0082211F" w:rsidP="009B08CC">
      <w:pPr>
        <w:pStyle w:val="afa"/>
        <w:numPr>
          <w:ilvl w:val="0"/>
          <w:numId w:val="3"/>
        </w:numPr>
        <w:shd w:val="clear" w:color="auto" w:fill="FFFFFF"/>
        <w:tabs>
          <w:tab w:val="left" w:pos="284"/>
        </w:tabs>
        <w:ind w:left="0" w:firstLine="0"/>
        <w:jc w:val="center"/>
        <w:rPr>
          <w:b/>
          <w:bCs/>
        </w:rPr>
      </w:pPr>
      <w:r>
        <w:rPr>
          <w:b/>
          <w:bCs/>
        </w:rPr>
        <w:t>Право собственности и переход рисков</w:t>
      </w:r>
    </w:p>
    <w:p w:rsidR="004F5839" w:rsidRPr="00263A4A" w:rsidRDefault="0082211F" w:rsidP="009B08CC">
      <w:pPr>
        <w:pStyle w:val="afa"/>
        <w:numPr>
          <w:ilvl w:val="1"/>
          <w:numId w:val="3"/>
        </w:numPr>
        <w:shd w:val="clear" w:color="auto" w:fill="FFFFFF"/>
        <w:tabs>
          <w:tab w:val="left" w:pos="1134"/>
        </w:tabs>
        <w:ind w:left="0" w:firstLine="709"/>
        <w:jc w:val="both"/>
        <w:rPr>
          <w:bCs/>
        </w:rPr>
      </w:pPr>
      <w:bookmarkStart w:id="27" w:name="_Ref361405028"/>
      <w:r w:rsidRPr="00263A4A">
        <w:rPr>
          <w:bCs/>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8 к Договору.</w:t>
      </w:r>
    </w:p>
    <w:p w:rsidR="004F5839" w:rsidRPr="00263A4A" w:rsidRDefault="0082211F" w:rsidP="009B08CC">
      <w:pPr>
        <w:pStyle w:val="afa"/>
        <w:numPr>
          <w:ilvl w:val="1"/>
          <w:numId w:val="3"/>
        </w:numPr>
        <w:shd w:val="clear" w:color="auto" w:fill="FFFFFF"/>
        <w:tabs>
          <w:tab w:val="left" w:pos="1134"/>
        </w:tabs>
        <w:ind w:left="0" w:firstLine="709"/>
        <w:jc w:val="both"/>
        <w:rPr>
          <w:bCs/>
        </w:rPr>
      </w:pPr>
      <w:r w:rsidRPr="00263A4A">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263A4A">
        <w:t>КС-11</w:t>
      </w:r>
      <w:r w:rsidRPr="00263A4A">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7"/>
    </w:p>
    <w:p w:rsidR="004F5839" w:rsidRPr="00263A4A" w:rsidRDefault="0082211F" w:rsidP="009B08CC">
      <w:pPr>
        <w:pStyle w:val="afa"/>
        <w:numPr>
          <w:ilvl w:val="1"/>
          <w:numId w:val="3"/>
        </w:numPr>
        <w:shd w:val="clear" w:color="auto" w:fill="FFFFFF"/>
        <w:tabs>
          <w:tab w:val="left" w:pos="1134"/>
        </w:tabs>
        <w:ind w:left="0" w:firstLine="709"/>
        <w:jc w:val="both"/>
        <w:rPr>
          <w:bCs/>
        </w:rPr>
      </w:pPr>
      <w:r w:rsidRPr="00263A4A">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4F5839" w:rsidRDefault="0082211F" w:rsidP="009B08CC">
      <w:pPr>
        <w:pStyle w:val="afa"/>
        <w:numPr>
          <w:ilvl w:val="1"/>
          <w:numId w:val="3"/>
        </w:numPr>
        <w:shd w:val="clear" w:color="auto" w:fill="FFFFFF"/>
        <w:tabs>
          <w:tab w:val="left" w:pos="1134"/>
        </w:tabs>
        <w:ind w:left="0" w:firstLine="709"/>
        <w:jc w:val="both"/>
        <w:rPr>
          <w:bCs/>
        </w:rPr>
      </w:pPr>
      <w:r>
        <w:rPr>
          <w:bCs/>
        </w:rPr>
        <w:t>Подписание</w:t>
      </w:r>
      <w:r>
        <w:rPr>
          <w:iCs/>
        </w:rPr>
        <w:t xml:space="preserve"> Заказчиком </w:t>
      </w:r>
      <w:r>
        <w:rPr>
          <w:bCs/>
        </w:rPr>
        <w:t xml:space="preserve">Акта </w:t>
      </w:r>
      <w: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4F5839" w:rsidRDefault="004F5839">
      <w:pPr>
        <w:pStyle w:val="afa"/>
        <w:shd w:val="clear" w:color="auto" w:fill="FFFFFF"/>
        <w:tabs>
          <w:tab w:val="left" w:pos="0"/>
          <w:tab w:val="left" w:pos="1134"/>
        </w:tabs>
        <w:ind w:left="0" w:firstLine="709"/>
        <w:jc w:val="both"/>
        <w:rPr>
          <w:bCs/>
        </w:rPr>
      </w:pPr>
    </w:p>
    <w:p w:rsidR="004F5839" w:rsidRDefault="0082211F" w:rsidP="009B08CC">
      <w:pPr>
        <w:pStyle w:val="afa"/>
        <w:numPr>
          <w:ilvl w:val="0"/>
          <w:numId w:val="3"/>
        </w:numPr>
        <w:shd w:val="clear" w:color="auto" w:fill="FFFFFF"/>
        <w:tabs>
          <w:tab w:val="left" w:pos="284"/>
        </w:tabs>
        <w:ind w:left="0" w:firstLine="0"/>
        <w:jc w:val="center"/>
        <w:rPr>
          <w:b/>
          <w:bCs/>
        </w:rPr>
      </w:pPr>
      <w:r>
        <w:rPr>
          <w:b/>
          <w:bCs/>
        </w:rPr>
        <w:t>Банковские гарантии</w:t>
      </w:r>
    </w:p>
    <w:p w:rsidR="004F5839" w:rsidRPr="00263A4A" w:rsidRDefault="0082211F" w:rsidP="009B08CC">
      <w:pPr>
        <w:pStyle w:val="afa"/>
        <w:numPr>
          <w:ilvl w:val="2"/>
          <w:numId w:val="3"/>
        </w:numPr>
        <w:shd w:val="clear" w:color="auto" w:fill="FFFFFF"/>
        <w:tabs>
          <w:tab w:val="left" w:pos="1418"/>
        </w:tabs>
        <w:ind w:left="0" w:firstLine="709"/>
        <w:jc w:val="both"/>
        <w:rPr>
          <w:bCs/>
        </w:rPr>
      </w:pPr>
      <w:r w:rsidRPr="00263A4A">
        <w:rPr>
          <w:bCs/>
        </w:rPr>
        <w:t>Банковская гарантия, предоставляемая Подрядчиком Заказчику по Договору, должна соответствовать следующим требованиям:</w:t>
      </w:r>
    </w:p>
    <w:p w:rsidR="004F5839" w:rsidRDefault="0082211F" w:rsidP="009B08CC">
      <w:pPr>
        <w:pStyle w:val="afa"/>
        <w:numPr>
          <w:ilvl w:val="2"/>
          <w:numId w:val="3"/>
        </w:numPr>
        <w:shd w:val="clear" w:color="auto" w:fill="FFFFFF"/>
        <w:tabs>
          <w:tab w:val="left" w:pos="1418"/>
        </w:tabs>
        <w:ind w:left="0" w:firstLine="709"/>
        <w:jc w:val="both"/>
        <w:rPr>
          <w:bCs/>
        </w:rPr>
      </w:pPr>
      <w:r>
        <w:rPr>
          <w:bCs/>
        </w:rPr>
        <w:t>Банковская гарантия должна быть безотзывной и безусловной (гарантия по первому требованию);</w:t>
      </w:r>
    </w:p>
    <w:p w:rsidR="004F5839" w:rsidRDefault="0082211F" w:rsidP="009B08CC">
      <w:pPr>
        <w:pStyle w:val="afa"/>
        <w:numPr>
          <w:ilvl w:val="2"/>
          <w:numId w:val="3"/>
        </w:numPr>
        <w:shd w:val="clear" w:color="auto" w:fill="FFFFFF"/>
        <w:tabs>
          <w:tab w:val="left" w:pos="1418"/>
        </w:tabs>
        <w:ind w:left="0" w:firstLine="709"/>
        <w:jc w:val="both"/>
        <w:rPr>
          <w:bCs/>
        </w:rPr>
      </w:pPr>
      <w:r>
        <w:rPr>
          <w:bCs/>
        </w:rPr>
        <w:t>Бенефициар по Банковской гарантии – Заказчик, принципал – Подрядчик;</w:t>
      </w:r>
    </w:p>
    <w:p w:rsidR="004F5839" w:rsidRDefault="0082211F" w:rsidP="009B08CC">
      <w:pPr>
        <w:pStyle w:val="afa"/>
        <w:numPr>
          <w:ilvl w:val="2"/>
          <w:numId w:val="3"/>
        </w:numPr>
        <w:shd w:val="clear" w:color="auto" w:fill="FFFFFF"/>
        <w:tabs>
          <w:tab w:val="left" w:pos="1418"/>
        </w:tabs>
        <w:ind w:left="0" w:firstLine="709"/>
        <w:jc w:val="both"/>
        <w:rPr>
          <w:bCs/>
        </w:rPr>
      </w:pPr>
      <w:r>
        <w:rPr>
          <w:bCs/>
        </w:rPr>
        <w:t>Сумма Банковской гарантии должна быть выражена в валюте расчетов по Договору;</w:t>
      </w:r>
    </w:p>
    <w:p w:rsidR="004F5839" w:rsidRDefault="0082211F" w:rsidP="009B08CC">
      <w:pPr>
        <w:pStyle w:val="afa"/>
        <w:numPr>
          <w:ilvl w:val="2"/>
          <w:numId w:val="3"/>
        </w:numPr>
        <w:shd w:val="clear" w:color="auto" w:fill="FFFFFF"/>
        <w:tabs>
          <w:tab w:val="left" w:pos="1418"/>
        </w:tabs>
        <w:ind w:left="0" w:firstLine="709"/>
        <w:jc w:val="both"/>
        <w:rPr>
          <w:bCs/>
        </w:rPr>
      </w:pPr>
      <w:r>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w:t>
      </w:r>
      <w:r>
        <w:rPr>
          <w:bCs/>
        </w:rPr>
        <w:br/>
        <w:t xml:space="preserve">в совокупной сумме с учетом ранее выплаченных Подрядчику и неотработанных авансовых платежей; </w:t>
      </w:r>
    </w:p>
    <w:p w:rsidR="004F5839" w:rsidRPr="00263A4A" w:rsidRDefault="0082211F" w:rsidP="009B08CC">
      <w:pPr>
        <w:pStyle w:val="afa"/>
        <w:numPr>
          <w:ilvl w:val="2"/>
          <w:numId w:val="3"/>
        </w:numPr>
        <w:shd w:val="clear" w:color="auto" w:fill="FFFFFF"/>
        <w:tabs>
          <w:tab w:val="left" w:pos="1418"/>
        </w:tabs>
        <w:ind w:left="0" w:firstLine="709"/>
        <w:jc w:val="both"/>
        <w:rPr>
          <w:bCs/>
        </w:rPr>
      </w:pPr>
      <w:r>
        <w:rPr>
          <w:bCs/>
        </w:rPr>
        <w:lastRenderedPageBreak/>
        <w:t xml:space="preserve">Сумма </w:t>
      </w:r>
      <w:r w:rsidRPr="00263A4A">
        <w:rPr>
          <w:bCs/>
        </w:rPr>
        <w:t>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4F5839" w:rsidRDefault="0082211F" w:rsidP="009B08CC">
      <w:pPr>
        <w:pStyle w:val="afa"/>
        <w:numPr>
          <w:ilvl w:val="2"/>
          <w:numId w:val="3"/>
        </w:numPr>
        <w:shd w:val="clear" w:color="auto" w:fill="FFFFFF"/>
        <w:tabs>
          <w:tab w:val="left" w:pos="1418"/>
        </w:tabs>
        <w:ind w:left="0" w:firstLine="709"/>
        <w:jc w:val="both"/>
        <w:rPr>
          <w:bCs/>
        </w:rPr>
      </w:pPr>
      <w:r w:rsidRPr="00263A4A">
        <w:rPr>
          <w:bCs/>
        </w:rPr>
        <w:t>Банковская гарантия должна предусматривать, что для истребования суммы обеспечения Заказчик направляет</w:t>
      </w:r>
      <w:r>
        <w:rPr>
          <w:bCs/>
        </w:rPr>
        <w:t xml:space="preserve"> Банку-Гаранту только письменное требование о предъявлении суммы обеспечения к оплате</w:t>
      </w:r>
      <w:r>
        <w:t xml:space="preserve"> </w:t>
      </w:r>
      <w:r>
        <w:rPr>
          <w:bCs/>
        </w:rPr>
        <w:t>как полностью, так и частично, с указанием на существо допущенных Подрядчиком нарушений, в том числе в случаях:</w:t>
      </w:r>
    </w:p>
    <w:p w:rsidR="004F5839" w:rsidRDefault="0082211F" w:rsidP="009B08CC">
      <w:pPr>
        <w:numPr>
          <w:ilvl w:val="0"/>
          <w:numId w:val="5"/>
        </w:numPr>
        <w:tabs>
          <w:tab w:val="left" w:pos="1418"/>
        </w:tabs>
        <w:spacing w:line="240" w:lineRule="auto"/>
        <w:ind w:left="0" w:firstLine="709"/>
        <w:rPr>
          <w:bCs/>
          <w:sz w:val="24"/>
          <w:szCs w:val="24"/>
        </w:rPr>
      </w:pPr>
      <w:r>
        <w:rPr>
          <w:bCs/>
          <w:sz w:val="24"/>
          <w:szCs w:val="24"/>
        </w:rPr>
        <w:t>отказа Подрядчика от исполнения обязательств по Договору, в том числе одностороннего отказа от Договора;</w:t>
      </w:r>
    </w:p>
    <w:p w:rsidR="004F5839" w:rsidRDefault="0082211F" w:rsidP="009B08CC">
      <w:pPr>
        <w:numPr>
          <w:ilvl w:val="0"/>
          <w:numId w:val="5"/>
        </w:numPr>
        <w:tabs>
          <w:tab w:val="left" w:pos="1418"/>
        </w:tabs>
        <w:spacing w:line="240" w:lineRule="auto"/>
        <w:ind w:left="0" w:firstLine="709"/>
        <w:rPr>
          <w:bCs/>
          <w:sz w:val="24"/>
          <w:szCs w:val="24"/>
        </w:rPr>
      </w:pPr>
      <w:r>
        <w:rPr>
          <w:bCs/>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4F5839" w:rsidRDefault="0082211F" w:rsidP="009B08CC">
      <w:pPr>
        <w:numPr>
          <w:ilvl w:val="0"/>
          <w:numId w:val="5"/>
        </w:numPr>
        <w:tabs>
          <w:tab w:val="left" w:pos="1418"/>
        </w:tabs>
        <w:spacing w:line="240" w:lineRule="auto"/>
        <w:ind w:left="0" w:firstLine="709"/>
        <w:rPr>
          <w:bCs/>
          <w:sz w:val="24"/>
          <w:szCs w:val="24"/>
        </w:rPr>
      </w:pPr>
      <w:r>
        <w:rPr>
          <w:bCs/>
          <w:sz w:val="24"/>
          <w:szCs w:val="24"/>
        </w:rPr>
        <w:t>нарушения Подрядчиком сроков</w:t>
      </w:r>
      <w:r>
        <w:t xml:space="preserve"> </w:t>
      </w:r>
      <w:r>
        <w:rPr>
          <w:bCs/>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4F5839" w:rsidRPr="00263A4A" w:rsidRDefault="0082211F" w:rsidP="009B08CC">
      <w:pPr>
        <w:numPr>
          <w:ilvl w:val="0"/>
          <w:numId w:val="5"/>
        </w:numPr>
        <w:tabs>
          <w:tab w:val="left" w:pos="1418"/>
        </w:tabs>
        <w:spacing w:line="240" w:lineRule="auto"/>
        <w:ind w:left="0" w:firstLine="709"/>
        <w:rPr>
          <w:bCs/>
          <w:sz w:val="24"/>
          <w:szCs w:val="24"/>
        </w:rPr>
      </w:pPr>
      <w:r>
        <w:rPr>
          <w:bCs/>
          <w:sz w:val="24"/>
          <w:szCs w:val="24"/>
        </w:rPr>
        <w:t xml:space="preserve">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w:t>
      </w:r>
      <w:r w:rsidRPr="00263A4A">
        <w:rPr>
          <w:bCs/>
          <w:sz w:val="24"/>
          <w:szCs w:val="24"/>
        </w:rPr>
        <w:t>исполнения обязательств по Договору;</w:t>
      </w:r>
    </w:p>
    <w:p w:rsidR="004F5839" w:rsidRPr="00263A4A" w:rsidRDefault="0082211F" w:rsidP="009B08CC">
      <w:pPr>
        <w:numPr>
          <w:ilvl w:val="0"/>
          <w:numId w:val="5"/>
        </w:numPr>
        <w:tabs>
          <w:tab w:val="left" w:pos="1418"/>
        </w:tabs>
        <w:spacing w:line="240" w:lineRule="auto"/>
        <w:ind w:left="0" w:firstLine="709"/>
        <w:rPr>
          <w:bCs/>
          <w:sz w:val="24"/>
          <w:szCs w:val="24"/>
        </w:rPr>
      </w:pPr>
      <w:r w:rsidRPr="00263A4A">
        <w:rPr>
          <w:bCs/>
          <w:sz w:val="24"/>
          <w:szCs w:val="24"/>
        </w:rPr>
        <w:t>прекращения членства в СРО, основанной на членстве лиц, выполняющих инженерные изыскания / подготовку проектной документации или / осуществляющих строительство;</w:t>
      </w:r>
    </w:p>
    <w:p w:rsidR="004F5839" w:rsidRPr="00263A4A" w:rsidRDefault="0082211F" w:rsidP="009B08CC">
      <w:pPr>
        <w:numPr>
          <w:ilvl w:val="0"/>
          <w:numId w:val="5"/>
        </w:numPr>
        <w:tabs>
          <w:tab w:val="left" w:pos="1418"/>
        </w:tabs>
        <w:spacing w:line="240" w:lineRule="auto"/>
        <w:ind w:left="0" w:firstLine="709"/>
        <w:rPr>
          <w:bCs/>
          <w:sz w:val="24"/>
          <w:szCs w:val="24"/>
        </w:rPr>
      </w:pPr>
      <w:r w:rsidRPr="00263A4A">
        <w:rPr>
          <w:bCs/>
          <w:sz w:val="24"/>
          <w:szCs w:val="24"/>
        </w:rPr>
        <w:t>введения арбитражным судом процедуры несостоятельности (банкротства)</w:t>
      </w:r>
      <w:r w:rsidRPr="00263A4A">
        <w:t xml:space="preserve"> </w:t>
      </w:r>
      <w:r w:rsidRPr="00263A4A">
        <w:rPr>
          <w:bCs/>
          <w:sz w:val="24"/>
          <w:szCs w:val="24"/>
        </w:rPr>
        <w:t>в отношении Подрядчика;</w:t>
      </w:r>
    </w:p>
    <w:p w:rsidR="004F5839" w:rsidRDefault="0082211F" w:rsidP="009B08CC">
      <w:pPr>
        <w:numPr>
          <w:ilvl w:val="0"/>
          <w:numId w:val="5"/>
        </w:numPr>
        <w:tabs>
          <w:tab w:val="left" w:pos="1418"/>
        </w:tabs>
        <w:spacing w:line="240" w:lineRule="auto"/>
        <w:ind w:left="0" w:firstLine="709"/>
        <w:rPr>
          <w:bCs/>
          <w:sz w:val="24"/>
          <w:szCs w:val="24"/>
        </w:rPr>
      </w:pPr>
      <w:r w:rsidRPr="00263A4A">
        <w:rPr>
          <w:bCs/>
          <w:sz w:val="24"/>
          <w:szCs w:val="24"/>
        </w:rPr>
        <w:t>не предоставления Подрядчиком</w:t>
      </w:r>
      <w:r>
        <w:rPr>
          <w:bCs/>
          <w:sz w:val="24"/>
          <w:szCs w:val="24"/>
        </w:rPr>
        <w:t xml:space="preserve">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4F5839" w:rsidRDefault="0082211F" w:rsidP="009B08CC">
      <w:pPr>
        <w:numPr>
          <w:ilvl w:val="0"/>
          <w:numId w:val="5"/>
        </w:numPr>
        <w:tabs>
          <w:tab w:val="left" w:pos="1418"/>
        </w:tabs>
        <w:spacing w:line="240" w:lineRule="auto"/>
        <w:ind w:left="0" w:firstLine="709"/>
        <w:rPr>
          <w:bCs/>
          <w:sz w:val="24"/>
          <w:szCs w:val="24"/>
        </w:rPr>
      </w:pPr>
      <w:r>
        <w:rPr>
          <w:color w:val="000000"/>
          <w:sz w:val="24"/>
          <w:szCs w:val="24"/>
        </w:rPr>
        <w:t>признания Договора недействительным по причинам отсутствия необходимых</w:t>
      </w:r>
      <w:r>
        <w:rPr>
          <w:sz w:val="24"/>
          <w:szCs w:val="24"/>
        </w:rPr>
        <w:t xml:space="preserve"> корпоративных одобрений у Подрядчика;</w:t>
      </w:r>
    </w:p>
    <w:p w:rsidR="004F5839" w:rsidRDefault="0082211F" w:rsidP="009B08CC">
      <w:pPr>
        <w:numPr>
          <w:ilvl w:val="0"/>
          <w:numId w:val="5"/>
        </w:numPr>
        <w:tabs>
          <w:tab w:val="left" w:pos="1418"/>
        </w:tabs>
        <w:spacing w:line="240" w:lineRule="auto"/>
        <w:ind w:left="0" w:firstLine="709"/>
        <w:rPr>
          <w:bCs/>
          <w:sz w:val="24"/>
          <w:szCs w:val="24"/>
        </w:rPr>
      </w:pP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4F5839" w:rsidRDefault="0082211F">
      <w:pPr>
        <w:pStyle w:val="afa"/>
        <w:ind w:left="0" w:firstLine="709"/>
        <w:jc w:val="both"/>
        <w:rPr>
          <w:bCs/>
        </w:rPr>
      </w:pPr>
      <w:r>
        <w:rPr>
          <w:bCs/>
        </w:rPr>
        <w:t>Вместе с требованием о предъявлении суммы обеспечения к оплате Заказчик направляет Банку-Гаранту копию Банковской гарантии.</w:t>
      </w:r>
    </w:p>
    <w:p w:rsidR="004F5839" w:rsidRDefault="0082211F">
      <w:pPr>
        <w:pStyle w:val="afa"/>
        <w:shd w:val="clear" w:color="auto" w:fill="FFFFFF"/>
        <w:tabs>
          <w:tab w:val="left" w:pos="1418"/>
        </w:tabs>
        <w:ind w:left="0" w:firstLine="709"/>
        <w:jc w:val="both"/>
        <w:rPr>
          <w:bCs/>
        </w:rPr>
      </w:pPr>
      <w:r>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w:t>
      </w:r>
      <w:r w:rsidRPr="00263A4A">
        <w:rPr>
          <w:bCs/>
        </w:rPr>
        <w:t>подтверждающего факт осуществления Заказчиком авансового платежа, с отметкой банка об исполнении;</w:t>
      </w:r>
    </w:p>
    <w:p w:rsidR="004F5839" w:rsidRDefault="0082211F" w:rsidP="009B08CC">
      <w:pPr>
        <w:pStyle w:val="afa"/>
        <w:numPr>
          <w:ilvl w:val="2"/>
          <w:numId w:val="3"/>
        </w:numPr>
        <w:shd w:val="clear" w:color="auto" w:fill="FFFFFF"/>
        <w:tabs>
          <w:tab w:val="left" w:pos="1418"/>
        </w:tabs>
        <w:ind w:left="0" w:firstLine="709"/>
        <w:jc w:val="both"/>
        <w:rPr>
          <w:bCs/>
        </w:rPr>
      </w:pPr>
      <w:r>
        <w:rPr>
          <w:bCs/>
        </w:rPr>
        <w:t>Платеж по Банковской гарантии – осуществляется Банком-Гарантом в течение 10 (десяти) рабочих дней после обращения Заказчика;</w:t>
      </w:r>
    </w:p>
    <w:p w:rsidR="004F5839" w:rsidRPr="00263A4A" w:rsidRDefault="0082211F" w:rsidP="009B08CC">
      <w:pPr>
        <w:pStyle w:val="afa"/>
        <w:numPr>
          <w:ilvl w:val="2"/>
          <w:numId w:val="3"/>
        </w:numPr>
        <w:shd w:val="clear" w:color="auto" w:fill="FFFFFF"/>
        <w:tabs>
          <w:tab w:val="left" w:pos="1418"/>
        </w:tabs>
        <w:ind w:left="0" w:firstLine="709"/>
        <w:jc w:val="both"/>
        <w:rPr>
          <w:bCs/>
        </w:rPr>
      </w:pPr>
      <w:r>
        <w:rPr>
          <w:bCs/>
        </w:rPr>
        <w:t xml:space="preserve">Срок действия Банковской гарантии </w:t>
      </w:r>
      <w:r w:rsidRPr="00263A4A">
        <w:rPr>
          <w:bCs/>
        </w:rPr>
        <w:t>– не ранее 70 (семидесяти) календарных дней после наступления даты завершения Работ по Договору в целом, установленной Договором;</w:t>
      </w:r>
    </w:p>
    <w:p w:rsidR="004F5839" w:rsidRDefault="0082211F" w:rsidP="009B08CC">
      <w:pPr>
        <w:pStyle w:val="afa"/>
        <w:numPr>
          <w:ilvl w:val="2"/>
          <w:numId w:val="3"/>
        </w:numPr>
        <w:shd w:val="clear" w:color="auto" w:fill="FFFFFF"/>
        <w:tabs>
          <w:tab w:val="left" w:pos="1418"/>
        </w:tabs>
        <w:ind w:left="0" w:firstLine="709"/>
        <w:jc w:val="both"/>
        <w:rPr>
          <w:bCs/>
        </w:rPr>
      </w:pPr>
      <w:r w:rsidRPr="00263A4A">
        <w:rPr>
          <w:bCs/>
        </w:rPr>
        <w:t>Внесение изменений и дополнений в Договор в период срока действия Банковской гарантии не освобождает Банк-Гарант от</w:t>
      </w:r>
      <w:r>
        <w:rPr>
          <w:bCs/>
        </w:rPr>
        <w:t xml:space="preserve"> обязательств перед Заказчиком по Банковской </w:t>
      </w:r>
      <w:r w:rsidRPr="00263A4A">
        <w:rPr>
          <w:bCs/>
        </w:rPr>
        <w:t>гарантии.</w:t>
      </w:r>
    </w:p>
    <w:p w:rsidR="004F5839" w:rsidRDefault="0082211F" w:rsidP="009B08CC">
      <w:pPr>
        <w:pStyle w:val="afa"/>
        <w:numPr>
          <w:ilvl w:val="2"/>
          <w:numId w:val="3"/>
        </w:numPr>
        <w:shd w:val="clear" w:color="auto" w:fill="FFFFFF"/>
        <w:tabs>
          <w:tab w:val="left" w:pos="1418"/>
        </w:tabs>
        <w:ind w:left="0" w:firstLine="709"/>
        <w:jc w:val="both"/>
        <w:rPr>
          <w:bCs/>
        </w:rPr>
      </w:pPr>
      <w:r>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4F5839" w:rsidRDefault="0082211F" w:rsidP="009B08CC">
      <w:pPr>
        <w:pStyle w:val="afa"/>
        <w:numPr>
          <w:ilvl w:val="2"/>
          <w:numId w:val="3"/>
        </w:numPr>
        <w:shd w:val="clear" w:color="auto" w:fill="FFFFFF"/>
        <w:tabs>
          <w:tab w:val="left" w:pos="1418"/>
        </w:tabs>
        <w:ind w:left="0" w:firstLine="709"/>
        <w:jc w:val="both"/>
        <w:rPr>
          <w:bCs/>
        </w:rPr>
      </w:pPr>
      <w:r>
        <w:rPr>
          <w:bCs/>
        </w:rPr>
        <w:lastRenderedPageBreak/>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4F5839" w:rsidRDefault="0082211F" w:rsidP="009B08CC">
      <w:pPr>
        <w:numPr>
          <w:ilvl w:val="1"/>
          <w:numId w:val="3"/>
        </w:numPr>
        <w:tabs>
          <w:tab w:val="clear" w:pos="2410"/>
          <w:tab w:val="num" w:pos="1276"/>
        </w:tabs>
        <w:spacing w:line="240" w:lineRule="auto"/>
        <w:ind w:left="0" w:firstLine="709"/>
        <w:rPr>
          <w:bCs/>
          <w:sz w:val="24"/>
          <w:szCs w:val="24"/>
        </w:rPr>
      </w:pPr>
      <w:r>
        <w:rPr>
          <w:bCs/>
          <w:sz w:val="24"/>
          <w:szCs w:val="24"/>
        </w:rPr>
        <w:t xml:space="preserve">Банк, выдавший Банковскую гарантию, должен соответствовать критериям, </w:t>
      </w:r>
      <w:r w:rsidRPr="00263A4A">
        <w:rPr>
          <w:bCs/>
          <w:sz w:val="24"/>
          <w:szCs w:val="24"/>
        </w:rPr>
        <w:t>установленным</w:t>
      </w:r>
      <w:r>
        <w:rPr>
          <w:bCs/>
          <w:sz w:val="24"/>
          <w:szCs w:val="24"/>
        </w:rPr>
        <w:t xml:space="preserve"> в Приложении № 1</w:t>
      </w:r>
      <w:r w:rsidR="005C0799">
        <w:rPr>
          <w:bCs/>
          <w:sz w:val="24"/>
          <w:szCs w:val="24"/>
        </w:rPr>
        <w:t>1</w:t>
      </w:r>
      <w:r>
        <w:rPr>
          <w:bCs/>
          <w:sz w:val="24"/>
          <w:szCs w:val="24"/>
        </w:rPr>
        <w:t xml:space="preserve"> к Договору.</w:t>
      </w:r>
    </w:p>
    <w:p w:rsidR="004F5839" w:rsidRDefault="0082211F" w:rsidP="009B08CC">
      <w:pPr>
        <w:numPr>
          <w:ilvl w:val="1"/>
          <w:numId w:val="3"/>
        </w:numPr>
        <w:tabs>
          <w:tab w:val="clear" w:pos="2410"/>
          <w:tab w:val="num" w:pos="1276"/>
        </w:tabs>
        <w:spacing w:line="240" w:lineRule="auto"/>
        <w:ind w:left="0" w:firstLine="709"/>
        <w:rPr>
          <w:bCs/>
          <w:sz w:val="24"/>
        </w:rPr>
      </w:pPr>
      <w:r w:rsidRPr="00263A4A">
        <w:rPr>
          <w:bCs/>
          <w:sz w:val="24"/>
          <w:szCs w:val="24"/>
        </w:rPr>
        <w:t>Банковская гарантия возвращается Банку-Гаранту или Подрядчику</w:t>
      </w:r>
      <w:r>
        <w:rPr>
          <w:bCs/>
          <w:sz w:val="24"/>
        </w:rPr>
        <w:t xml:space="preserve"> после прекращения ее действия в течение 10 (десяти) рабочих дней с даты получения Заказчиком соответствующего письменного уведомления.</w:t>
      </w:r>
    </w:p>
    <w:p w:rsidR="004F5839" w:rsidRDefault="0082211F" w:rsidP="009B08CC">
      <w:pPr>
        <w:pStyle w:val="afa"/>
        <w:numPr>
          <w:ilvl w:val="1"/>
          <w:numId w:val="3"/>
        </w:numPr>
        <w:shd w:val="clear" w:color="auto" w:fill="FFFFFF"/>
        <w:tabs>
          <w:tab w:val="left" w:pos="1134"/>
        </w:tabs>
        <w:ind w:left="0" w:firstLine="709"/>
        <w:jc w:val="both"/>
        <w:rPr>
          <w:bCs/>
        </w:rPr>
      </w:pPr>
      <w:r>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4F5839" w:rsidRDefault="0082211F" w:rsidP="009B08CC">
      <w:pPr>
        <w:pStyle w:val="afa"/>
        <w:numPr>
          <w:ilvl w:val="1"/>
          <w:numId w:val="3"/>
        </w:numPr>
        <w:shd w:val="clear" w:color="auto" w:fill="FFFFFF"/>
        <w:tabs>
          <w:tab w:val="left" w:pos="1134"/>
        </w:tabs>
        <w:ind w:left="0" w:firstLine="709"/>
        <w:jc w:val="both"/>
        <w:rPr>
          <w:bCs/>
        </w:rPr>
      </w:pPr>
      <w:r>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4F5839" w:rsidRDefault="0082211F" w:rsidP="009B08CC">
      <w:pPr>
        <w:pStyle w:val="afa"/>
        <w:numPr>
          <w:ilvl w:val="1"/>
          <w:numId w:val="3"/>
        </w:numPr>
        <w:shd w:val="clear" w:color="auto" w:fill="FFFFFF"/>
        <w:tabs>
          <w:tab w:val="left" w:pos="1134"/>
        </w:tabs>
        <w:ind w:left="0" w:firstLine="709"/>
        <w:jc w:val="both"/>
        <w:rPr>
          <w:bCs/>
        </w:rPr>
      </w:pPr>
      <w:r>
        <w:rPr>
          <w:bCs/>
        </w:rPr>
        <w:t>В случаях</w:t>
      </w:r>
      <w:r>
        <w:rPr>
          <w:bCs/>
          <w:lang w:val="en-US"/>
        </w:rPr>
        <w:t>:</w:t>
      </w:r>
      <w:r>
        <w:rPr>
          <w:bCs/>
        </w:rPr>
        <w:t xml:space="preserve"> </w:t>
      </w:r>
    </w:p>
    <w:p w:rsidR="004F5839" w:rsidRDefault="0082211F" w:rsidP="009B08CC">
      <w:pPr>
        <w:pStyle w:val="afa"/>
        <w:numPr>
          <w:ilvl w:val="1"/>
          <w:numId w:val="14"/>
        </w:numPr>
        <w:shd w:val="clear" w:color="auto" w:fill="FFFFFF"/>
        <w:tabs>
          <w:tab w:val="left" w:pos="1134"/>
        </w:tabs>
        <w:ind w:left="0" w:firstLine="709"/>
        <w:jc w:val="both"/>
        <w:rPr>
          <w:bCs/>
        </w:rPr>
      </w:pPr>
      <w:r>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4F5839" w:rsidRDefault="0082211F" w:rsidP="009B08CC">
      <w:pPr>
        <w:pStyle w:val="afa"/>
        <w:numPr>
          <w:ilvl w:val="1"/>
          <w:numId w:val="14"/>
        </w:numPr>
        <w:shd w:val="clear" w:color="auto" w:fill="FFFFFF"/>
        <w:tabs>
          <w:tab w:val="left" w:pos="1134"/>
        </w:tabs>
        <w:ind w:left="0" w:firstLine="709"/>
        <w:jc w:val="both"/>
        <w:rPr>
          <w:bCs/>
        </w:rPr>
      </w:pPr>
      <w:r>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4F5839" w:rsidRDefault="0082211F">
      <w:pPr>
        <w:pStyle w:val="afa"/>
        <w:shd w:val="clear" w:color="auto" w:fill="FFFFFF"/>
        <w:tabs>
          <w:tab w:val="left" w:pos="1134"/>
        </w:tabs>
        <w:ind w:left="0" w:firstLine="709"/>
        <w:jc w:val="both"/>
        <w:rPr>
          <w:bCs/>
        </w:rPr>
      </w:pPr>
      <w:r>
        <w:rPr>
          <w:bCs/>
        </w:rPr>
        <w:t>Подрядчик обязан предоставить Заказчику новую Банковскую гарантию</w:t>
      </w:r>
      <w:r>
        <w:t xml:space="preserve"> </w:t>
      </w:r>
      <w:r>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4F5839" w:rsidRDefault="0082211F">
      <w:pPr>
        <w:pStyle w:val="afa"/>
        <w:shd w:val="clear" w:color="auto" w:fill="FFFFFF"/>
        <w:ind w:left="0" w:firstLine="709"/>
        <w:jc w:val="both"/>
        <w:rPr>
          <w:bCs/>
        </w:rPr>
      </w:pPr>
      <w:r>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t>и / или сумму ранее выплаченного Обеспечительного платежа при выплате каждого платежа, причитающегося Подрядчику.</w:t>
      </w:r>
    </w:p>
    <w:p w:rsidR="004F5839" w:rsidRDefault="0082211F" w:rsidP="009B08CC">
      <w:pPr>
        <w:pStyle w:val="afa"/>
        <w:numPr>
          <w:ilvl w:val="1"/>
          <w:numId w:val="3"/>
        </w:numPr>
        <w:shd w:val="clear" w:color="auto" w:fill="FFFFFF"/>
        <w:tabs>
          <w:tab w:val="left" w:pos="1134"/>
        </w:tabs>
        <w:ind w:left="0" w:firstLine="709"/>
        <w:jc w:val="both"/>
        <w:rPr>
          <w:bCs/>
        </w:rPr>
      </w:pPr>
      <w:r>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Pr>
          <w:bCs/>
        </w:rPr>
        <w:br/>
        <w:t xml:space="preserve">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пунктом </w:t>
      </w:r>
      <w:r w:rsidRPr="00BF61E8">
        <w:rPr>
          <w:bCs/>
        </w:rPr>
        <w:t>3.5.5</w:t>
      </w:r>
      <w:r>
        <w:rPr>
          <w:bCs/>
        </w:rPr>
        <w:t xml:space="preserve">, </w:t>
      </w:r>
      <w:r w:rsidRPr="00BF61E8">
        <w:rPr>
          <w:bCs/>
        </w:rPr>
        <w:t>3.8.2</w:t>
      </w:r>
      <w:r>
        <w:rPr>
          <w:bCs/>
        </w:rPr>
        <w:t xml:space="preserve"> Договора</w:t>
      </w:r>
      <w:r w:rsidRPr="00BF61E8">
        <w:rPr>
          <w:bCs/>
        </w:rPr>
        <w:t xml:space="preserve">. </w:t>
      </w:r>
      <w:r>
        <w:rPr>
          <w:bCs/>
        </w:rPr>
        <w:t xml:space="preserve"> </w:t>
      </w:r>
    </w:p>
    <w:p w:rsidR="004F5839" w:rsidRPr="00BF61E8" w:rsidRDefault="0082211F" w:rsidP="009B08CC">
      <w:pPr>
        <w:pStyle w:val="afa"/>
        <w:numPr>
          <w:ilvl w:val="1"/>
          <w:numId w:val="3"/>
        </w:numPr>
        <w:shd w:val="clear" w:color="auto" w:fill="FFFFFF"/>
        <w:tabs>
          <w:tab w:val="left" w:pos="1134"/>
        </w:tabs>
        <w:ind w:left="0" w:firstLine="709"/>
        <w:jc w:val="both"/>
        <w:rPr>
          <w:bCs/>
        </w:rPr>
      </w:pPr>
      <w:r w:rsidRPr="00BF61E8">
        <w:rPr>
          <w:bCs/>
        </w:rPr>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rsidR="004F5839" w:rsidRDefault="004F5839">
      <w:pPr>
        <w:pStyle w:val="afa"/>
        <w:shd w:val="clear" w:color="auto" w:fill="FFFFFF"/>
        <w:tabs>
          <w:tab w:val="left" w:pos="1134"/>
        </w:tabs>
        <w:ind w:left="709"/>
        <w:jc w:val="both"/>
        <w:rPr>
          <w:bCs/>
        </w:rPr>
      </w:pPr>
    </w:p>
    <w:p w:rsidR="004F5839" w:rsidRDefault="0082211F" w:rsidP="009B08CC">
      <w:pPr>
        <w:pStyle w:val="afa"/>
        <w:numPr>
          <w:ilvl w:val="0"/>
          <w:numId w:val="3"/>
        </w:numPr>
        <w:shd w:val="clear" w:color="auto" w:fill="FFFFFF"/>
        <w:tabs>
          <w:tab w:val="left" w:pos="284"/>
        </w:tabs>
        <w:ind w:left="0" w:firstLine="0"/>
        <w:jc w:val="center"/>
        <w:rPr>
          <w:b/>
          <w:bCs/>
        </w:rPr>
      </w:pPr>
      <w:r>
        <w:rPr>
          <w:b/>
          <w:bCs/>
        </w:rPr>
        <w:t>Ответственность Сторон</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w:t>
      </w:r>
      <w:r>
        <w:rPr>
          <w:bCs/>
        </w:rPr>
        <w:lastRenderedPageBreak/>
        <w:t xml:space="preserve">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F61E8" w:rsidRDefault="00BF61E8" w:rsidP="009B08CC">
      <w:pPr>
        <w:numPr>
          <w:ilvl w:val="1"/>
          <w:numId w:val="3"/>
        </w:numPr>
        <w:tabs>
          <w:tab w:val="left" w:pos="1134"/>
        </w:tabs>
        <w:spacing w:line="240" w:lineRule="auto"/>
        <w:ind w:left="0" w:firstLine="709"/>
        <w:rPr>
          <w:bCs/>
          <w:sz w:val="24"/>
          <w:szCs w:val="24"/>
        </w:rPr>
      </w:pPr>
      <w:r w:rsidRPr="00AB4F54">
        <w:rPr>
          <w:bCs/>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Pr>
          <w:bCs/>
          <w:sz w:val="24"/>
          <w:szCs w:val="24"/>
        </w:rPr>
        <w:t>.</w:t>
      </w:r>
    </w:p>
    <w:p w:rsidR="004F5839" w:rsidRDefault="0082211F" w:rsidP="009B08CC">
      <w:pPr>
        <w:numPr>
          <w:ilvl w:val="1"/>
          <w:numId w:val="3"/>
        </w:numPr>
        <w:tabs>
          <w:tab w:val="left" w:pos="1134"/>
        </w:tabs>
        <w:spacing w:line="240" w:lineRule="auto"/>
        <w:ind w:left="0" w:firstLine="709"/>
        <w:rPr>
          <w:bCs/>
          <w:sz w:val="24"/>
          <w:szCs w:val="24"/>
        </w:rPr>
      </w:pPr>
      <w:r>
        <w:rPr>
          <w:bCs/>
          <w:sz w:val="24"/>
          <w:szCs w:val="24"/>
        </w:rPr>
        <w:t xml:space="preserve">В случае нарушения Заказчиком сроков оплаты, установленных разделом 3 Договора </w:t>
      </w:r>
      <w:r w:rsidRPr="00BF61E8">
        <w:rPr>
          <w:bCs/>
          <w:sz w:val="24"/>
          <w:szCs w:val="24"/>
        </w:rPr>
        <w:t>(за исключением срока оплаты авансовых платежей),</w:t>
      </w:r>
      <w:r>
        <w:rPr>
          <w:bCs/>
          <w:sz w:val="24"/>
          <w:szCs w:val="24"/>
        </w:rPr>
        <w:t xml:space="preserve"> Подрядчик вправе </w:t>
      </w:r>
      <w:r w:rsidRPr="00BF61E8">
        <w:rPr>
          <w:bCs/>
          <w:sz w:val="24"/>
          <w:szCs w:val="24"/>
        </w:rPr>
        <w:t>потребовать</w:t>
      </w:r>
      <w:r>
        <w:rPr>
          <w:sz w:val="24"/>
          <w:szCs w:val="24"/>
        </w:rPr>
        <w:t xml:space="preserve">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rsidR="004F5839" w:rsidRDefault="0082211F" w:rsidP="009B08CC">
      <w:pPr>
        <w:numPr>
          <w:ilvl w:val="1"/>
          <w:numId w:val="3"/>
        </w:numPr>
        <w:tabs>
          <w:tab w:val="left" w:pos="1134"/>
        </w:tabs>
        <w:spacing w:line="240" w:lineRule="auto"/>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4F5839" w:rsidRPr="00BF61E8" w:rsidRDefault="0082211F" w:rsidP="009B08CC">
      <w:pPr>
        <w:pStyle w:val="afa"/>
        <w:numPr>
          <w:ilvl w:val="2"/>
          <w:numId w:val="3"/>
        </w:numPr>
        <w:shd w:val="clear" w:color="auto" w:fill="FFFFFF"/>
        <w:tabs>
          <w:tab w:val="left" w:pos="0"/>
          <w:tab w:val="left" w:pos="709"/>
          <w:tab w:val="left" w:pos="1418"/>
        </w:tabs>
        <w:ind w:left="0" w:firstLine="709"/>
        <w:jc w:val="both"/>
      </w:pPr>
      <w:r w:rsidRPr="00BF61E8">
        <w:t>Неустойки в размере 0,1 (ноль целых и одна десятая) процента от цены Этапа Работ за каждый день просрочки выполнения Работ;</w:t>
      </w:r>
    </w:p>
    <w:p w:rsidR="004F5839" w:rsidRPr="00BF61E8" w:rsidRDefault="0082211F" w:rsidP="009B08CC">
      <w:pPr>
        <w:pStyle w:val="afa"/>
        <w:numPr>
          <w:ilvl w:val="2"/>
          <w:numId w:val="3"/>
        </w:numPr>
        <w:shd w:val="clear" w:color="auto" w:fill="FFFFFF"/>
        <w:tabs>
          <w:tab w:val="left" w:pos="0"/>
          <w:tab w:val="left" w:pos="709"/>
          <w:tab w:val="left" w:pos="1418"/>
        </w:tabs>
        <w:ind w:left="0" w:firstLine="709"/>
        <w:jc w:val="both"/>
      </w:pPr>
      <w:r w:rsidRPr="00BF61E8">
        <w:t xml:space="preserve">Неустойки в размере 0,1 (ноль целых и одна десятая) процента от Цены Договора/Объекта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w:t>
      </w:r>
    </w:p>
    <w:p w:rsidR="004F5839" w:rsidRPr="00BF61E8" w:rsidRDefault="0082211F" w:rsidP="009B08CC">
      <w:pPr>
        <w:pStyle w:val="afa"/>
        <w:numPr>
          <w:ilvl w:val="2"/>
          <w:numId w:val="3"/>
        </w:numPr>
        <w:shd w:val="clear" w:color="auto" w:fill="FFFFFF"/>
        <w:tabs>
          <w:tab w:val="left" w:pos="0"/>
          <w:tab w:val="left" w:pos="709"/>
          <w:tab w:val="left" w:pos="1418"/>
        </w:tabs>
        <w:spacing w:after="5" w:line="247" w:lineRule="auto"/>
        <w:ind w:left="0" w:firstLine="709"/>
        <w:jc w:val="both"/>
      </w:pPr>
      <w:r w:rsidRPr="00BF61E8">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w:t>
      </w:r>
    </w:p>
    <w:p w:rsidR="004F5839" w:rsidRDefault="00BF61E8" w:rsidP="009B08CC">
      <w:pPr>
        <w:widowControl w:val="0"/>
        <w:numPr>
          <w:ilvl w:val="1"/>
          <w:numId w:val="3"/>
        </w:numPr>
        <w:shd w:val="clear" w:color="auto" w:fill="FFFFFF"/>
        <w:tabs>
          <w:tab w:val="left" w:pos="1134"/>
        </w:tabs>
        <w:spacing w:line="240" w:lineRule="auto"/>
        <w:ind w:left="0" w:firstLine="709"/>
        <w:rPr>
          <w:sz w:val="24"/>
          <w:szCs w:val="24"/>
        </w:rPr>
      </w:pPr>
      <w:r w:rsidRPr="00C57C8F">
        <w:rPr>
          <w:kern w:val="36"/>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82211F">
        <w:rPr>
          <w:kern w:val="2"/>
          <w:sz w:val="24"/>
          <w:szCs w:val="24"/>
        </w:rPr>
        <w:t>.</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4F5839" w:rsidRPr="001E4F39" w:rsidRDefault="0082211F" w:rsidP="009B08CC">
      <w:pPr>
        <w:pStyle w:val="afa"/>
        <w:numPr>
          <w:ilvl w:val="1"/>
          <w:numId w:val="3"/>
        </w:numPr>
        <w:shd w:val="clear" w:color="auto" w:fill="FFFFFF"/>
        <w:tabs>
          <w:tab w:val="left" w:pos="1134"/>
        </w:tabs>
        <w:ind w:left="0" w:firstLine="709"/>
        <w:jc w:val="both"/>
        <w:rPr>
          <w:bCs/>
        </w:rPr>
      </w:pPr>
      <w:r>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штрафа в </w:t>
      </w:r>
      <w:r w:rsidRPr="001E4F39">
        <w:rPr>
          <w:bCs/>
        </w:rPr>
        <w:t>размере 50 000 (пятидесяти тысяч) рублей за каждый случай нарушения.</w:t>
      </w:r>
    </w:p>
    <w:p w:rsidR="004F5839" w:rsidRPr="001E4F39" w:rsidRDefault="0082211F" w:rsidP="009B08CC">
      <w:pPr>
        <w:pStyle w:val="afa"/>
        <w:numPr>
          <w:ilvl w:val="1"/>
          <w:numId w:val="3"/>
        </w:numPr>
        <w:shd w:val="clear" w:color="auto" w:fill="FFFFFF"/>
        <w:tabs>
          <w:tab w:val="left" w:pos="1134"/>
        </w:tabs>
        <w:ind w:left="0" w:firstLine="709"/>
        <w:jc w:val="both"/>
        <w:rPr>
          <w:bCs/>
        </w:rPr>
      </w:pPr>
      <w:r w:rsidRPr="001E4F39">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4F5839" w:rsidRPr="001E4F39" w:rsidRDefault="0082211F" w:rsidP="009B08CC">
      <w:pPr>
        <w:pStyle w:val="afa"/>
        <w:numPr>
          <w:ilvl w:val="1"/>
          <w:numId w:val="3"/>
        </w:numPr>
        <w:shd w:val="clear" w:color="auto" w:fill="FFFFFF"/>
        <w:tabs>
          <w:tab w:val="clear" w:pos="2410"/>
          <w:tab w:val="num" w:pos="993"/>
          <w:tab w:val="left" w:pos="1134"/>
        </w:tabs>
        <w:ind w:left="0" w:firstLine="709"/>
        <w:jc w:val="both"/>
      </w:pPr>
      <w:r w:rsidRPr="001E4F39">
        <w:t xml:space="preserve">В случае нарушения Подрядчиком сроков </w:t>
      </w:r>
      <w:r w:rsidRPr="001E4F39">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w:t>
      </w:r>
      <w:r w:rsidRPr="001E4F39">
        <w:rPr>
          <w:bCs/>
        </w:rPr>
        <w:lastRenderedPageBreak/>
        <w:t xml:space="preserve">подтверждающих факт такой оплаты, установленных пунктами 2.3.30-2.3.31 Договора, </w:t>
      </w:r>
      <w:r w:rsidRPr="001E4F39">
        <w:t xml:space="preserve">Заказчик вправе требовать уплаты Подрядчиком </w:t>
      </w:r>
      <w:r w:rsidRPr="001E4F39">
        <w:rPr>
          <w:color w:val="000000"/>
        </w:rPr>
        <w:t>неустойки</w:t>
      </w:r>
      <w:r w:rsidRPr="001E4F39">
        <w:t xml:space="preserve"> в размере </w:t>
      </w:r>
      <w:r w:rsidRPr="001E4F39">
        <w:rPr>
          <w:color w:val="000000"/>
        </w:rPr>
        <w:t>0,05 (ноль целых пять сотых) % от Цены Договора</w:t>
      </w:r>
      <w:r w:rsidRPr="001E4F39">
        <w:t xml:space="preserve"> за каждый </w:t>
      </w:r>
      <w:r w:rsidRPr="001E4F39">
        <w:rPr>
          <w:color w:val="000000"/>
        </w:rPr>
        <w:t>день просрочки.</w:t>
      </w:r>
    </w:p>
    <w:p w:rsidR="004F5839" w:rsidRPr="001E4F39" w:rsidRDefault="0082211F" w:rsidP="009B08CC">
      <w:pPr>
        <w:pStyle w:val="afa"/>
        <w:numPr>
          <w:ilvl w:val="1"/>
          <w:numId w:val="3"/>
        </w:numPr>
        <w:shd w:val="clear" w:color="auto" w:fill="FFFFFF"/>
        <w:tabs>
          <w:tab w:val="clear" w:pos="2410"/>
          <w:tab w:val="num" w:pos="993"/>
          <w:tab w:val="left" w:pos="1134"/>
        </w:tabs>
        <w:ind w:left="0" w:firstLine="709"/>
        <w:jc w:val="both"/>
        <w:rPr>
          <w:bCs/>
        </w:rPr>
      </w:pPr>
      <w:r w:rsidRPr="001E4F39">
        <w:rPr>
          <w:bCs/>
        </w:rPr>
        <w:t>Срок оплаты неустойки, установленной п. 7.9 договора, письменно согласовывается Сторонами при приемке Результата работ по Договору.</w:t>
      </w:r>
    </w:p>
    <w:p w:rsidR="004F5839" w:rsidRPr="001E4F39" w:rsidRDefault="0082211F" w:rsidP="009B08CC">
      <w:pPr>
        <w:pStyle w:val="afa"/>
        <w:numPr>
          <w:ilvl w:val="1"/>
          <w:numId w:val="3"/>
        </w:numPr>
        <w:shd w:val="clear" w:color="auto" w:fill="FFFFFF"/>
        <w:tabs>
          <w:tab w:val="clear" w:pos="2410"/>
          <w:tab w:val="num" w:pos="993"/>
          <w:tab w:val="left" w:pos="1134"/>
        </w:tabs>
        <w:ind w:left="0" w:firstLine="709"/>
        <w:jc w:val="both"/>
        <w:rPr>
          <w:bCs/>
        </w:rPr>
      </w:pPr>
      <w:r w:rsidRPr="001E4F39">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Pr="001E4F39">
        <w:rPr>
          <w:b/>
          <w:color w:val="000000"/>
        </w:rPr>
        <w:t xml:space="preserve"> </w:t>
      </w:r>
    </w:p>
    <w:p w:rsidR="004F5839" w:rsidRPr="001E4F39" w:rsidRDefault="0082211F">
      <w:pPr>
        <w:shd w:val="clear" w:color="auto" w:fill="FFFFFF"/>
        <w:tabs>
          <w:tab w:val="left" w:pos="1134"/>
        </w:tabs>
        <w:spacing w:line="240" w:lineRule="auto"/>
        <w:ind w:firstLine="709"/>
        <w:rPr>
          <w:bCs/>
          <w:sz w:val="24"/>
        </w:rPr>
      </w:pPr>
      <w:r w:rsidRPr="001E4F39">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4F5839" w:rsidRDefault="0082211F" w:rsidP="009B08CC">
      <w:pPr>
        <w:pStyle w:val="afa"/>
        <w:widowControl w:val="0"/>
        <w:numPr>
          <w:ilvl w:val="1"/>
          <w:numId w:val="3"/>
        </w:numPr>
        <w:shd w:val="clear" w:color="auto" w:fill="FFFFFF"/>
        <w:tabs>
          <w:tab w:val="left" w:pos="1276"/>
          <w:tab w:val="left" w:pos="6300"/>
        </w:tabs>
        <w:ind w:left="0" w:firstLine="709"/>
        <w:jc w:val="both"/>
        <w:rPr>
          <w:kern w:val="2"/>
        </w:rPr>
      </w:pPr>
      <w:r w:rsidRPr="001E4F39">
        <w:rPr>
          <w:kern w:val="2"/>
        </w:rPr>
        <w:t>В случае если неисполнение / ненадлежащее исполнение Подрядчиком обязательств по Договору повлекло</w:t>
      </w:r>
      <w:r>
        <w:rPr>
          <w:kern w:val="2"/>
        </w:rPr>
        <w:t xml:space="preserve">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rPr>
          <w:bCs/>
        </w:rPr>
      </w:pPr>
      <w: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rPr>
          <w:bCs/>
        </w:rPr>
      </w:pPr>
      <w:r>
        <w:t xml:space="preserve">В случае нарушения Подрядчиком Порядка учета, хранения и передачи материалов, </w:t>
      </w:r>
      <w:r w:rsidRPr="00BF61E8">
        <w:t>демонтированных при исполнении договора (Приложение №</w:t>
      </w:r>
      <w:r w:rsidR="00BF61E8">
        <w:t xml:space="preserve"> </w:t>
      </w:r>
      <w:r w:rsidR="009B5506">
        <w:t>13</w:t>
      </w:r>
      <w:r w:rsidRPr="00BF61E8">
        <w:t xml:space="preserve"> к Договору), </w:t>
      </w:r>
      <w:r w:rsidRPr="00BF61E8">
        <w:rPr>
          <w:bCs/>
        </w:rPr>
        <w:t>Заказчик, помимо возмещения убытков, вправе требовать уплаты Подрядчиком штрафа в размере 50 000 (пятьдесят тысяч) руб. за</w:t>
      </w:r>
      <w:r>
        <w:rPr>
          <w:bCs/>
        </w:rPr>
        <w:t xml:space="preserve"> каждый случай нарушения.</w:t>
      </w:r>
    </w:p>
    <w:p w:rsidR="00963DE2" w:rsidRDefault="00963DE2" w:rsidP="009B08CC">
      <w:pPr>
        <w:pStyle w:val="afa"/>
        <w:numPr>
          <w:ilvl w:val="1"/>
          <w:numId w:val="3"/>
        </w:numPr>
        <w:shd w:val="clear" w:color="auto" w:fill="FFFFFF"/>
        <w:tabs>
          <w:tab w:val="clear" w:pos="2410"/>
          <w:tab w:val="left" w:pos="1134"/>
          <w:tab w:val="num" w:pos="1276"/>
        </w:tabs>
        <w:ind w:left="0" w:firstLine="709"/>
        <w:jc w:val="both"/>
        <w:rPr>
          <w:bCs/>
        </w:rPr>
      </w:pPr>
      <w:r w:rsidRPr="00FF1676">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FF1676">
        <w:rPr>
          <w:kern w:val="36"/>
        </w:rPr>
        <w:t xml:space="preserve"> ранее принятые по Договору, и потребовать возврата уплаченных денежных средств</w:t>
      </w:r>
      <w:r>
        <w:rPr>
          <w:kern w:val="36"/>
        </w:rPr>
        <w:t>.</w:t>
      </w:r>
    </w:p>
    <w:p w:rsidR="004F5839" w:rsidRDefault="004F5839">
      <w:pPr>
        <w:spacing w:line="240" w:lineRule="auto"/>
        <w:rPr>
          <w:b/>
          <w:color w:val="000000"/>
          <w:sz w:val="24"/>
          <w:szCs w:val="24"/>
        </w:rPr>
      </w:pPr>
    </w:p>
    <w:p w:rsidR="004F5839" w:rsidRDefault="0082211F" w:rsidP="009B08CC">
      <w:pPr>
        <w:pStyle w:val="afa"/>
        <w:numPr>
          <w:ilvl w:val="0"/>
          <w:numId w:val="3"/>
        </w:numPr>
        <w:shd w:val="clear" w:color="auto" w:fill="FFFFFF"/>
        <w:tabs>
          <w:tab w:val="left" w:pos="284"/>
        </w:tabs>
        <w:ind w:left="0" w:firstLine="0"/>
        <w:jc w:val="center"/>
        <w:rPr>
          <w:b/>
          <w:bCs/>
        </w:rPr>
      </w:pPr>
      <w:r>
        <w:rPr>
          <w:b/>
          <w:bCs/>
        </w:rPr>
        <w:t>Гарантии качества Результата работ</w:t>
      </w:r>
    </w:p>
    <w:p w:rsidR="004F5839" w:rsidRPr="00BF61E8" w:rsidRDefault="0082211F" w:rsidP="009B08CC">
      <w:pPr>
        <w:numPr>
          <w:ilvl w:val="1"/>
          <w:numId w:val="3"/>
        </w:numPr>
        <w:tabs>
          <w:tab w:val="left" w:pos="1134"/>
        </w:tabs>
        <w:spacing w:line="240" w:lineRule="auto"/>
        <w:ind w:left="0" w:firstLine="709"/>
        <w:rPr>
          <w:bCs/>
          <w:sz w:val="24"/>
          <w:szCs w:val="24"/>
        </w:rPr>
      </w:pPr>
      <w:bookmarkStart w:id="28" w:name="_Ref361337777"/>
      <w:r>
        <w:rPr>
          <w:sz w:val="24"/>
          <w:szCs w:val="24"/>
        </w:rPr>
        <w:t>Гарантийный</w:t>
      </w:r>
      <w:r>
        <w:rPr>
          <w:bCs/>
          <w:sz w:val="24"/>
          <w:szCs w:val="24"/>
        </w:rPr>
        <w:t xml:space="preserve"> срок по Договору </w:t>
      </w:r>
      <w:r w:rsidRPr="00BF61E8">
        <w:rPr>
          <w:bCs/>
          <w:sz w:val="24"/>
          <w:szCs w:val="24"/>
        </w:rPr>
        <w:t xml:space="preserve">составляет </w:t>
      </w:r>
      <w:r w:rsidR="00BF61E8" w:rsidRPr="00BF61E8">
        <w:rPr>
          <w:sz w:val="24"/>
          <w:szCs w:val="24"/>
        </w:rPr>
        <w:t xml:space="preserve">60 </w:t>
      </w:r>
      <w:r w:rsidRPr="00BF61E8">
        <w:rPr>
          <w:bCs/>
          <w:sz w:val="24"/>
          <w:szCs w:val="24"/>
        </w:rPr>
        <w:t>(</w:t>
      </w:r>
      <w:r w:rsidR="00BF61E8" w:rsidRPr="00BF61E8">
        <w:rPr>
          <w:bCs/>
          <w:sz w:val="24"/>
          <w:szCs w:val="24"/>
        </w:rPr>
        <w:t>шестьдесят</w:t>
      </w:r>
      <w:r w:rsidRPr="00BF61E8">
        <w:rPr>
          <w:bCs/>
          <w:sz w:val="24"/>
          <w:szCs w:val="24"/>
        </w:rPr>
        <w:t>)</w:t>
      </w:r>
      <w:r w:rsidRPr="00BF61E8">
        <w:rPr>
          <w:sz w:val="24"/>
          <w:szCs w:val="24"/>
        </w:rPr>
        <w:t xml:space="preserve"> месяцев</w:t>
      </w:r>
      <w:r w:rsidRPr="00BF61E8">
        <w:rPr>
          <w:bCs/>
          <w:sz w:val="24"/>
          <w:szCs w:val="24"/>
        </w:rPr>
        <w:t xml:space="preserve"> и начинает течь с даты подписания Сторонами А</w:t>
      </w:r>
      <w:r w:rsidRPr="00BF61E8">
        <w:rPr>
          <w:sz w:val="24"/>
          <w:szCs w:val="24"/>
        </w:rPr>
        <w:t>кта КС-11</w:t>
      </w:r>
      <w:r w:rsidRPr="00BF61E8">
        <w:rPr>
          <w:bCs/>
          <w:sz w:val="24"/>
          <w:szCs w:val="24"/>
        </w:rPr>
        <w:t xml:space="preserve"> </w:t>
      </w:r>
      <w:bookmarkEnd w:id="28"/>
      <w:r w:rsidRPr="00BF61E8">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4F5839" w:rsidRDefault="0082211F" w:rsidP="009B08CC">
      <w:pPr>
        <w:pStyle w:val="afa"/>
        <w:numPr>
          <w:ilvl w:val="1"/>
          <w:numId w:val="3"/>
        </w:numPr>
        <w:shd w:val="clear" w:color="auto" w:fill="FFFFFF"/>
        <w:tabs>
          <w:tab w:val="left" w:pos="568"/>
          <w:tab w:val="left" w:pos="1134"/>
        </w:tabs>
        <w:ind w:left="0" w:firstLine="709"/>
        <w:jc w:val="both"/>
        <w:rPr>
          <w:bCs/>
        </w:rPr>
      </w:pPr>
      <w:r w:rsidRPr="00BF61E8">
        <w:rPr>
          <w:bCs/>
        </w:rPr>
        <w:t>Гарантийные обязательства Подрядчика наступают</w:t>
      </w:r>
      <w:r>
        <w:rPr>
          <w:bCs/>
        </w:rPr>
        <w:t xml:space="preserve"> с даты подписания Акта КС-11 либо даты прекращения (расторжения) Договора (подписания Сторонами соглашения о </w:t>
      </w:r>
      <w:r>
        <w:rPr>
          <w:bCs/>
        </w:rPr>
        <w:lastRenderedPageBreak/>
        <w:t>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4F5839" w:rsidRDefault="0082211F" w:rsidP="009B08CC">
      <w:pPr>
        <w:pStyle w:val="afa"/>
        <w:numPr>
          <w:ilvl w:val="1"/>
          <w:numId w:val="3"/>
        </w:numPr>
        <w:shd w:val="clear" w:color="auto" w:fill="FFFFFF"/>
        <w:tabs>
          <w:tab w:val="left" w:pos="1134"/>
        </w:tabs>
        <w:ind w:left="0" w:firstLine="709"/>
        <w:jc w:val="both"/>
        <w:rPr>
          <w:bCs/>
        </w:rPr>
      </w:pPr>
      <w:bookmarkStart w:id="29"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9"/>
      <w:r>
        <w:rPr>
          <w:bCs/>
        </w:rPr>
        <w:t xml:space="preserve"> </w:t>
      </w:r>
    </w:p>
    <w:p w:rsidR="004F5839" w:rsidRDefault="0082211F" w:rsidP="009B08CC">
      <w:pPr>
        <w:pStyle w:val="afa"/>
        <w:numPr>
          <w:ilvl w:val="1"/>
          <w:numId w:val="3"/>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F5839" w:rsidRDefault="0082211F" w:rsidP="009B08CC">
      <w:pPr>
        <w:pStyle w:val="afa"/>
        <w:numPr>
          <w:ilvl w:val="1"/>
          <w:numId w:val="3"/>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30" w:name="OLE_LINK6"/>
      <w:bookmarkStart w:id="31" w:name="OLE_LINK5"/>
      <w:r>
        <w:rPr>
          <w:bCs/>
        </w:rPr>
        <w:t>Акте о недостатках, составленном в порядке, установленном пунктом 8.5 Договора</w:t>
      </w:r>
      <w:bookmarkEnd w:id="30"/>
      <w:bookmarkEnd w:id="31"/>
      <w:r>
        <w:rPr>
          <w:bCs/>
        </w:rPr>
        <w:t>.</w:t>
      </w:r>
      <w:r>
        <w:t xml:space="preserve"> </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4F5839" w:rsidRDefault="0082211F" w:rsidP="009B08CC">
      <w:pPr>
        <w:pStyle w:val="afa"/>
        <w:numPr>
          <w:ilvl w:val="1"/>
          <w:numId w:val="3"/>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4F5839" w:rsidRDefault="0082211F" w:rsidP="009B08CC">
      <w:pPr>
        <w:pStyle w:val="afa"/>
        <w:numPr>
          <w:ilvl w:val="1"/>
          <w:numId w:val="3"/>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4F5839" w:rsidRDefault="004F5839">
      <w:pPr>
        <w:shd w:val="clear" w:color="auto" w:fill="FFFFFF"/>
        <w:tabs>
          <w:tab w:val="left" w:pos="566"/>
        </w:tabs>
        <w:spacing w:line="240" w:lineRule="auto"/>
        <w:ind w:firstLine="0"/>
        <w:rPr>
          <w:color w:val="000000"/>
          <w:sz w:val="24"/>
          <w:szCs w:val="24"/>
        </w:rPr>
      </w:pPr>
    </w:p>
    <w:p w:rsidR="004F5839" w:rsidRDefault="0082211F" w:rsidP="009B08CC">
      <w:pPr>
        <w:pStyle w:val="afa"/>
        <w:numPr>
          <w:ilvl w:val="0"/>
          <w:numId w:val="3"/>
        </w:numPr>
        <w:shd w:val="clear" w:color="auto" w:fill="FFFFFF"/>
        <w:tabs>
          <w:tab w:val="left" w:pos="426"/>
        </w:tabs>
        <w:ind w:left="0" w:firstLine="0"/>
        <w:jc w:val="center"/>
        <w:rPr>
          <w:b/>
          <w:bCs/>
        </w:rPr>
      </w:pPr>
      <w:r>
        <w:rPr>
          <w:b/>
          <w:bCs/>
        </w:rPr>
        <w:t>Исключительные права и патенты</w:t>
      </w:r>
    </w:p>
    <w:p w:rsidR="004F5839" w:rsidRDefault="0082211F" w:rsidP="009B08CC">
      <w:pPr>
        <w:pStyle w:val="afa"/>
        <w:numPr>
          <w:ilvl w:val="1"/>
          <w:numId w:val="3"/>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 xml:space="preserve">на результаты интеллектуальной деятельности или </w:t>
      </w:r>
      <w:r>
        <w:rPr>
          <w:bCs/>
        </w:rPr>
        <w:lastRenderedPageBreak/>
        <w:t>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4F5839" w:rsidRDefault="0082211F" w:rsidP="009B08CC">
      <w:pPr>
        <w:pStyle w:val="afa"/>
        <w:numPr>
          <w:ilvl w:val="1"/>
          <w:numId w:val="3"/>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4F5839" w:rsidRDefault="0082211F" w:rsidP="009B08CC">
      <w:pPr>
        <w:pStyle w:val="afa"/>
        <w:numPr>
          <w:ilvl w:val="1"/>
          <w:numId w:val="3"/>
        </w:numPr>
        <w:shd w:val="clear" w:color="auto" w:fill="FFFFFF"/>
        <w:tabs>
          <w:tab w:val="left" w:pos="1134"/>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4F5839" w:rsidRDefault="0082211F" w:rsidP="009B08CC">
      <w:pPr>
        <w:pStyle w:val="afa"/>
        <w:numPr>
          <w:ilvl w:val="1"/>
          <w:numId w:val="3"/>
        </w:numPr>
        <w:shd w:val="clear" w:color="auto" w:fill="FFFFFF"/>
        <w:tabs>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4F5839" w:rsidRDefault="0082211F">
      <w:pPr>
        <w:pStyle w:val="afa"/>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4F5839" w:rsidRDefault="0082211F" w:rsidP="009B08CC">
      <w:pPr>
        <w:pStyle w:val="afa"/>
        <w:numPr>
          <w:ilvl w:val="1"/>
          <w:numId w:val="3"/>
        </w:numPr>
        <w:shd w:val="clear" w:color="auto" w:fill="FFFFFF"/>
        <w:tabs>
          <w:tab w:val="left" w:pos="1134"/>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4F5839" w:rsidRDefault="0082211F" w:rsidP="009B08CC">
      <w:pPr>
        <w:pStyle w:val="afa"/>
        <w:numPr>
          <w:ilvl w:val="1"/>
          <w:numId w:val="3"/>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4F5839" w:rsidRDefault="004F5839">
      <w:pPr>
        <w:pStyle w:val="afa"/>
        <w:shd w:val="clear" w:color="auto" w:fill="FFFFFF"/>
        <w:tabs>
          <w:tab w:val="left" w:pos="1134"/>
        </w:tabs>
        <w:ind w:left="709"/>
        <w:jc w:val="both"/>
        <w:rPr>
          <w:bCs/>
        </w:rPr>
      </w:pPr>
    </w:p>
    <w:p w:rsidR="004F5839" w:rsidRDefault="0082211F" w:rsidP="009B08CC">
      <w:pPr>
        <w:pStyle w:val="afa"/>
        <w:numPr>
          <w:ilvl w:val="0"/>
          <w:numId w:val="3"/>
        </w:numPr>
        <w:shd w:val="clear" w:color="auto" w:fill="FFFFFF"/>
        <w:tabs>
          <w:tab w:val="left" w:pos="426"/>
        </w:tabs>
        <w:ind w:left="0" w:firstLine="0"/>
        <w:jc w:val="center"/>
        <w:rPr>
          <w:b/>
          <w:bCs/>
        </w:rPr>
      </w:pPr>
      <w:r>
        <w:rPr>
          <w:b/>
          <w:bCs/>
        </w:rPr>
        <w:t>Конфиденциальность</w:t>
      </w:r>
    </w:p>
    <w:p w:rsidR="004F5839" w:rsidRDefault="0082211F" w:rsidP="009B08CC">
      <w:pPr>
        <w:pStyle w:val="afa"/>
        <w:numPr>
          <w:ilvl w:val="1"/>
          <w:numId w:val="3"/>
        </w:numPr>
        <w:shd w:val="clear" w:color="auto" w:fill="FFFFFF"/>
        <w:tabs>
          <w:tab w:val="clear" w:pos="2410"/>
          <w:tab w:val="num" w:pos="993"/>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4F5839" w:rsidRDefault="0082211F" w:rsidP="009B08CC">
      <w:pPr>
        <w:numPr>
          <w:ilvl w:val="0"/>
          <w:numId w:val="6"/>
        </w:numPr>
        <w:tabs>
          <w:tab w:val="left" w:pos="709"/>
          <w:tab w:val="num" w:pos="993"/>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4F5839" w:rsidRDefault="0082211F" w:rsidP="009B08CC">
      <w:pPr>
        <w:numPr>
          <w:ilvl w:val="0"/>
          <w:numId w:val="6"/>
        </w:numPr>
        <w:tabs>
          <w:tab w:val="left" w:pos="709"/>
          <w:tab w:val="num" w:pos="993"/>
          <w:tab w:val="left" w:pos="1418"/>
        </w:tabs>
        <w:spacing w:line="240" w:lineRule="auto"/>
        <w:ind w:left="0" w:firstLine="709"/>
        <w:rPr>
          <w:bCs/>
          <w:sz w:val="24"/>
          <w:szCs w:val="24"/>
        </w:rPr>
      </w:pPr>
      <w:r>
        <w:rPr>
          <w:bCs/>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4F5839" w:rsidRDefault="0082211F" w:rsidP="009B08CC">
      <w:pPr>
        <w:pStyle w:val="afa"/>
        <w:numPr>
          <w:ilvl w:val="1"/>
          <w:numId w:val="3"/>
        </w:numPr>
        <w:shd w:val="clear" w:color="auto" w:fill="FFFFFF"/>
        <w:tabs>
          <w:tab w:val="clear" w:pos="2410"/>
          <w:tab w:val="num" w:pos="993"/>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4F5839" w:rsidRDefault="0082211F" w:rsidP="009B08CC">
      <w:pPr>
        <w:pStyle w:val="afa"/>
        <w:numPr>
          <w:ilvl w:val="1"/>
          <w:numId w:val="3"/>
        </w:numPr>
        <w:shd w:val="clear" w:color="auto" w:fill="FFFFFF"/>
        <w:tabs>
          <w:tab w:val="clear" w:pos="2410"/>
          <w:tab w:val="num" w:pos="993"/>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4F5839" w:rsidRDefault="0082211F" w:rsidP="009B08CC">
      <w:pPr>
        <w:pStyle w:val="afa"/>
        <w:numPr>
          <w:ilvl w:val="1"/>
          <w:numId w:val="3"/>
        </w:numPr>
        <w:shd w:val="clear" w:color="auto" w:fill="FFFFFF"/>
        <w:tabs>
          <w:tab w:val="clear" w:pos="2410"/>
          <w:tab w:val="num" w:pos="993"/>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4F5839" w:rsidRDefault="0082211F" w:rsidP="009B08CC">
      <w:pPr>
        <w:pStyle w:val="afa"/>
        <w:numPr>
          <w:ilvl w:val="1"/>
          <w:numId w:val="3"/>
        </w:numPr>
        <w:shd w:val="clear" w:color="auto" w:fill="FFFFFF"/>
        <w:tabs>
          <w:tab w:val="clear" w:pos="2410"/>
          <w:tab w:val="num" w:pos="993"/>
          <w:tab w:val="left" w:pos="1134"/>
        </w:tabs>
        <w:ind w:left="0" w:firstLine="709"/>
        <w:jc w:val="both"/>
        <w:rPr>
          <w:bCs/>
        </w:rPr>
      </w:pPr>
      <w:r>
        <w:rPr>
          <w:bCs/>
        </w:rPr>
        <w:t>Информация может включать в себя, в том числе, но не ограничиваясь:</w:t>
      </w:r>
    </w:p>
    <w:p w:rsidR="004F5839" w:rsidRDefault="0082211F" w:rsidP="009B08CC">
      <w:pPr>
        <w:numPr>
          <w:ilvl w:val="0"/>
          <w:numId w:val="6"/>
        </w:numPr>
        <w:tabs>
          <w:tab w:val="num" w:pos="993"/>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4F5839" w:rsidRDefault="0082211F" w:rsidP="009B08CC">
      <w:pPr>
        <w:numPr>
          <w:ilvl w:val="0"/>
          <w:numId w:val="6"/>
        </w:numPr>
        <w:tabs>
          <w:tab w:val="left" w:pos="1418"/>
        </w:tabs>
        <w:spacing w:line="240" w:lineRule="auto"/>
        <w:ind w:left="0" w:firstLine="709"/>
        <w:rPr>
          <w:bCs/>
          <w:sz w:val="24"/>
          <w:szCs w:val="24"/>
        </w:rPr>
      </w:pPr>
      <w:r>
        <w:rPr>
          <w:bCs/>
          <w:sz w:val="24"/>
          <w:szCs w:val="24"/>
        </w:rPr>
        <w:t>учетные регистры бухгалтерского учета;</w:t>
      </w:r>
    </w:p>
    <w:p w:rsidR="004F5839" w:rsidRDefault="0082211F" w:rsidP="009B08CC">
      <w:pPr>
        <w:numPr>
          <w:ilvl w:val="0"/>
          <w:numId w:val="6"/>
        </w:numPr>
        <w:tabs>
          <w:tab w:val="left" w:pos="1418"/>
        </w:tabs>
        <w:spacing w:line="240" w:lineRule="auto"/>
        <w:ind w:left="0" w:firstLine="709"/>
        <w:rPr>
          <w:bCs/>
          <w:sz w:val="24"/>
          <w:szCs w:val="24"/>
        </w:rPr>
      </w:pPr>
      <w:r>
        <w:rPr>
          <w:bCs/>
          <w:sz w:val="24"/>
          <w:szCs w:val="24"/>
        </w:rPr>
        <w:t>бизнес-планы;</w:t>
      </w:r>
    </w:p>
    <w:p w:rsidR="004F5839" w:rsidRDefault="0082211F" w:rsidP="009B08CC">
      <w:pPr>
        <w:numPr>
          <w:ilvl w:val="0"/>
          <w:numId w:val="6"/>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4F5839" w:rsidRDefault="0082211F" w:rsidP="009B08CC">
      <w:pPr>
        <w:numPr>
          <w:ilvl w:val="0"/>
          <w:numId w:val="6"/>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4F5839" w:rsidRDefault="0082211F" w:rsidP="009B08CC">
      <w:pPr>
        <w:numPr>
          <w:ilvl w:val="0"/>
          <w:numId w:val="6"/>
        </w:numPr>
        <w:tabs>
          <w:tab w:val="left" w:pos="1418"/>
        </w:tabs>
        <w:spacing w:line="240" w:lineRule="auto"/>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4F5839" w:rsidRDefault="0082211F" w:rsidP="009B08CC">
      <w:pPr>
        <w:numPr>
          <w:ilvl w:val="0"/>
          <w:numId w:val="6"/>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4F5839" w:rsidRDefault="0082211F" w:rsidP="009B08CC">
      <w:pPr>
        <w:numPr>
          <w:ilvl w:val="0"/>
          <w:numId w:val="6"/>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4F5839" w:rsidRDefault="0082211F" w:rsidP="009B08CC">
      <w:pPr>
        <w:numPr>
          <w:ilvl w:val="0"/>
          <w:numId w:val="6"/>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rPr>
          <w:bCs/>
        </w:rPr>
      </w:pPr>
      <w:bookmarkStart w:id="32"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32"/>
      <w:r>
        <w:rPr>
          <w:bCs/>
        </w:rPr>
        <w:t xml:space="preserve"> </w:t>
      </w:r>
    </w:p>
    <w:p w:rsidR="004F5839" w:rsidRDefault="0082211F" w:rsidP="009B08CC">
      <w:pPr>
        <w:pStyle w:val="afa"/>
        <w:numPr>
          <w:ilvl w:val="2"/>
          <w:numId w:val="3"/>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4F5839" w:rsidRDefault="0082211F" w:rsidP="009B08CC">
      <w:pPr>
        <w:pStyle w:val="afa"/>
        <w:numPr>
          <w:ilvl w:val="2"/>
          <w:numId w:val="3"/>
        </w:numPr>
        <w:shd w:val="clear" w:color="auto" w:fill="FFFFFF"/>
        <w:tabs>
          <w:tab w:val="left" w:pos="1701"/>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4F5839" w:rsidRDefault="0082211F" w:rsidP="009B08CC">
      <w:pPr>
        <w:pStyle w:val="afa"/>
        <w:numPr>
          <w:ilvl w:val="2"/>
          <w:numId w:val="3"/>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4F5839" w:rsidRDefault="0082211F" w:rsidP="009B08CC">
      <w:pPr>
        <w:pStyle w:val="afa"/>
        <w:numPr>
          <w:ilvl w:val="2"/>
          <w:numId w:val="3"/>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4F5839" w:rsidRDefault="0082211F" w:rsidP="009B08CC">
      <w:pPr>
        <w:pStyle w:val="afa"/>
        <w:numPr>
          <w:ilvl w:val="2"/>
          <w:numId w:val="3"/>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4F5839" w:rsidRDefault="0082211F" w:rsidP="009B08CC">
      <w:pPr>
        <w:pStyle w:val="afa"/>
        <w:numPr>
          <w:ilvl w:val="2"/>
          <w:numId w:val="3"/>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w:t>
      </w:r>
      <w:r>
        <w:rPr>
          <w:bCs/>
        </w:rPr>
        <w:lastRenderedPageBreak/>
        <w:t xml:space="preserve">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4F5839" w:rsidRDefault="0082211F" w:rsidP="009B08CC">
      <w:pPr>
        <w:pStyle w:val="afa"/>
        <w:numPr>
          <w:ilvl w:val="2"/>
          <w:numId w:val="3"/>
        </w:numPr>
        <w:shd w:val="clear" w:color="auto" w:fill="FFFFFF"/>
        <w:tabs>
          <w:tab w:val="left" w:pos="1701"/>
        </w:tabs>
        <w:ind w:left="0" w:firstLine="709"/>
        <w:jc w:val="both"/>
        <w:rPr>
          <w:bCs/>
        </w:rPr>
      </w:pPr>
      <w:bookmarkStart w:id="33"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3"/>
    </w:p>
    <w:p w:rsidR="004F5839" w:rsidRDefault="0082211F" w:rsidP="009B08CC">
      <w:pPr>
        <w:pStyle w:val="afa"/>
        <w:numPr>
          <w:ilvl w:val="2"/>
          <w:numId w:val="3"/>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4F5839" w:rsidRDefault="0082211F" w:rsidP="009B08CC">
      <w:pPr>
        <w:pStyle w:val="afa"/>
        <w:numPr>
          <w:ilvl w:val="1"/>
          <w:numId w:val="3"/>
        </w:numPr>
        <w:shd w:val="clear" w:color="auto" w:fill="FFFFFF"/>
        <w:tabs>
          <w:tab w:val="clear" w:pos="2410"/>
          <w:tab w:val="left" w:pos="1134"/>
          <w:tab w:val="num" w:pos="1418"/>
        </w:tabs>
        <w:ind w:left="0" w:firstLine="709"/>
        <w:jc w:val="both"/>
        <w:rPr>
          <w:bCs/>
        </w:rPr>
      </w:pPr>
      <w:bookmarkStart w:id="34"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4"/>
    </w:p>
    <w:p w:rsidR="004F5839" w:rsidRDefault="0082211F" w:rsidP="009B08CC">
      <w:pPr>
        <w:pStyle w:val="afa"/>
        <w:numPr>
          <w:ilvl w:val="1"/>
          <w:numId w:val="3"/>
        </w:numPr>
        <w:shd w:val="clear" w:color="auto" w:fill="FFFFFF"/>
        <w:tabs>
          <w:tab w:val="clear" w:pos="2410"/>
          <w:tab w:val="left" w:pos="1134"/>
          <w:tab w:val="num" w:pos="1418"/>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4F5839" w:rsidRDefault="0082211F" w:rsidP="009B08CC">
      <w:pPr>
        <w:pStyle w:val="afa"/>
        <w:numPr>
          <w:ilvl w:val="1"/>
          <w:numId w:val="3"/>
        </w:numPr>
        <w:shd w:val="clear" w:color="auto" w:fill="FFFFFF"/>
        <w:tabs>
          <w:tab w:val="clear" w:pos="2410"/>
          <w:tab w:val="left" w:pos="1134"/>
          <w:tab w:val="num" w:pos="1418"/>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4F5839" w:rsidRDefault="004F5839">
      <w:pPr>
        <w:pStyle w:val="afa"/>
        <w:shd w:val="clear" w:color="auto" w:fill="FFFFFF"/>
        <w:tabs>
          <w:tab w:val="left" w:pos="284"/>
        </w:tabs>
        <w:ind w:left="0"/>
        <w:rPr>
          <w:b/>
          <w:bCs/>
        </w:rPr>
      </w:pPr>
    </w:p>
    <w:p w:rsidR="004F5839" w:rsidRDefault="0082211F" w:rsidP="009B08CC">
      <w:pPr>
        <w:pStyle w:val="afa"/>
        <w:numPr>
          <w:ilvl w:val="0"/>
          <w:numId w:val="3"/>
        </w:numPr>
        <w:shd w:val="clear" w:color="auto" w:fill="FFFFFF"/>
        <w:tabs>
          <w:tab w:val="left" w:pos="426"/>
        </w:tabs>
        <w:ind w:left="0" w:firstLine="0"/>
        <w:jc w:val="center"/>
        <w:rPr>
          <w:b/>
          <w:bCs/>
        </w:rPr>
      </w:pPr>
      <w:r>
        <w:rPr>
          <w:b/>
          <w:bCs/>
        </w:rPr>
        <w:t>Антикоррупционная оговорка</w:t>
      </w:r>
    </w:p>
    <w:p w:rsidR="004F5839" w:rsidRDefault="0082211F" w:rsidP="009B08CC">
      <w:pPr>
        <w:pStyle w:val="afa"/>
        <w:numPr>
          <w:ilvl w:val="1"/>
          <w:numId w:val="3"/>
        </w:numPr>
        <w:shd w:val="clear" w:color="auto" w:fill="FFFFFF"/>
        <w:tabs>
          <w:tab w:val="left" w:pos="1418"/>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4F5839" w:rsidRDefault="0082211F" w:rsidP="009B08CC">
      <w:pPr>
        <w:pStyle w:val="afa"/>
        <w:numPr>
          <w:ilvl w:val="1"/>
          <w:numId w:val="3"/>
        </w:numPr>
        <w:shd w:val="clear" w:color="auto" w:fill="FFFFFF"/>
        <w:tabs>
          <w:tab w:val="left" w:pos="1418"/>
        </w:tabs>
        <w:ind w:left="0" w:firstLine="709"/>
        <w:jc w:val="both"/>
        <w:rPr>
          <w:bCs/>
          <w:color w:val="000000"/>
        </w:rPr>
      </w:pPr>
      <w:r>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w:t>
      </w:r>
      <w:r w:rsidRPr="00BF61E8">
        <w:rPr>
          <w:bCs/>
          <w:color w:val="000000"/>
        </w:rPr>
        <w:t>Применимым правом</w:t>
      </w:r>
      <w:r>
        <w:rPr>
          <w:bCs/>
          <w:color w:val="000000"/>
        </w:rPr>
        <w:t xml:space="preserve">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4F5839" w:rsidRDefault="0082211F" w:rsidP="009B08CC">
      <w:pPr>
        <w:pStyle w:val="afa"/>
        <w:numPr>
          <w:ilvl w:val="1"/>
          <w:numId w:val="3"/>
        </w:numPr>
        <w:shd w:val="clear" w:color="auto" w:fill="FFFFFF"/>
        <w:tabs>
          <w:tab w:val="left" w:pos="1418"/>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4F5839" w:rsidRDefault="0082211F" w:rsidP="009B08CC">
      <w:pPr>
        <w:pStyle w:val="afa"/>
        <w:numPr>
          <w:ilvl w:val="1"/>
          <w:numId w:val="3"/>
        </w:numPr>
        <w:shd w:val="clear" w:color="auto" w:fill="FFFFFF"/>
        <w:tabs>
          <w:tab w:val="left" w:pos="1418"/>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4F5839" w:rsidRDefault="0082211F" w:rsidP="009B08CC">
      <w:pPr>
        <w:pStyle w:val="afa"/>
        <w:numPr>
          <w:ilvl w:val="1"/>
          <w:numId w:val="3"/>
        </w:numPr>
        <w:shd w:val="clear" w:color="auto" w:fill="FFFFFF"/>
        <w:tabs>
          <w:tab w:val="left" w:pos="1418"/>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4F5839" w:rsidRDefault="0082211F" w:rsidP="009B08CC">
      <w:pPr>
        <w:pStyle w:val="afa"/>
        <w:numPr>
          <w:ilvl w:val="1"/>
          <w:numId w:val="3"/>
        </w:numPr>
        <w:shd w:val="clear" w:color="auto" w:fill="FFFFFF"/>
        <w:tabs>
          <w:tab w:val="left" w:pos="1418"/>
        </w:tabs>
        <w:ind w:left="0" w:firstLine="709"/>
        <w:jc w:val="both"/>
        <w:rPr>
          <w:bCs/>
          <w:color w:val="000000"/>
        </w:rPr>
      </w:pPr>
      <w:r>
        <w:rPr>
          <w:bCs/>
          <w:color w:val="000000"/>
        </w:rPr>
        <w:lastRenderedPageBreak/>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4F5839" w:rsidRDefault="0082211F" w:rsidP="009B08CC">
      <w:pPr>
        <w:pStyle w:val="afa"/>
        <w:widowControl w:val="0"/>
        <w:numPr>
          <w:ilvl w:val="1"/>
          <w:numId w:val="3"/>
        </w:numPr>
        <w:shd w:val="clear" w:color="auto" w:fill="FFFFFF"/>
        <w:tabs>
          <w:tab w:val="left" w:pos="567"/>
          <w:tab w:val="left" w:pos="1418"/>
        </w:tabs>
        <w:ind w:left="0" w:firstLine="709"/>
        <w:jc w:val="both"/>
        <w:rPr>
          <w:color w:val="000000"/>
        </w:rPr>
      </w:pPr>
      <w:r>
        <w:rPr>
          <w:color w:val="000000"/>
        </w:rPr>
        <w:t xml:space="preserve">Каналы связи Линия доверия Группы РусГидро: </w:t>
      </w:r>
    </w:p>
    <w:p w:rsidR="004F5839" w:rsidRDefault="0082211F" w:rsidP="009B08CC">
      <w:pPr>
        <w:pStyle w:val="afa"/>
        <w:widowControl w:val="0"/>
        <w:numPr>
          <w:ilvl w:val="2"/>
          <w:numId w:val="3"/>
        </w:numPr>
        <w:shd w:val="clear" w:color="auto" w:fill="FFFFFF"/>
        <w:tabs>
          <w:tab w:val="left" w:pos="567"/>
          <w:tab w:val="left" w:pos="1418"/>
        </w:tabs>
        <w:ind w:left="0" w:firstLine="709"/>
        <w:jc w:val="both"/>
        <w:rPr>
          <w:szCs w:val="28"/>
        </w:rPr>
      </w:pPr>
      <w:r>
        <w:rPr>
          <w:szCs w:val="28"/>
        </w:rPr>
        <w:t>Электронная почта: ld@rushydro.ru.</w:t>
      </w:r>
    </w:p>
    <w:p w:rsidR="004F5839" w:rsidRDefault="0082211F" w:rsidP="009B08CC">
      <w:pPr>
        <w:pStyle w:val="afa"/>
        <w:widowControl w:val="0"/>
        <w:numPr>
          <w:ilvl w:val="2"/>
          <w:numId w:val="3"/>
        </w:numPr>
        <w:shd w:val="clear" w:color="auto" w:fill="FFFFFF"/>
        <w:tabs>
          <w:tab w:val="left" w:pos="567"/>
          <w:tab w:val="left" w:pos="1418"/>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4F5839" w:rsidRDefault="0082211F" w:rsidP="009B08CC">
      <w:pPr>
        <w:pStyle w:val="afa"/>
        <w:numPr>
          <w:ilvl w:val="2"/>
          <w:numId w:val="3"/>
        </w:numPr>
        <w:tabs>
          <w:tab w:val="left" w:pos="1418"/>
        </w:tabs>
        <w:spacing w:after="160" w:line="259" w:lineRule="auto"/>
        <w:ind w:left="0" w:firstLine="709"/>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4F5839" w:rsidRDefault="004F5839">
      <w:pPr>
        <w:tabs>
          <w:tab w:val="left" w:pos="709"/>
        </w:tabs>
        <w:spacing w:line="240" w:lineRule="auto"/>
        <w:ind w:firstLine="0"/>
        <w:rPr>
          <w:b/>
          <w:sz w:val="24"/>
          <w:szCs w:val="24"/>
        </w:rPr>
      </w:pPr>
    </w:p>
    <w:p w:rsidR="004F5839" w:rsidRDefault="0082211F" w:rsidP="009B08CC">
      <w:pPr>
        <w:pStyle w:val="afa"/>
        <w:numPr>
          <w:ilvl w:val="0"/>
          <w:numId w:val="3"/>
        </w:numPr>
        <w:shd w:val="clear" w:color="auto" w:fill="FFFFFF"/>
        <w:tabs>
          <w:tab w:val="left" w:pos="426"/>
        </w:tabs>
        <w:ind w:left="0" w:firstLine="0"/>
        <w:jc w:val="center"/>
        <w:rPr>
          <w:b/>
          <w:bCs/>
        </w:rPr>
      </w:pPr>
      <w:r>
        <w:rPr>
          <w:b/>
          <w:bCs/>
        </w:rPr>
        <w:t>Обстоятельства непреодолимой силы (форс-мажор)</w:t>
      </w:r>
    </w:p>
    <w:p w:rsidR="004F5839" w:rsidRDefault="0082211F" w:rsidP="009B08CC">
      <w:pPr>
        <w:pStyle w:val="afa"/>
        <w:numPr>
          <w:ilvl w:val="1"/>
          <w:numId w:val="3"/>
        </w:numPr>
        <w:shd w:val="clear" w:color="auto" w:fill="FFFFFF"/>
        <w:tabs>
          <w:tab w:val="clear" w:pos="2410"/>
          <w:tab w:val="num"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4F5839" w:rsidRDefault="0082211F" w:rsidP="009B08CC">
      <w:pPr>
        <w:pStyle w:val="afa"/>
        <w:numPr>
          <w:ilvl w:val="1"/>
          <w:numId w:val="3"/>
        </w:numPr>
        <w:shd w:val="clear" w:color="auto" w:fill="FFFFFF"/>
        <w:tabs>
          <w:tab w:val="clear" w:pos="2410"/>
          <w:tab w:val="num"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4F5839" w:rsidRDefault="0082211F" w:rsidP="009B08CC">
      <w:pPr>
        <w:pStyle w:val="afa"/>
        <w:numPr>
          <w:ilvl w:val="1"/>
          <w:numId w:val="3"/>
        </w:numPr>
        <w:shd w:val="clear" w:color="auto" w:fill="FFFFFF"/>
        <w:tabs>
          <w:tab w:val="clear" w:pos="2410"/>
          <w:tab w:val="num" w:pos="1134"/>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F5839" w:rsidRDefault="0082211F" w:rsidP="009B08CC">
      <w:pPr>
        <w:pStyle w:val="afa"/>
        <w:numPr>
          <w:ilvl w:val="1"/>
          <w:numId w:val="3"/>
        </w:numPr>
        <w:shd w:val="clear" w:color="auto" w:fill="FFFFFF"/>
        <w:tabs>
          <w:tab w:val="clear" w:pos="2410"/>
          <w:tab w:val="num" w:pos="1134"/>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4F5839" w:rsidRDefault="0082211F" w:rsidP="009B08CC">
      <w:pPr>
        <w:pStyle w:val="afa"/>
        <w:numPr>
          <w:ilvl w:val="1"/>
          <w:numId w:val="3"/>
        </w:numPr>
        <w:shd w:val="clear" w:color="auto" w:fill="FFFFFF"/>
        <w:tabs>
          <w:tab w:val="clear" w:pos="2410"/>
          <w:tab w:val="left" w:pos="568"/>
          <w:tab w:val="num" w:pos="1276"/>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4F5839" w:rsidRDefault="0082211F" w:rsidP="00BF61E8">
      <w:pPr>
        <w:pStyle w:val="afa"/>
        <w:shd w:val="clear" w:color="auto" w:fill="FFFFFF"/>
        <w:tabs>
          <w:tab w:val="left" w:pos="568"/>
          <w:tab w:val="num" w:pos="1276"/>
        </w:tabs>
        <w:ind w:left="0" w:firstLine="709"/>
        <w:jc w:val="both"/>
        <w:rPr>
          <w:bCs/>
        </w:rPr>
      </w:pPr>
      <w:r>
        <w:rPr>
          <w:bCs/>
        </w:rPr>
        <w:lastRenderedPageBreak/>
        <w:t>При этом любая из Сторон вправе отказаться от исполнения Договора в одностороннем внесудебном порядке.</w:t>
      </w:r>
    </w:p>
    <w:p w:rsidR="004F5839" w:rsidRDefault="004F5839">
      <w:pPr>
        <w:spacing w:line="240" w:lineRule="auto"/>
        <w:ind w:firstLine="0"/>
        <w:rPr>
          <w:sz w:val="24"/>
          <w:szCs w:val="24"/>
        </w:rPr>
      </w:pPr>
    </w:p>
    <w:p w:rsidR="004F5839" w:rsidRDefault="0082211F" w:rsidP="009B08CC">
      <w:pPr>
        <w:pStyle w:val="afa"/>
        <w:numPr>
          <w:ilvl w:val="0"/>
          <w:numId w:val="3"/>
        </w:numPr>
        <w:shd w:val="clear" w:color="auto" w:fill="FFFFFF"/>
        <w:tabs>
          <w:tab w:val="left" w:pos="426"/>
        </w:tabs>
        <w:ind w:left="0" w:firstLine="0"/>
        <w:jc w:val="center"/>
        <w:rPr>
          <w:b/>
          <w:bCs/>
        </w:rPr>
      </w:pPr>
      <w:r>
        <w:rPr>
          <w:b/>
          <w:bCs/>
        </w:rPr>
        <w:t>Особые положения</w:t>
      </w:r>
    </w:p>
    <w:p w:rsidR="004F5839" w:rsidRDefault="0082211F" w:rsidP="009B08CC">
      <w:pPr>
        <w:pStyle w:val="afa"/>
        <w:numPr>
          <w:ilvl w:val="1"/>
          <w:numId w:val="3"/>
        </w:numPr>
        <w:shd w:val="clear" w:color="auto" w:fill="FFFFFF"/>
        <w:tabs>
          <w:tab w:val="clear" w:pos="2410"/>
          <w:tab w:val="left" w:pos="1134"/>
        </w:tabs>
        <w:ind w:left="0" w:firstLine="709"/>
        <w:jc w:val="both"/>
        <w:rPr>
          <w:bCs/>
        </w:rPr>
      </w:pPr>
      <w:bookmarkStart w:id="35" w:name="_Ref361337900"/>
      <w:r>
        <w:rPr>
          <w:bCs/>
        </w:rPr>
        <w:t>Подрядчик обязуется не привлекать и не допускать привлечения к исполнению обязательств по Договору организации:</w:t>
      </w:r>
    </w:p>
    <w:p w:rsidR="004F5839" w:rsidRDefault="0082211F" w:rsidP="009B08CC">
      <w:pPr>
        <w:pStyle w:val="afa"/>
        <w:numPr>
          <w:ilvl w:val="1"/>
          <w:numId w:val="13"/>
        </w:numPr>
        <w:shd w:val="clear" w:color="auto" w:fill="FFFFFF"/>
        <w:tabs>
          <w:tab w:val="left" w:pos="1134"/>
        </w:tabs>
        <w:ind w:left="0" w:firstLine="709"/>
        <w:jc w:val="both"/>
        <w:rPr>
          <w:bCs/>
        </w:rPr>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r>
          <w:rPr>
            <w:bCs/>
          </w:rPr>
          <w:t>№ 18162/09</w:t>
        </w:r>
      </w:hyperlink>
      <w:r>
        <w:rPr>
          <w:bCs/>
        </w:rPr>
        <w:t xml:space="preserve"> и от 25.05.2010 </w:t>
      </w:r>
      <w:hyperlink r:id="rId10">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4F5839" w:rsidRDefault="0082211F" w:rsidP="009B08CC">
      <w:pPr>
        <w:pStyle w:val="afa"/>
        <w:numPr>
          <w:ilvl w:val="1"/>
          <w:numId w:val="13"/>
        </w:numPr>
        <w:shd w:val="clear" w:color="auto" w:fill="FFFFFF"/>
        <w:tabs>
          <w:tab w:val="left" w:pos="1134"/>
        </w:tabs>
        <w:ind w:left="0" w:firstLine="709"/>
        <w:jc w:val="both"/>
        <w:rPr>
          <w:bCs/>
        </w:rPr>
      </w:pPr>
      <w:r>
        <w:rPr>
          <w:bCs/>
        </w:rPr>
        <w:t xml:space="preserve">соответствующие </w:t>
      </w:r>
      <w:hyperlink r:id="rId11">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5"/>
    </w:p>
    <w:p w:rsidR="004F5839" w:rsidRDefault="0082211F" w:rsidP="009B08CC">
      <w:pPr>
        <w:pStyle w:val="afa"/>
        <w:numPr>
          <w:ilvl w:val="1"/>
          <w:numId w:val="3"/>
        </w:numPr>
        <w:shd w:val="clear" w:color="auto" w:fill="FFFFFF"/>
        <w:tabs>
          <w:tab w:val="clear" w:pos="2410"/>
          <w:tab w:val="left" w:pos="1134"/>
        </w:tabs>
        <w:ind w:left="0" w:firstLine="709"/>
        <w:jc w:val="both"/>
        <w:rPr>
          <w:bCs/>
        </w:rPr>
      </w:pPr>
      <w:bookmarkStart w:id="36"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6"/>
    </w:p>
    <w:p w:rsidR="004F5839" w:rsidRDefault="0082211F" w:rsidP="009B08CC">
      <w:pPr>
        <w:pStyle w:val="afa"/>
        <w:numPr>
          <w:ilvl w:val="1"/>
          <w:numId w:val="3"/>
        </w:numPr>
        <w:shd w:val="clear" w:color="auto" w:fill="FFFFFF"/>
        <w:tabs>
          <w:tab w:val="clear" w:pos="2410"/>
          <w:tab w:val="left" w:pos="1134"/>
        </w:tabs>
        <w:ind w:left="0" w:firstLine="709"/>
        <w:jc w:val="both"/>
        <w:rPr>
          <w:bCs/>
        </w:rPr>
      </w:pPr>
      <w:bookmarkStart w:id="37"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7"/>
    </w:p>
    <w:p w:rsidR="004F5839" w:rsidRDefault="0082211F" w:rsidP="009B08CC">
      <w:pPr>
        <w:pStyle w:val="afa"/>
        <w:numPr>
          <w:ilvl w:val="1"/>
          <w:numId w:val="3"/>
        </w:numPr>
        <w:shd w:val="clear" w:color="auto" w:fill="FFFFFF"/>
        <w:tabs>
          <w:tab w:val="clear" w:pos="2410"/>
          <w:tab w:val="left" w:pos="1134"/>
        </w:tabs>
        <w:ind w:left="0" w:firstLine="709"/>
        <w:jc w:val="both"/>
        <w:rPr>
          <w:bCs/>
        </w:rPr>
      </w:pPr>
      <w:bookmarkStart w:id="38"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8"/>
    </w:p>
    <w:p w:rsidR="004F5839" w:rsidRDefault="0082211F" w:rsidP="009B08CC">
      <w:pPr>
        <w:pStyle w:val="afa"/>
        <w:numPr>
          <w:ilvl w:val="1"/>
          <w:numId w:val="3"/>
        </w:numPr>
        <w:shd w:val="clear" w:color="auto" w:fill="FFFFFF"/>
        <w:tabs>
          <w:tab w:val="clear" w:pos="2410"/>
          <w:tab w:val="left" w:pos="1134"/>
          <w:tab w:val="num" w:pos="1418"/>
        </w:tabs>
        <w:ind w:left="0" w:firstLine="709"/>
        <w:jc w:val="both"/>
        <w:rPr>
          <w:bCs/>
        </w:rPr>
      </w:pPr>
      <w:bookmarkStart w:id="39"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9"/>
    </w:p>
    <w:p w:rsidR="004F5839" w:rsidRDefault="0082211F" w:rsidP="009B08CC">
      <w:pPr>
        <w:pStyle w:val="afa"/>
        <w:numPr>
          <w:ilvl w:val="1"/>
          <w:numId w:val="3"/>
        </w:numPr>
        <w:shd w:val="clear" w:color="auto" w:fill="FFFFFF"/>
        <w:tabs>
          <w:tab w:val="clear" w:pos="2410"/>
          <w:tab w:val="left" w:pos="1134"/>
          <w:tab w:val="num" w:pos="1418"/>
        </w:tabs>
        <w:ind w:left="0" w:firstLine="709"/>
        <w:jc w:val="both"/>
        <w:rPr>
          <w:bCs/>
        </w:rPr>
      </w:pPr>
      <w:bookmarkStart w:id="40"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40"/>
    </w:p>
    <w:p w:rsidR="004F5839" w:rsidRDefault="0082211F" w:rsidP="009B08CC">
      <w:pPr>
        <w:pStyle w:val="afa"/>
        <w:numPr>
          <w:ilvl w:val="1"/>
          <w:numId w:val="3"/>
        </w:numPr>
        <w:shd w:val="clear" w:color="auto" w:fill="FFFFFF"/>
        <w:tabs>
          <w:tab w:val="clear" w:pos="2410"/>
          <w:tab w:val="left" w:pos="1134"/>
          <w:tab w:val="num" w:pos="1418"/>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4F5839" w:rsidRDefault="004F5839">
      <w:pPr>
        <w:pStyle w:val="afa"/>
        <w:shd w:val="clear" w:color="auto" w:fill="FFFFFF"/>
        <w:tabs>
          <w:tab w:val="left" w:pos="567"/>
        </w:tabs>
        <w:ind w:left="0"/>
        <w:jc w:val="both"/>
        <w:rPr>
          <w:bCs/>
        </w:rPr>
      </w:pPr>
    </w:p>
    <w:p w:rsidR="004F5839" w:rsidRDefault="0082211F" w:rsidP="009B08CC">
      <w:pPr>
        <w:pStyle w:val="afa"/>
        <w:numPr>
          <w:ilvl w:val="0"/>
          <w:numId w:val="3"/>
        </w:numPr>
        <w:shd w:val="clear" w:color="auto" w:fill="FFFFFF"/>
        <w:tabs>
          <w:tab w:val="left" w:pos="426"/>
        </w:tabs>
        <w:ind w:left="0" w:firstLine="0"/>
        <w:jc w:val="center"/>
        <w:rPr>
          <w:b/>
        </w:rPr>
      </w:pPr>
      <w:r>
        <w:rPr>
          <w:b/>
          <w:bCs/>
        </w:rPr>
        <w:t>Заверения</w:t>
      </w:r>
      <w:r>
        <w:rPr>
          <w:b/>
        </w:rPr>
        <w:t xml:space="preserve"> Сторон</w:t>
      </w:r>
    </w:p>
    <w:p w:rsidR="004F5839" w:rsidRDefault="0082211F" w:rsidP="009B08CC">
      <w:pPr>
        <w:pStyle w:val="afa"/>
        <w:numPr>
          <w:ilvl w:val="1"/>
          <w:numId w:val="3"/>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4F5839" w:rsidRDefault="0082211F" w:rsidP="009B08CC">
      <w:pPr>
        <w:pStyle w:val="afa"/>
        <w:numPr>
          <w:ilvl w:val="0"/>
          <w:numId w:val="10"/>
        </w:numPr>
        <w:shd w:val="clear" w:color="auto" w:fill="FFFFFF"/>
        <w:tabs>
          <w:tab w:val="left" w:pos="709"/>
          <w:tab w:val="left" w:pos="1418"/>
        </w:tabs>
        <w:ind w:left="0" w:firstLine="709"/>
        <w:jc w:val="both"/>
      </w:pPr>
      <w:r>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F5839" w:rsidRDefault="0082211F" w:rsidP="009B08CC">
      <w:pPr>
        <w:pStyle w:val="afa"/>
        <w:numPr>
          <w:ilvl w:val="0"/>
          <w:numId w:val="10"/>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4F5839" w:rsidRDefault="0082211F" w:rsidP="009B08CC">
      <w:pPr>
        <w:pStyle w:val="afa"/>
        <w:numPr>
          <w:ilvl w:val="0"/>
          <w:numId w:val="10"/>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4F5839" w:rsidRDefault="0082211F" w:rsidP="009B08CC">
      <w:pPr>
        <w:pStyle w:val="afa"/>
        <w:numPr>
          <w:ilvl w:val="0"/>
          <w:numId w:val="10"/>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4F5839" w:rsidRDefault="0082211F" w:rsidP="009B08CC">
      <w:pPr>
        <w:pStyle w:val="afa"/>
        <w:numPr>
          <w:ilvl w:val="0"/>
          <w:numId w:val="10"/>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4F5839" w:rsidRDefault="0082211F" w:rsidP="009B08CC">
      <w:pPr>
        <w:pStyle w:val="afa"/>
        <w:numPr>
          <w:ilvl w:val="1"/>
          <w:numId w:val="3"/>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4F5839" w:rsidRDefault="0082211F" w:rsidP="009B08CC">
      <w:pPr>
        <w:pStyle w:val="afa"/>
        <w:numPr>
          <w:ilvl w:val="0"/>
          <w:numId w:val="12"/>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4F5839" w:rsidRDefault="0082211F" w:rsidP="009B08CC">
      <w:pPr>
        <w:pStyle w:val="afa"/>
        <w:numPr>
          <w:ilvl w:val="0"/>
          <w:numId w:val="12"/>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4F5839" w:rsidRDefault="0082211F" w:rsidP="009B08CC">
      <w:pPr>
        <w:pStyle w:val="afa"/>
        <w:numPr>
          <w:ilvl w:val="0"/>
          <w:numId w:val="12"/>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4F5839" w:rsidRDefault="0082211F" w:rsidP="009B08CC">
      <w:pPr>
        <w:pStyle w:val="afa"/>
        <w:numPr>
          <w:ilvl w:val="0"/>
          <w:numId w:val="12"/>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4F5839" w:rsidRPr="00BF61E8" w:rsidRDefault="0082211F" w:rsidP="009B08CC">
      <w:pPr>
        <w:pStyle w:val="afa"/>
        <w:numPr>
          <w:ilvl w:val="0"/>
          <w:numId w:val="11"/>
        </w:numPr>
        <w:shd w:val="clear" w:color="auto" w:fill="FFFFFF"/>
        <w:tabs>
          <w:tab w:val="left" w:pos="567"/>
          <w:tab w:val="left" w:pos="1418"/>
        </w:tabs>
        <w:ind w:left="0" w:firstLine="709"/>
        <w:jc w:val="both"/>
      </w:pPr>
      <w:r>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w:t>
      </w:r>
      <w:r w:rsidRPr="00BF61E8">
        <w:t>Договору или в связи с ним;</w:t>
      </w:r>
    </w:p>
    <w:p w:rsidR="004F5839" w:rsidRPr="00BF61E8" w:rsidRDefault="0082211F" w:rsidP="009B08CC">
      <w:pPr>
        <w:pStyle w:val="afa"/>
        <w:numPr>
          <w:ilvl w:val="0"/>
          <w:numId w:val="11"/>
        </w:numPr>
        <w:shd w:val="clear" w:color="auto" w:fill="FFFFFF"/>
        <w:tabs>
          <w:tab w:val="left" w:pos="567"/>
          <w:tab w:val="left" w:pos="1418"/>
        </w:tabs>
        <w:ind w:left="0" w:firstLine="709"/>
        <w:jc w:val="both"/>
      </w:pPr>
      <w:r w:rsidRPr="00BF61E8">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4F5839" w:rsidRDefault="0082211F" w:rsidP="009B08CC">
      <w:pPr>
        <w:pStyle w:val="afa"/>
        <w:numPr>
          <w:ilvl w:val="0"/>
          <w:numId w:val="11"/>
        </w:numPr>
        <w:shd w:val="clear" w:color="auto" w:fill="FFFFFF"/>
        <w:tabs>
          <w:tab w:val="left" w:pos="567"/>
          <w:tab w:val="left" w:pos="1418"/>
        </w:tabs>
        <w:ind w:left="0" w:firstLine="709"/>
        <w:jc w:val="both"/>
      </w:pPr>
      <w:r w:rsidRPr="00BF61E8">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w:t>
      </w:r>
      <w:r>
        <w:t xml:space="preserve"> в области инженерных изысканий и архитектурно-строительного проектирования / национальный реестр специалистов в области строительства;</w:t>
      </w:r>
    </w:p>
    <w:p w:rsidR="004F5839" w:rsidRDefault="0082211F" w:rsidP="009B08CC">
      <w:pPr>
        <w:pStyle w:val="afa"/>
        <w:numPr>
          <w:ilvl w:val="0"/>
          <w:numId w:val="11"/>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4F5839" w:rsidRDefault="0082211F" w:rsidP="009B08CC">
      <w:pPr>
        <w:pStyle w:val="afa"/>
        <w:numPr>
          <w:ilvl w:val="0"/>
          <w:numId w:val="11"/>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4F5839" w:rsidRDefault="0082211F" w:rsidP="009B08CC">
      <w:pPr>
        <w:pStyle w:val="afa"/>
        <w:numPr>
          <w:ilvl w:val="0"/>
          <w:numId w:val="11"/>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4F5839" w:rsidRDefault="0082211F" w:rsidP="009B08CC">
      <w:pPr>
        <w:pStyle w:val="afa"/>
        <w:numPr>
          <w:ilvl w:val="0"/>
          <w:numId w:val="11"/>
        </w:numPr>
        <w:shd w:val="clear" w:color="auto" w:fill="FFFFFF"/>
        <w:tabs>
          <w:tab w:val="left" w:pos="567"/>
          <w:tab w:val="left" w:pos="1418"/>
        </w:tabs>
        <w:ind w:left="0" w:firstLine="709"/>
        <w:jc w:val="both"/>
      </w:pPr>
      <w:r>
        <w:lastRenderedPageBreak/>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4F5839" w:rsidRDefault="0082211F" w:rsidP="009B08CC">
      <w:pPr>
        <w:pStyle w:val="afa"/>
        <w:numPr>
          <w:ilvl w:val="0"/>
          <w:numId w:val="11"/>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4F5839" w:rsidRDefault="0082211F" w:rsidP="009B08CC">
      <w:pPr>
        <w:numPr>
          <w:ilvl w:val="1"/>
          <w:numId w:val="3"/>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4F5839" w:rsidRDefault="0082211F" w:rsidP="009B08CC">
      <w:pPr>
        <w:pStyle w:val="afa"/>
        <w:numPr>
          <w:ilvl w:val="1"/>
          <w:numId w:val="3"/>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4F5839" w:rsidRDefault="0082211F" w:rsidP="009B08CC">
      <w:pPr>
        <w:pStyle w:val="afa"/>
        <w:numPr>
          <w:ilvl w:val="1"/>
          <w:numId w:val="3"/>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4F5839" w:rsidRDefault="004F5839">
      <w:pPr>
        <w:pStyle w:val="afa"/>
        <w:shd w:val="clear" w:color="auto" w:fill="FFFFFF"/>
        <w:tabs>
          <w:tab w:val="left" w:pos="1134"/>
          <w:tab w:val="left" w:pos="1418"/>
        </w:tabs>
        <w:ind w:left="709"/>
        <w:jc w:val="both"/>
        <w:rPr>
          <w:b/>
        </w:rPr>
      </w:pPr>
    </w:p>
    <w:p w:rsidR="004F5839" w:rsidRDefault="0082211F" w:rsidP="009B08CC">
      <w:pPr>
        <w:pStyle w:val="afa"/>
        <w:numPr>
          <w:ilvl w:val="0"/>
          <w:numId w:val="3"/>
        </w:numPr>
        <w:shd w:val="clear" w:color="auto" w:fill="FFFFFF"/>
        <w:tabs>
          <w:tab w:val="left" w:pos="426"/>
        </w:tabs>
        <w:ind w:left="0" w:firstLine="0"/>
        <w:jc w:val="center"/>
        <w:rPr>
          <w:b/>
        </w:rPr>
      </w:pPr>
      <w:r>
        <w:rPr>
          <w:b/>
          <w:bCs/>
        </w:rPr>
        <w:t>П</w:t>
      </w:r>
      <w:r>
        <w:rPr>
          <w:b/>
        </w:rPr>
        <w:t>рекращение (расторжение) Договора</w:t>
      </w:r>
    </w:p>
    <w:p w:rsidR="004F5839" w:rsidRDefault="0082211F" w:rsidP="009B08CC">
      <w:pPr>
        <w:pStyle w:val="afa"/>
        <w:numPr>
          <w:ilvl w:val="1"/>
          <w:numId w:val="3"/>
        </w:numPr>
        <w:shd w:val="clear" w:color="auto" w:fill="FFFFFF"/>
        <w:tabs>
          <w:tab w:val="clear" w:pos="2410"/>
          <w:tab w:val="left" w:pos="1134"/>
          <w:tab w:val="num" w:pos="1418"/>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4F5839" w:rsidRDefault="0082211F" w:rsidP="009B08CC">
      <w:pPr>
        <w:pStyle w:val="afa"/>
        <w:numPr>
          <w:ilvl w:val="1"/>
          <w:numId w:val="3"/>
        </w:numPr>
        <w:shd w:val="clear" w:color="auto" w:fill="FFFFFF"/>
        <w:tabs>
          <w:tab w:val="clear" w:pos="2410"/>
          <w:tab w:val="left" w:pos="1134"/>
          <w:tab w:val="num" w:pos="1418"/>
        </w:tabs>
        <w:ind w:left="0" w:firstLine="709"/>
        <w:jc w:val="both"/>
      </w:pPr>
      <w: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4F5839" w:rsidRDefault="0082211F" w:rsidP="00BF61E8">
      <w:pPr>
        <w:pStyle w:val="afa"/>
        <w:shd w:val="clear" w:color="auto" w:fill="FFFFFF"/>
        <w:tabs>
          <w:tab w:val="left" w:pos="1134"/>
          <w:tab w:val="num" w:pos="1418"/>
        </w:tabs>
        <w:ind w:left="0" w:firstLine="709"/>
        <w:jc w:val="both"/>
      </w:pPr>
      <w:r>
        <w:t>Возмещение убытков Подрядчика, вызванных отказом от Договора (исполнения Договора), Заказчиком не производится.</w:t>
      </w:r>
    </w:p>
    <w:p w:rsidR="004F5839" w:rsidRDefault="0082211F" w:rsidP="009B08CC">
      <w:pPr>
        <w:pStyle w:val="afa"/>
        <w:numPr>
          <w:ilvl w:val="1"/>
          <w:numId w:val="3"/>
        </w:numPr>
        <w:shd w:val="clear" w:color="auto" w:fill="FFFFFF"/>
        <w:tabs>
          <w:tab w:val="clear" w:pos="2410"/>
          <w:tab w:val="left" w:pos="1134"/>
          <w:tab w:val="num" w:pos="1418"/>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4F5839" w:rsidRDefault="0082211F">
      <w:pPr>
        <w:pStyle w:val="afa"/>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pPr>
      <w:r>
        <w:t>Стороны установили, что существенным нарушением Договора Подрядчиком является:</w:t>
      </w:r>
    </w:p>
    <w:p w:rsidR="004F5839" w:rsidRPr="00BF61E8" w:rsidRDefault="0082211F" w:rsidP="009B08CC">
      <w:pPr>
        <w:pStyle w:val="afa"/>
        <w:numPr>
          <w:ilvl w:val="0"/>
          <w:numId w:val="9"/>
        </w:numPr>
        <w:tabs>
          <w:tab w:val="left" w:pos="1134"/>
          <w:tab w:val="num" w:pos="1276"/>
        </w:tabs>
        <w:ind w:left="0" w:right="23" w:firstLine="709"/>
        <w:jc w:val="both"/>
      </w:pPr>
      <w:r>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w:t>
      </w:r>
      <w:r w:rsidRPr="00BF61E8">
        <w:t>выполнения Работ (Приложение № 3 к Договору), более чем на 60 (шестьдесят) календарных дней по причинам, не зависящим от Заказчика;</w:t>
      </w:r>
    </w:p>
    <w:p w:rsidR="004F5839" w:rsidRDefault="0082211F" w:rsidP="009B08CC">
      <w:pPr>
        <w:pStyle w:val="afa"/>
        <w:numPr>
          <w:ilvl w:val="0"/>
          <w:numId w:val="9"/>
        </w:numPr>
        <w:tabs>
          <w:tab w:val="left" w:pos="1134"/>
          <w:tab w:val="num" w:pos="1276"/>
        </w:tabs>
        <w:ind w:left="0" w:right="23" w:firstLine="709"/>
        <w:jc w:val="both"/>
      </w:pPr>
      <w:r w:rsidRPr="00BF61E8">
        <w:t>несоблюдение Подрядчиком</w:t>
      </w:r>
      <w:r>
        <w:t xml:space="preserve"> </w:t>
      </w:r>
      <w:r w:rsidRPr="00BF61E8">
        <w:t>требований к качеству Работ и / или используемых при выполнении Работ Материально-технических ресурсов</w:t>
      </w:r>
      <w:r w:rsidRPr="00BF61E8">
        <w:rPr>
          <w:bCs/>
        </w:rPr>
        <w:t xml:space="preserve"> и оборудования,</w:t>
      </w:r>
      <w:r w:rsidRPr="00BF61E8">
        <w:t xml:space="preserve"> Оборудования Заказчика, если исправление выявленных Заказчиком недостатков, несоответствий и / или </w:t>
      </w:r>
      <w:r w:rsidRPr="00BF61E8">
        <w:lastRenderedPageBreak/>
        <w:t>дефектов Работ влечет нарушение сроков выполнения Работ более чем на 60 (шестьдесят) календарных дней либо такие недостатки являются</w:t>
      </w:r>
      <w:r>
        <w:t xml:space="preserve"> неустранимыми;</w:t>
      </w:r>
    </w:p>
    <w:p w:rsidR="004F5839" w:rsidRDefault="0082211F" w:rsidP="009B08CC">
      <w:pPr>
        <w:pStyle w:val="afa"/>
        <w:numPr>
          <w:ilvl w:val="0"/>
          <w:numId w:val="9"/>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4F5839" w:rsidRDefault="0082211F" w:rsidP="009B08CC">
      <w:pPr>
        <w:pStyle w:val="afa"/>
        <w:numPr>
          <w:ilvl w:val="0"/>
          <w:numId w:val="9"/>
        </w:numPr>
        <w:tabs>
          <w:tab w:val="left" w:pos="1134"/>
        </w:tabs>
        <w:ind w:left="0" w:right="23" w:firstLine="709"/>
        <w:jc w:val="both"/>
      </w:pPr>
      <w:r w:rsidRPr="00BF61E8">
        <w:t>прекращение членства в СРО, основанной на членстве лиц,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t>;</w:t>
      </w:r>
    </w:p>
    <w:p w:rsidR="004F5839" w:rsidRDefault="0082211F" w:rsidP="009B08CC">
      <w:pPr>
        <w:pStyle w:val="afa"/>
        <w:numPr>
          <w:ilvl w:val="0"/>
          <w:numId w:val="9"/>
        </w:numPr>
        <w:tabs>
          <w:tab w:val="left" w:pos="1134"/>
        </w:tabs>
        <w:ind w:left="0" w:right="23" w:firstLine="709"/>
        <w:jc w:val="both"/>
      </w:pPr>
      <w:r w:rsidRPr="00BF61E8">
        <w:t>принятие актов государственных органов или организаций, лишающих Подрядчика в установленном порядке права на производство Работ по Договору</w:t>
      </w:r>
      <w:r>
        <w:t>;</w:t>
      </w:r>
    </w:p>
    <w:p w:rsidR="004F5839" w:rsidRDefault="0082211F" w:rsidP="009B08CC">
      <w:pPr>
        <w:pStyle w:val="afa"/>
        <w:numPr>
          <w:ilvl w:val="0"/>
          <w:numId w:val="9"/>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4F5839" w:rsidRDefault="0082211F" w:rsidP="009B08CC">
      <w:pPr>
        <w:pStyle w:val="afa"/>
        <w:numPr>
          <w:ilvl w:val="0"/>
          <w:numId w:val="9"/>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 пунктом 2.4.2 Договора;</w:t>
      </w:r>
    </w:p>
    <w:p w:rsidR="004F5839" w:rsidRDefault="0082211F" w:rsidP="009B08CC">
      <w:pPr>
        <w:pStyle w:val="afa"/>
        <w:numPr>
          <w:ilvl w:val="0"/>
          <w:numId w:val="9"/>
        </w:numPr>
        <w:tabs>
          <w:tab w:val="left" w:pos="1134"/>
        </w:tabs>
        <w:ind w:left="0" w:right="23" w:firstLine="709"/>
        <w:jc w:val="both"/>
      </w:pPr>
      <w: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4F5839" w:rsidRDefault="0082211F" w:rsidP="009B08CC">
      <w:pPr>
        <w:pStyle w:val="afa"/>
        <w:numPr>
          <w:ilvl w:val="0"/>
          <w:numId w:val="9"/>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4F5839" w:rsidRDefault="0082211F" w:rsidP="009B08CC">
      <w:pPr>
        <w:pStyle w:val="afa"/>
        <w:numPr>
          <w:ilvl w:val="1"/>
          <w:numId w:val="3"/>
        </w:numPr>
        <w:shd w:val="clear" w:color="auto" w:fill="FFFFFF"/>
        <w:tabs>
          <w:tab w:val="clear" w:pos="2410"/>
          <w:tab w:val="num" w:pos="1134"/>
        </w:tabs>
        <w:ind w:left="0" w:firstLine="709"/>
        <w:jc w:val="both"/>
      </w:pPr>
      <w: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4F5839" w:rsidRPr="00BF61E8" w:rsidRDefault="0082211F" w:rsidP="009B08CC">
      <w:pPr>
        <w:pStyle w:val="afa"/>
        <w:numPr>
          <w:ilvl w:val="1"/>
          <w:numId w:val="3"/>
        </w:numPr>
        <w:shd w:val="clear" w:color="auto" w:fill="FFFFFF"/>
        <w:tabs>
          <w:tab w:val="clear" w:pos="2410"/>
          <w:tab w:val="num" w:pos="1134"/>
        </w:tabs>
        <w:ind w:left="0" w:firstLine="709"/>
        <w:jc w:val="both"/>
      </w:pPr>
      <w:r>
        <w:t xml:space="preserve">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w:t>
      </w:r>
      <w:r w:rsidRPr="00BF61E8">
        <w:t>Объекта (-ов)), и в согласованные Сторонами сроки:</w:t>
      </w:r>
    </w:p>
    <w:p w:rsidR="004F5839" w:rsidRPr="00BF61E8" w:rsidRDefault="0082211F" w:rsidP="009B08CC">
      <w:pPr>
        <w:pStyle w:val="afa"/>
        <w:numPr>
          <w:ilvl w:val="0"/>
          <w:numId w:val="21"/>
        </w:numPr>
        <w:shd w:val="clear" w:color="auto" w:fill="FFFFFF"/>
        <w:tabs>
          <w:tab w:val="num" w:pos="1134"/>
          <w:tab w:val="left" w:pos="1418"/>
        </w:tabs>
        <w:ind w:left="0" w:firstLine="709"/>
        <w:jc w:val="both"/>
      </w:pPr>
      <w:r w:rsidRPr="00BF61E8">
        <w:t>передать Заказчику Результат работ, техническую и иную полученную документацию, закупленные Материально-технические ресурсы</w:t>
      </w:r>
      <w:r w:rsidRPr="00BF61E8">
        <w:rPr>
          <w:bCs/>
        </w:rPr>
        <w:t xml:space="preserve"> и оборудование,</w:t>
      </w:r>
      <w:r w:rsidRPr="00BF61E8">
        <w:t xml:space="preserve"> </w:t>
      </w:r>
      <w:r w:rsidRPr="00BF61E8">
        <w:rPr>
          <w:bCs/>
        </w:rPr>
        <w:t>Оборудование Заказчика;</w:t>
      </w:r>
    </w:p>
    <w:p w:rsidR="004F5839" w:rsidRPr="00BF61E8" w:rsidRDefault="0082211F" w:rsidP="009B08CC">
      <w:pPr>
        <w:pStyle w:val="afa"/>
        <w:numPr>
          <w:ilvl w:val="0"/>
          <w:numId w:val="21"/>
        </w:numPr>
        <w:shd w:val="clear" w:color="auto" w:fill="FFFFFF"/>
        <w:tabs>
          <w:tab w:val="num" w:pos="1134"/>
          <w:tab w:val="left" w:pos="1418"/>
        </w:tabs>
        <w:ind w:left="0" w:firstLine="709"/>
        <w:jc w:val="both"/>
        <w:rPr>
          <w:rFonts w:cs="Verdana"/>
        </w:rPr>
      </w:pPr>
      <w:r w:rsidRPr="00BF61E8">
        <w:t>вывезти с места производства Работ собственную строительную технику</w:t>
      </w:r>
      <w:r w:rsidRPr="00BF61E8">
        <w:rPr>
          <w:rFonts w:cs="Verdana"/>
        </w:rPr>
        <w:t xml:space="preserve"> и персонал Подрядчика; </w:t>
      </w:r>
    </w:p>
    <w:p w:rsidR="004F5839" w:rsidRDefault="0082211F" w:rsidP="009B08CC">
      <w:pPr>
        <w:pStyle w:val="afa"/>
        <w:numPr>
          <w:ilvl w:val="0"/>
          <w:numId w:val="21"/>
        </w:numPr>
        <w:shd w:val="clear" w:color="auto" w:fill="FFFFFF"/>
        <w:tabs>
          <w:tab w:val="num" w:pos="1134"/>
          <w:tab w:val="left" w:pos="1418"/>
        </w:tabs>
        <w:ind w:left="0" w:firstLine="709"/>
        <w:jc w:val="both"/>
        <w:rPr>
          <w:rFonts w:cs="Verdana"/>
        </w:rPr>
      </w:pPr>
      <w:r w:rsidRPr="00BF61E8">
        <w:rPr>
          <w:rFonts w:cs="Verdana"/>
        </w:rPr>
        <w:t xml:space="preserve">удалить </w:t>
      </w:r>
      <w:r w:rsidRPr="00BF61E8">
        <w:t>с места</w:t>
      </w:r>
      <w:r>
        <w:t xml:space="preserve">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4F5839" w:rsidRDefault="0082211F" w:rsidP="009B08CC">
      <w:pPr>
        <w:pStyle w:val="afa"/>
        <w:numPr>
          <w:ilvl w:val="1"/>
          <w:numId w:val="3"/>
        </w:numPr>
        <w:shd w:val="clear" w:color="auto" w:fill="FFFFFF"/>
        <w:tabs>
          <w:tab w:val="clear" w:pos="2410"/>
          <w:tab w:val="num" w:pos="993"/>
          <w:tab w:val="left" w:pos="1134"/>
        </w:tabs>
        <w:ind w:left="0" w:firstLine="709"/>
        <w:jc w:val="both"/>
      </w:pPr>
      <w: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3.5.7 Договора.</w:t>
      </w:r>
    </w:p>
    <w:p w:rsidR="004F5839" w:rsidRDefault="0082211F" w:rsidP="009B08CC">
      <w:pPr>
        <w:pStyle w:val="afa"/>
        <w:numPr>
          <w:ilvl w:val="1"/>
          <w:numId w:val="3"/>
        </w:numPr>
        <w:shd w:val="clear" w:color="auto" w:fill="FFFFFF"/>
        <w:tabs>
          <w:tab w:val="clear" w:pos="2410"/>
          <w:tab w:val="num" w:pos="993"/>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4F5839" w:rsidRDefault="004F5839">
      <w:pPr>
        <w:pStyle w:val="afa"/>
        <w:shd w:val="clear" w:color="auto" w:fill="FFFFFF"/>
        <w:tabs>
          <w:tab w:val="left" w:pos="1134"/>
        </w:tabs>
        <w:ind w:left="709"/>
        <w:jc w:val="both"/>
      </w:pPr>
    </w:p>
    <w:p w:rsidR="004F5839" w:rsidRDefault="0082211F" w:rsidP="009B08CC">
      <w:pPr>
        <w:pStyle w:val="afa"/>
        <w:numPr>
          <w:ilvl w:val="0"/>
          <w:numId w:val="3"/>
        </w:numPr>
        <w:shd w:val="clear" w:color="auto" w:fill="FFFFFF"/>
        <w:tabs>
          <w:tab w:val="left" w:pos="426"/>
        </w:tabs>
        <w:ind w:left="0" w:firstLine="0"/>
        <w:jc w:val="center"/>
        <w:rPr>
          <w:bCs/>
        </w:rPr>
      </w:pPr>
      <w:r>
        <w:rPr>
          <w:b/>
          <w:bCs/>
        </w:rPr>
        <w:t>Разрешение споров</w:t>
      </w:r>
    </w:p>
    <w:p w:rsidR="004F5839" w:rsidRDefault="0082211F" w:rsidP="009B08CC">
      <w:pPr>
        <w:pStyle w:val="afa"/>
        <w:numPr>
          <w:ilvl w:val="1"/>
          <w:numId w:val="3"/>
        </w:numPr>
        <w:shd w:val="clear" w:color="auto" w:fill="FFFFFF"/>
        <w:tabs>
          <w:tab w:val="left" w:pos="1134"/>
          <w:tab w:val="left" w:pos="1418"/>
        </w:tabs>
        <w:ind w:left="0" w:firstLine="709"/>
        <w:jc w:val="both"/>
        <w:rPr>
          <w:bCs/>
        </w:rPr>
      </w:pPr>
      <w:r>
        <w:rPr>
          <w:bCs/>
        </w:rPr>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w:t>
      </w:r>
      <w:r>
        <w:rPr>
          <w:bCs/>
        </w:rPr>
        <w:lastRenderedPageBreak/>
        <w:t>изменением, прекращением (расторжением) и / или действительностью, разрешаются путем переговоров.</w:t>
      </w:r>
    </w:p>
    <w:p w:rsidR="004F5839" w:rsidRDefault="0082211F" w:rsidP="009B08CC">
      <w:pPr>
        <w:pStyle w:val="afa"/>
        <w:numPr>
          <w:ilvl w:val="1"/>
          <w:numId w:val="3"/>
        </w:numPr>
        <w:shd w:val="clear" w:color="auto" w:fill="FFFFFF"/>
        <w:tabs>
          <w:tab w:val="left" w:pos="1134"/>
          <w:tab w:val="left" w:pos="1418"/>
        </w:tabs>
        <w:ind w:left="0" w:firstLine="709"/>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sidR="00BF61E8">
        <w:rPr>
          <w:bCs/>
        </w:rPr>
        <w:t>Приморский край</w:t>
      </w:r>
      <w:r>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4F5839" w:rsidRDefault="0082211F" w:rsidP="009B08CC">
      <w:pPr>
        <w:pStyle w:val="afa"/>
        <w:numPr>
          <w:ilvl w:val="1"/>
          <w:numId w:val="3"/>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4F5839" w:rsidRDefault="0082211F" w:rsidP="009B08CC">
      <w:pPr>
        <w:pStyle w:val="afa"/>
        <w:numPr>
          <w:ilvl w:val="1"/>
          <w:numId w:val="3"/>
        </w:numPr>
        <w:shd w:val="clear" w:color="auto" w:fill="FFFFFF"/>
        <w:tabs>
          <w:tab w:val="left" w:pos="1134"/>
          <w:tab w:val="left" w:pos="1418"/>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4F5839" w:rsidRDefault="0082211F" w:rsidP="009B08CC">
      <w:pPr>
        <w:pStyle w:val="afa"/>
        <w:numPr>
          <w:ilvl w:val="1"/>
          <w:numId w:val="3"/>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4F5839" w:rsidRDefault="004F5839">
      <w:pPr>
        <w:pStyle w:val="afa"/>
        <w:shd w:val="clear" w:color="auto" w:fill="FFFFFF"/>
        <w:tabs>
          <w:tab w:val="left" w:pos="1418"/>
        </w:tabs>
        <w:ind w:left="0" w:firstLine="567"/>
        <w:jc w:val="both"/>
        <w:rPr>
          <w:b/>
          <w:bCs/>
        </w:rPr>
      </w:pPr>
    </w:p>
    <w:p w:rsidR="004F5839" w:rsidRDefault="0082211F" w:rsidP="009B08CC">
      <w:pPr>
        <w:pStyle w:val="afa"/>
        <w:numPr>
          <w:ilvl w:val="0"/>
          <w:numId w:val="3"/>
        </w:numPr>
        <w:shd w:val="clear" w:color="auto" w:fill="FFFFFF"/>
        <w:tabs>
          <w:tab w:val="left" w:pos="426"/>
        </w:tabs>
        <w:ind w:left="0" w:firstLine="0"/>
        <w:jc w:val="center"/>
        <w:rPr>
          <w:b/>
          <w:bCs/>
        </w:rPr>
      </w:pPr>
      <w:r>
        <w:rPr>
          <w:b/>
          <w:bCs/>
        </w:rPr>
        <w:t>Заключительные положения</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p>
    <w:p w:rsidR="004F5839" w:rsidRDefault="0082211F" w:rsidP="005C0799">
      <w:pPr>
        <w:pStyle w:val="afa"/>
        <w:shd w:val="clear" w:color="auto" w:fill="FFFFFF"/>
        <w:tabs>
          <w:tab w:val="left" w:pos="1134"/>
          <w:tab w:val="num" w:pos="1276"/>
        </w:tabs>
        <w:ind w:left="0" w:firstLine="709"/>
        <w:rPr>
          <w:highlight w:val="lightGray"/>
        </w:rPr>
      </w:pPr>
      <w:r>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4F5839" w:rsidRDefault="0082211F" w:rsidP="005C0799">
      <w:pPr>
        <w:pStyle w:val="afa"/>
        <w:shd w:val="clear" w:color="auto" w:fill="FFFFFF"/>
        <w:tabs>
          <w:tab w:val="left" w:pos="1134"/>
          <w:tab w:val="num" w:pos="1276"/>
        </w:tabs>
        <w:ind w:left="0" w:firstLine="709"/>
        <w:jc w:val="both"/>
      </w:pPr>
      <w:r>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a3"/>
        </w:rPr>
        <w:footnoteReference w:id="9"/>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4F5839" w:rsidRDefault="0082211F" w:rsidP="009B08CC">
      <w:pPr>
        <w:pStyle w:val="afa"/>
        <w:numPr>
          <w:ilvl w:val="1"/>
          <w:numId w:val="3"/>
        </w:numPr>
        <w:shd w:val="clear" w:color="auto" w:fill="FFFFFF"/>
        <w:tabs>
          <w:tab w:val="clear" w:pos="2410"/>
          <w:tab w:val="left" w:pos="1134"/>
          <w:tab w:val="num" w:pos="1276"/>
        </w:tabs>
        <w:ind w:left="0" w:firstLine="709"/>
        <w:jc w:val="both"/>
      </w:pPr>
      <w: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w:t>
      </w:r>
      <w:r w:rsidRPr="005C0799">
        <w:t>средств электронно</w:t>
      </w:r>
      <w:r>
        <w:t>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4F5839" w:rsidRDefault="0082211F" w:rsidP="009B08CC">
      <w:pPr>
        <w:pStyle w:val="afa"/>
        <w:numPr>
          <w:ilvl w:val="1"/>
          <w:numId w:val="3"/>
        </w:numPr>
        <w:shd w:val="clear" w:color="auto" w:fill="FFFFFF"/>
        <w:tabs>
          <w:tab w:val="clear" w:pos="2410"/>
          <w:tab w:val="left" w:pos="1134"/>
          <w:tab w:val="num" w:pos="1418"/>
        </w:tabs>
        <w:ind w:left="0" w:firstLine="709"/>
        <w:jc w:val="both"/>
      </w:pPr>
      <w:bookmarkStart w:id="41" w:name="_Ref361338004"/>
      <w: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1"/>
      <w:r>
        <w:t xml:space="preserve"> </w:t>
      </w:r>
    </w:p>
    <w:p w:rsidR="004F5839" w:rsidRDefault="0082211F" w:rsidP="009B08CC">
      <w:pPr>
        <w:pStyle w:val="afa"/>
        <w:numPr>
          <w:ilvl w:val="1"/>
          <w:numId w:val="3"/>
        </w:numPr>
        <w:shd w:val="clear" w:color="auto" w:fill="FFFFFF"/>
        <w:tabs>
          <w:tab w:val="clear" w:pos="2410"/>
          <w:tab w:val="left" w:pos="1134"/>
          <w:tab w:val="num" w:pos="1418"/>
        </w:tabs>
        <w:ind w:left="0" w:firstLine="709"/>
        <w:jc w:val="both"/>
        <w:rPr>
          <w:bCs/>
        </w:rPr>
      </w:pPr>
      <w:bookmarkStart w:id="42" w:name="_Ref361338019"/>
      <w: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42"/>
    </w:p>
    <w:p w:rsidR="004F5839" w:rsidRDefault="0082211F" w:rsidP="009B08CC">
      <w:pPr>
        <w:pStyle w:val="afa"/>
        <w:numPr>
          <w:ilvl w:val="2"/>
          <w:numId w:val="3"/>
        </w:numPr>
        <w:shd w:val="clear" w:color="auto" w:fill="FFFFFF"/>
        <w:tabs>
          <w:tab w:val="num" w:pos="1418"/>
          <w:tab w:val="left" w:pos="1701"/>
        </w:tabs>
        <w:ind w:left="0" w:firstLine="709"/>
        <w:jc w:val="both"/>
        <w:rPr>
          <w:bCs/>
        </w:rPr>
      </w:pPr>
      <w:r>
        <w:rPr>
          <w:bCs/>
        </w:rPr>
        <w:t xml:space="preserve">Заказным почтовым отправлением с уведомлением о вручении – </w:t>
      </w:r>
      <w:r>
        <w:t xml:space="preserve">в дату фактического вручения почтового отправления, либо в день удостоверения работником </w:t>
      </w:r>
      <w:r>
        <w:lastRenderedPageBreak/>
        <w:t>почтовой службы факта отказа от принятия такого почтового отправления адресатом / факта отсутствия адресата по указанному адресу</w:t>
      </w:r>
      <w:r>
        <w:rPr>
          <w:bCs/>
        </w:rPr>
        <w:t>;</w:t>
      </w:r>
    </w:p>
    <w:p w:rsidR="004F5839" w:rsidRDefault="0082211F" w:rsidP="009B08CC">
      <w:pPr>
        <w:pStyle w:val="afa"/>
        <w:numPr>
          <w:ilvl w:val="2"/>
          <w:numId w:val="3"/>
        </w:numPr>
        <w:shd w:val="clear" w:color="auto" w:fill="FFFFFF"/>
        <w:tabs>
          <w:tab w:val="num" w:pos="1418"/>
          <w:tab w:val="left" w:pos="1701"/>
        </w:tabs>
        <w:ind w:left="0" w:firstLine="709"/>
        <w:jc w:val="both"/>
        <w:rPr>
          <w:bCs/>
        </w:rPr>
      </w:pPr>
      <w:bookmarkStart w:id="43"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4F5839" w:rsidRDefault="0082211F" w:rsidP="009B08CC">
      <w:pPr>
        <w:pStyle w:val="afa"/>
        <w:numPr>
          <w:ilvl w:val="2"/>
          <w:numId w:val="3"/>
        </w:numPr>
        <w:shd w:val="clear" w:color="auto" w:fill="FFFFFF"/>
        <w:tabs>
          <w:tab w:val="left" w:pos="1701"/>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rsidR="004F5839" w:rsidRDefault="0082211F">
      <w:pPr>
        <w:pStyle w:val="afa"/>
        <w:shd w:val="clear" w:color="auto" w:fill="FFFFFF"/>
        <w:tabs>
          <w:tab w:val="left" w:pos="1701"/>
        </w:tabs>
        <w:ind w:left="0" w:firstLine="709"/>
        <w:jc w:val="both"/>
        <w:rPr>
          <w:bCs/>
        </w:rPr>
      </w:pPr>
      <w:r>
        <w:rPr>
          <w:bCs/>
        </w:rPr>
        <w:t xml:space="preserve">Оригиналы документов, </w:t>
      </w:r>
      <w:r w:rsidRPr="005C0799">
        <w:rPr>
          <w:bCs/>
        </w:rPr>
        <w:t>направленные посредством электронной почты,</w:t>
      </w:r>
      <w:r>
        <w:rPr>
          <w:bCs/>
        </w:rPr>
        <w:t xml:space="preserve"> должны не позднее следующего рабочего дня быть направлены Стороной-отправителем способами, указанными в пунктах 17.7.1-17.7.2 Договора. </w:t>
      </w:r>
    </w:p>
    <w:p w:rsidR="004F5839" w:rsidRDefault="0082211F">
      <w:pPr>
        <w:pStyle w:val="afa"/>
        <w:shd w:val="clear" w:color="auto" w:fill="FFFFFF"/>
        <w:tabs>
          <w:tab w:val="left" w:pos="0"/>
          <w:tab w:val="left" w:pos="1134"/>
          <w:tab w:val="left" w:pos="1418"/>
          <w:tab w:val="left" w:pos="1701"/>
        </w:tabs>
        <w:ind w:left="0" w:firstLine="709"/>
        <w:jc w:val="both"/>
        <w:rPr>
          <w:bCs/>
        </w:rPr>
      </w:pPr>
      <w:r>
        <w:rPr>
          <w:bCs/>
        </w:rPr>
        <w:t xml:space="preserve">В случае заключения Соглашения, согласно которому </w:t>
      </w:r>
      <w: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4F5839" w:rsidRDefault="0082211F" w:rsidP="009B08CC">
      <w:pPr>
        <w:numPr>
          <w:ilvl w:val="1"/>
          <w:numId w:val="3"/>
        </w:numPr>
        <w:tabs>
          <w:tab w:val="clear" w:pos="2410"/>
          <w:tab w:val="num" w:pos="1418"/>
        </w:tabs>
        <w:spacing w:line="240" w:lineRule="auto"/>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4F5839" w:rsidRDefault="0082211F" w:rsidP="009B08CC">
      <w:pPr>
        <w:pStyle w:val="afa"/>
        <w:numPr>
          <w:ilvl w:val="1"/>
          <w:numId w:val="3"/>
        </w:numPr>
        <w:shd w:val="clear" w:color="auto" w:fill="FFFFFF"/>
        <w:tabs>
          <w:tab w:val="clear" w:pos="2410"/>
          <w:tab w:val="left" w:pos="568"/>
          <w:tab w:val="num" w:pos="1418"/>
        </w:tabs>
        <w:ind w:left="0" w:firstLine="709"/>
        <w:jc w:val="both"/>
        <w:rPr>
          <w:bCs/>
        </w:rPr>
      </w:pPr>
      <w: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t xml:space="preserve"> </w:t>
      </w:r>
    </w:p>
    <w:p w:rsidR="004F5839" w:rsidRDefault="0082211F" w:rsidP="009B08CC">
      <w:pPr>
        <w:pStyle w:val="afa"/>
        <w:numPr>
          <w:ilvl w:val="1"/>
          <w:numId w:val="3"/>
        </w:numPr>
        <w:shd w:val="clear" w:color="auto" w:fill="FFFFFF"/>
        <w:tabs>
          <w:tab w:val="clear" w:pos="2410"/>
          <w:tab w:val="left" w:pos="1134"/>
          <w:tab w:val="num" w:pos="1418"/>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4F5839" w:rsidRDefault="0082211F" w:rsidP="009B08CC">
      <w:pPr>
        <w:pStyle w:val="afa"/>
        <w:numPr>
          <w:ilvl w:val="1"/>
          <w:numId w:val="3"/>
        </w:numPr>
        <w:shd w:val="clear" w:color="auto" w:fill="FFFFFF"/>
        <w:tabs>
          <w:tab w:val="clear" w:pos="2410"/>
          <w:tab w:val="left" w:pos="1134"/>
          <w:tab w:val="num" w:pos="1418"/>
        </w:tabs>
        <w:ind w:left="0" w:firstLine="709"/>
        <w:jc w:val="both"/>
      </w:pPr>
      <w:r>
        <w:t>Договор составлен в 2 (двух) оригинальных экземплярах, имеющих равную юридическую силу, по 1 (одному) для каждой из Сторон.</w:t>
      </w:r>
    </w:p>
    <w:p w:rsidR="004F5839" w:rsidRDefault="005C0799" w:rsidP="009B08CC">
      <w:pPr>
        <w:pStyle w:val="afa"/>
        <w:numPr>
          <w:ilvl w:val="1"/>
          <w:numId w:val="3"/>
        </w:numPr>
        <w:shd w:val="clear" w:color="auto" w:fill="FFFFFF"/>
        <w:tabs>
          <w:tab w:val="clear" w:pos="2410"/>
          <w:tab w:val="left" w:pos="0"/>
          <w:tab w:val="left" w:pos="709"/>
          <w:tab w:val="left" w:pos="851"/>
          <w:tab w:val="left" w:pos="993"/>
          <w:tab w:val="left" w:pos="1134"/>
          <w:tab w:val="num" w:pos="1418"/>
          <w:tab w:val="left" w:pos="1701"/>
          <w:tab w:val="left" w:pos="2130"/>
        </w:tabs>
        <w:ind w:left="0" w:firstLine="709"/>
        <w:jc w:val="both"/>
      </w:pPr>
      <w:r w:rsidRPr="00AA3C4B">
        <w:t xml:space="preserve">Со </w:t>
      </w:r>
      <w:r w:rsidRPr="002D60A3">
        <w:rPr>
          <w:bCs/>
          <w:snapToGrid w:val="0"/>
        </w:rPr>
        <w:t xml:space="preserve">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w:t>
      </w:r>
      <w:r>
        <w:rPr>
          <w:bCs/>
          <w:snapToGrid w:val="0"/>
        </w:rPr>
        <w:t>254043001</w:t>
      </w:r>
      <w:r w:rsidRPr="002D60A3">
        <w:rPr>
          <w:bCs/>
          <w:snapToGrid w:val="0"/>
        </w:rP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82211F">
        <w:t xml:space="preserve">. </w:t>
      </w:r>
    </w:p>
    <w:p w:rsidR="004F5839" w:rsidRDefault="0082211F">
      <w:pPr>
        <w:widowControl w:val="0"/>
        <w:tabs>
          <w:tab w:val="left" w:pos="993"/>
        </w:tabs>
        <w:spacing w:line="240" w:lineRule="auto"/>
        <w:ind w:right="-2" w:firstLine="709"/>
        <w:rPr>
          <w:bCs/>
          <w:iCs/>
          <w:sz w:val="24"/>
          <w:szCs w:val="24"/>
        </w:rPr>
      </w:pPr>
      <w:r>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4F5839" w:rsidRDefault="0082211F">
      <w:pPr>
        <w:shd w:val="clear" w:color="auto" w:fill="FFFFFF"/>
        <w:tabs>
          <w:tab w:val="left" w:pos="1134"/>
        </w:tabs>
        <w:spacing w:line="240" w:lineRule="auto"/>
        <w:ind w:firstLine="709"/>
        <w:rPr>
          <w:bCs/>
          <w:iCs/>
        </w:rPr>
      </w:pPr>
      <w:r>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Pr>
          <w:bCs/>
          <w:iCs/>
        </w:rPr>
        <w:t>.</w:t>
      </w:r>
    </w:p>
    <w:p w:rsidR="004F5839" w:rsidRDefault="004F5839">
      <w:pPr>
        <w:shd w:val="clear" w:color="auto" w:fill="FFFFFF"/>
        <w:tabs>
          <w:tab w:val="left" w:pos="1134"/>
        </w:tabs>
        <w:spacing w:line="240" w:lineRule="auto"/>
        <w:ind w:firstLine="709"/>
        <w:rPr>
          <w:bCs/>
          <w:iCs/>
        </w:rPr>
      </w:pPr>
    </w:p>
    <w:p w:rsidR="004F5839" w:rsidRDefault="0082211F" w:rsidP="009B08CC">
      <w:pPr>
        <w:pStyle w:val="afa"/>
        <w:numPr>
          <w:ilvl w:val="0"/>
          <w:numId w:val="3"/>
        </w:numPr>
        <w:shd w:val="clear" w:color="auto" w:fill="FFFFFF"/>
        <w:tabs>
          <w:tab w:val="left" w:pos="426"/>
        </w:tabs>
        <w:ind w:left="0" w:firstLine="0"/>
        <w:jc w:val="center"/>
        <w:rPr>
          <w:b/>
          <w:bCs/>
        </w:rPr>
      </w:pPr>
      <w:r>
        <w:rPr>
          <w:b/>
          <w:bCs/>
        </w:rPr>
        <w:t>Список приложений</w:t>
      </w:r>
    </w:p>
    <w:p w:rsidR="004F5839" w:rsidRDefault="0082211F">
      <w:pPr>
        <w:pStyle w:val="afa"/>
        <w:shd w:val="clear" w:color="auto" w:fill="FFFFFF"/>
        <w:ind w:left="0"/>
        <w:jc w:val="both"/>
        <w:rPr>
          <w:bCs/>
        </w:rPr>
      </w:pPr>
      <w:r>
        <w:t xml:space="preserve">Приложение № </w:t>
      </w:r>
      <w:r>
        <w:rPr>
          <w:bCs/>
        </w:rPr>
        <w:t>1 – Техническое задание;</w:t>
      </w:r>
    </w:p>
    <w:p w:rsidR="004F5839" w:rsidRDefault="0082211F">
      <w:pPr>
        <w:pStyle w:val="afa"/>
        <w:shd w:val="clear" w:color="auto" w:fill="FFFFFF"/>
        <w:ind w:left="0"/>
        <w:jc w:val="both"/>
        <w:rPr>
          <w:bCs/>
        </w:rPr>
      </w:pPr>
      <w:r>
        <w:rPr>
          <w:bCs/>
        </w:rPr>
        <w:t>Приложение № 2 – Перечень объектов учета капитальных вложений;</w:t>
      </w:r>
    </w:p>
    <w:p w:rsidR="004F5839" w:rsidRDefault="0082211F">
      <w:pPr>
        <w:pStyle w:val="afa"/>
        <w:shd w:val="clear" w:color="auto" w:fill="FFFFFF"/>
        <w:ind w:left="0"/>
        <w:jc w:val="both"/>
        <w:rPr>
          <w:bCs/>
        </w:rPr>
      </w:pPr>
      <w:r>
        <w:rPr>
          <w:bCs/>
        </w:rPr>
        <w:t>Приложение № 3 – Календарный график выполнения Работ;</w:t>
      </w:r>
    </w:p>
    <w:p w:rsidR="004F5839" w:rsidRDefault="009B5506">
      <w:pPr>
        <w:pStyle w:val="afa"/>
        <w:shd w:val="clear" w:color="auto" w:fill="FFFFFF"/>
        <w:ind w:left="0"/>
        <w:jc w:val="both"/>
        <w:rPr>
          <w:bCs/>
        </w:rPr>
      </w:pPr>
      <w:r>
        <w:rPr>
          <w:bCs/>
        </w:rPr>
        <w:t>Приложение № 4 – Сводная таблица стоимости работ</w:t>
      </w:r>
      <w:r w:rsidR="0082211F">
        <w:rPr>
          <w:bCs/>
        </w:rPr>
        <w:t>;</w:t>
      </w:r>
    </w:p>
    <w:p w:rsidR="004F5839" w:rsidRPr="005C0799" w:rsidRDefault="0082211F">
      <w:pPr>
        <w:pStyle w:val="afa"/>
        <w:shd w:val="clear" w:color="auto" w:fill="FFFFFF"/>
        <w:ind w:left="0"/>
        <w:jc w:val="both"/>
        <w:rPr>
          <w:bCs/>
        </w:rPr>
      </w:pPr>
      <w:r w:rsidRPr="005C0799">
        <w:rPr>
          <w:bCs/>
        </w:rPr>
        <w:t>Приложение № 5.1 – Форма Акта сдачи-приемки места производства работ, места (помещения) для складирования Материально-техн</w:t>
      </w:r>
      <w:r w:rsidR="005C0799" w:rsidRPr="005C0799">
        <w:rPr>
          <w:bCs/>
        </w:rPr>
        <w:t>ических ресурсов и оборудования</w:t>
      </w:r>
      <w:r w:rsidRPr="005C0799">
        <w:rPr>
          <w:bCs/>
        </w:rPr>
        <w:t>;</w:t>
      </w:r>
    </w:p>
    <w:p w:rsidR="004F5839" w:rsidRPr="005C0799" w:rsidRDefault="0082211F">
      <w:pPr>
        <w:pStyle w:val="afa"/>
        <w:shd w:val="clear" w:color="auto" w:fill="FFFFFF"/>
        <w:ind w:left="0"/>
        <w:jc w:val="both"/>
        <w:rPr>
          <w:bCs/>
        </w:rPr>
      </w:pPr>
      <w:r w:rsidRPr="005C0799">
        <w:rPr>
          <w:bCs/>
        </w:rPr>
        <w:t>Приложение № 5.2 – Форма Акта сдачи-приемки технической и иной документации;</w:t>
      </w:r>
    </w:p>
    <w:p w:rsidR="004F5839" w:rsidRDefault="0082211F">
      <w:pPr>
        <w:pStyle w:val="afa"/>
        <w:shd w:val="clear" w:color="auto" w:fill="FFFFFF"/>
        <w:ind w:left="0"/>
        <w:jc w:val="both"/>
        <w:rPr>
          <w:bCs/>
        </w:rPr>
      </w:pPr>
      <w:r w:rsidRPr="005C0799">
        <w:rPr>
          <w:bCs/>
        </w:rPr>
        <w:t>Приложение № 6 – Перечень допусков, разрешений и лицензий Подрядчика;</w:t>
      </w:r>
      <w:r>
        <w:rPr>
          <w:bCs/>
        </w:rPr>
        <w:t xml:space="preserve"> </w:t>
      </w:r>
    </w:p>
    <w:p w:rsidR="004F5839" w:rsidRDefault="0082211F">
      <w:pPr>
        <w:pStyle w:val="afa"/>
        <w:shd w:val="clear" w:color="auto" w:fill="FFFFFF"/>
        <w:ind w:left="0"/>
        <w:jc w:val="both"/>
        <w:rPr>
          <w:bCs/>
        </w:rPr>
      </w:pPr>
      <w:r>
        <w:rPr>
          <w:bCs/>
        </w:rPr>
        <w:lastRenderedPageBreak/>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4F5839" w:rsidRPr="005C0799" w:rsidRDefault="0082211F">
      <w:pPr>
        <w:pStyle w:val="afa"/>
        <w:shd w:val="clear" w:color="auto" w:fill="FFFFFF"/>
        <w:ind w:left="0"/>
        <w:jc w:val="both"/>
        <w:rPr>
          <w:bCs/>
        </w:rPr>
      </w:pPr>
      <w:r w:rsidRPr="005C0799">
        <w:rPr>
          <w:bCs/>
        </w:rPr>
        <w:t>Приложение № 8 – Форма Акта сдачи-приемки Проектных работ;</w:t>
      </w:r>
    </w:p>
    <w:p w:rsidR="004F5839" w:rsidRPr="005C0799" w:rsidRDefault="0082211F">
      <w:pPr>
        <w:pStyle w:val="afa"/>
        <w:shd w:val="clear" w:color="auto" w:fill="FFFFFF"/>
        <w:ind w:left="0"/>
        <w:jc w:val="both"/>
        <w:rPr>
          <w:bCs/>
        </w:rPr>
      </w:pPr>
      <w:r w:rsidRPr="005C0799">
        <w:rPr>
          <w:bCs/>
        </w:rPr>
        <w:t>Приложение № 9 – Форма Акта освидетельствования выполненных работ;</w:t>
      </w:r>
    </w:p>
    <w:p w:rsidR="004F5839" w:rsidRDefault="0082211F">
      <w:pPr>
        <w:pStyle w:val="afa"/>
        <w:shd w:val="clear" w:color="auto" w:fill="FFFFFF"/>
        <w:ind w:left="0"/>
        <w:jc w:val="both"/>
        <w:rPr>
          <w:bCs/>
        </w:rPr>
      </w:pPr>
      <w:r w:rsidRPr="005C0799">
        <w:rPr>
          <w:bCs/>
        </w:rPr>
        <w:t>Приложение № 10 – Требования к страховой компании и существенные условия договора страхования;</w:t>
      </w:r>
      <w:r>
        <w:rPr>
          <w:bCs/>
        </w:rPr>
        <w:t xml:space="preserve"> </w:t>
      </w:r>
    </w:p>
    <w:p w:rsidR="004F5839" w:rsidRDefault="0082211F">
      <w:pPr>
        <w:pStyle w:val="afa"/>
        <w:shd w:val="clear" w:color="auto" w:fill="FFFFFF"/>
        <w:ind w:left="0"/>
        <w:jc w:val="both"/>
        <w:rPr>
          <w:bCs/>
        </w:rPr>
      </w:pPr>
      <w:r>
        <w:rPr>
          <w:bCs/>
        </w:rPr>
        <w:t>Приложение № 1</w:t>
      </w:r>
      <w:r w:rsidR="005C0799">
        <w:rPr>
          <w:bCs/>
        </w:rPr>
        <w:t>1</w:t>
      </w:r>
      <w:r>
        <w:rPr>
          <w:bCs/>
        </w:rPr>
        <w:t xml:space="preserve"> – Критерии отбора Банков-гарантов.</w:t>
      </w:r>
    </w:p>
    <w:p w:rsidR="004F5839" w:rsidRDefault="0082211F">
      <w:pPr>
        <w:pStyle w:val="afa"/>
        <w:shd w:val="clear" w:color="auto" w:fill="FFFFFF"/>
        <w:ind w:left="0"/>
        <w:jc w:val="both"/>
      </w:pPr>
      <w:r>
        <w:rPr>
          <w:bCs/>
        </w:rPr>
        <w:t>Приложение №</w:t>
      </w:r>
      <w:r w:rsidR="005C0799">
        <w:rPr>
          <w:bCs/>
        </w:rPr>
        <w:t xml:space="preserve"> </w:t>
      </w:r>
      <w:r>
        <w:rPr>
          <w:bCs/>
        </w:rPr>
        <w:t>1</w:t>
      </w:r>
      <w:r w:rsidR="005C0799">
        <w:rPr>
          <w:bCs/>
        </w:rPr>
        <w:t>2</w:t>
      </w:r>
      <w:r>
        <w:rPr>
          <w:bCs/>
        </w:rPr>
        <w:t xml:space="preserve"> - </w:t>
      </w:r>
      <w:r>
        <w:t>«Порядок предоставления ресурсов и оказания Заказчиком услуг, необходимых для исполнения Подрядчиком обязательств по Договору»</w:t>
      </w:r>
    </w:p>
    <w:p w:rsidR="004F5839" w:rsidRDefault="0082211F">
      <w:pPr>
        <w:pStyle w:val="afa"/>
        <w:shd w:val="clear" w:color="auto" w:fill="FFFFFF"/>
        <w:ind w:left="0"/>
        <w:jc w:val="both"/>
        <w:rPr>
          <w:bCs/>
        </w:rPr>
      </w:pPr>
      <w:r>
        <w:t>Приложение №</w:t>
      </w:r>
      <w:r w:rsidR="009B5506">
        <w:t xml:space="preserve"> </w:t>
      </w:r>
      <w:r>
        <w:t>1</w:t>
      </w:r>
      <w:r w:rsidR="009B5506">
        <w:t>3</w:t>
      </w:r>
      <w:r>
        <w:t xml:space="preserve"> – «Порядок учета и хранения материалов, демонтированных при исполнении подрядчиком работ по договору»</w:t>
      </w:r>
    </w:p>
    <w:p w:rsidR="004F5839" w:rsidRDefault="0082211F">
      <w:pPr>
        <w:pStyle w:val="afa"/>
        <w:shd w:val="clear" w:color="auto" w:fill="FFFFFF"/>
        <w:ind w:left="0"/>
        <w:jc w:val="both"/>
        <w:rPr>
          <w:bCs/>
        </w:rPr>
      </w:pPr>
      <w:r>
        <w:t>Приложение №</w:t>
      </w:r>
      <w:r w:rsidR="009B5506">
        <w:t xml:space="preserve"> 14</w:t>
      </w:r>
      <w:r>
        <w:t xml:space="preserve"> – «Порядок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r w:rsidR="005C0799">
        <w:t>.</w:t>
      </w:r>
    </w:p>
    <w:p w:rsidR="004F5839" w:rsidRDefault="0082211F" w:rsidP="009B08CC">
      <w:pPr>
        <w:pStyle w:val="afa"/>
        <w:numPr>
          <w:ilvl w:val="0"/>
          <w:numId w:val="3"/>
        </w:numPr>
        <w:shd w:val="clear" w:color="auto" w:fill="FFFFFF"/>
        <w:tabs>
          <w:tab w:val="left" w:pos="426"/>
        </w:tabs>
        <w:ind w:left="0" w:firstLine="0"/>
        <w:jc w:val="center"/>
        <w:rPr>
          <w:b/>
          <w:bCs/>
        </w:rPr>
      </w:pPr>
      <w:r>
        <w:rPr>
          <w:b/>
          <w:bCs/>
        </w:rPr>
        <w:t>Адреса и платежные реквизиты Сторон</w:t>
      </w:r>
    </w:p>
    <w:tbl>
      <w:tblPr>
        <w:tblW w:w="9890" w:type="dxa"/>
        <w:tblLayout w:type="fixed"/>
        <w:tblLook w:val="01E0" w:firstRow="1" w:lastRow="1" w:firstColumn="1" w:lastColumn="1" w:noHBand="0" w:noVBand="0"/>
      </w:tblPr>
      <w:tblGrid>
        <w:gridCol w:w="4928"/>
        <w:gridCol w:w="4962"/>
      </w:tblGrid>
      <w:tr w:rsidR="004F5839" w:rsidRPr="009B5506" w:rsidTr="009B5506">
        <w:tc>
          <w:tcPr>
            <w:tcW w:w="4928" w:type="dxa"/>
            <w:shd w:val="clear" w:color="auto" w:fill="auto"/>
          </w:tcPr>
          <w:p w:rsidR="004F5839" w:rsidRPr="009B5506" w:rsidRDefault="0082211F">
            <w:pPr>
              <w:widowControl w:val="0"/>
              <w:spacing w:line="240" w:lineRule="auto"/>
              <w:ind w:firstLine="0"/>
              <w:rPr>
                <w:sz w:val="24"/>
                <w:szCs w:val="24"/>
              </w:rPr>
            </w:pPr>
            <w:r w:rsidRPr="009B5506">
              <w:rPr>
                <w:sz w:val="24"/>
                <w:szCs w:val="24"/>
              </w:rPr>
              <w:t>ЗАКАЗЧИК:</w:t>
            </w:r>
          </w:p>
        </w:tc>
        <w:tc>
          <w:tcPr>
            <w:tcW w:w="4962" w:type="dxa"/>
            <w:shd w:val="clear" w:color="auto" w:fill="auto"/>
          </w:tcPr>
          <w:p w:rsidR="004F5839" w:rsidRPr="009B5506" w:rsidRDefault="0082211F">
            <w:pPr>
              <w:widowControl w:val="0"/>
              <w:spacing w:line="240" w:lineRule="auto"/>
              <w:ind w:firstLine="0"/>
              <w:rPr>
                <w:sz w:val="24"/>
                <w:szCs w:val="24"/>
              </w:rPr>
            </w:pPr>
            <w:r w:rsidRPr="009B5506">
              <w:rPr>
                <w:sz w:val="24"/>
                <w:szCs w:val="24"/>
              </w:rPr>
              <w:t>ПОДРЯДЧИК:</w:t>
            </w:r>
          </w:p>
        </w:tc>
      </w:tr>
      <w:tr w:rsidR="004F5839" w:rsidRPr="009B5506" w:rsidTr="009B5506">
        <w:tc>
          <w:tcPr>
            <w:tcW w:w="4928" w:type="dxa"/>
            <w:shd w:val="clear" w:color="auto" w:fill="auto"/>
          </w:tcPr>
          <w:p w:rsidR="004F5839" w:rsidRPr="009B5506" w:rsidRDefault="0082211F">
            <w:pPr>
              <w:widowControl w:val="0"/>
              <w:spacing w:line="240" w:lineRule="auto"/>
              <w:ind w:firstLine="0"/>
              <w:jc w:val="left"/>
              <w:rPr>
                <w:b/>
                <w:sz w:val="24"/>
                <w:szCs w:val="24"/>
              </w:rPr>
            </w:pPr>
            <w:r w:rsidRPr="009B5506">
              <w:rPr>
                <w:b/>
                <w:sz w:val="24"/>
                <w:szCs w:val="24"/>
              </w:rPr>
              <w:t>Акционерное общество</w:t>
            </w:r>
          </w:p>
          <w:p w:rsidR="004F5839" w:rsidRPr="009B5506" w:rsidRDefault="0082211F">
            <w:pPr>
              <w:widowControl w:val="0"/>
              <w:spacing w:line="240" w:lineRule="auto"/>
              <w:ind w:firstLine="0"/>
              <w:jc w:val="left"/>
              <w:rPr>
                <w:b/>
                <w:sz w:val="24"/>
                <w:szCs w:val="24"/>
              </w:rPr>
            </w:pPr>
            <w:r w:rsidRPr="009B5506">
              <w:rPr>
                <w:b/>
                <w:sz w:val="24"/>
                <w:szCs w:val="24"/>
              </w:rPr>
              <w:t>«Дальневосточная распределительная сетевая компания» (АО «ДРСК»)</w:t>
            </w:r>
          </w:p>
          <w:p w:rsidR="004F5839" w:rsidRPr="009B5506" w:rsidRDefault="0082211F">
            <w:pPr>
              <w:widowControl w:val="0"/>
              <w:spacing w:line="240" w:lineRule="auto"/>
              <w:ind w:firstLine="0"/>
              <w:jc w:val="left"/>
              <w:rPr>
                <w:sz w:val="24"/>
                <w:szCs w:val="24"/>
              </w:rPr>
            </w:pPr>
            <w:r w:rsidRPr="009B5506">
              <w:rPr>
                <w:sz w:val="24"/>
                <w:szCs w:val="24"/>
              </w:rPr>
              <w:t>Место нахождения:</w:t>
            </w:r>
          </w:p>
          <w:p w:rsidR="004F5839" w:rsidRPr="009B5506" w:rsidRDefault="0082211F">
            <w:pPr>
              <w:widowControl w:val="0"/>
              <w:spacing w:line="240" w:lineRule="auto"/>
              <w:ind w:firstLine="0"/>
              <w:jc w:val="left"/>
              <w:rPr>
                <w:sz w:val="24"/>
                <w:szCs w:val="24"/>
              </w:rPr>
            </w:pPr>
            <w:r w:rsidRPr="009B5506">
              <w:rPr>
                <w:sz w:val="24"/>
                <w:szCs w:val="24"/>
              </w:rPr>
              <w:t>_________________________________</w:t>
            </w:r>
          </w:p>
          <w:p w:rsidR="004F5839" w:rsidRPr="009B5506" w:rsidRDefault="0082211F">
            <w:pPr>
              <w:widowControl w:val="0"/>
              <w:spacing w:line="240" w:lineRule="auto"/>
              <w:ind w:firstLine="0"/>
              <w:jc w:val="left"/>
              <w:rPr>
                <w:sz w:val="24"/>
                <w:szCs w:val="24"/>
              </w:rPr>
            </w:pPr>
            <w:r w:rsidRPr="009B5506">
              <w:rPr>
                <w:sz w:val="24"/>
                <w:szCs w:val="24"/>
              </w:rPr>
              <w:t>Почтовый адрес:</w:t>
            </w:r>
          </w:p>
          <w:p w:rsidR="004F5839" w:rsidRPr="009B5506" w:rsidRDefault="0082211F">
            <w:pPr>
              <w:widowControl w:val="0"/>
              <w:spacing w:line="240" w:lineRule="auto"/>
              <w:ind w:firstLine="0"/>
              <w:jc w:val="left"/>
              <w:rPr>
                <w:sz w:val="24"/>
                <w:szCs w:val="24"/>
              </w:rPr>
            </w:pPr>
            <w:r w:rsidRPr="009B5506">
              <w:rPr>
                <w:sz w:val="24"/>
                <w:szCs w:val="24"/>
              </w:rPr>
              <w:t>_________________________________</w:t>
            </w:r>
          </w:p>
          <w:p w:rsidR="004F5839" w:rsidRPr="009B5506" w:rsidRDefault="0082211F">
            <w:pPr>
              <w:widowControl w:val="0"/>
              <w:spacing w:line="240" w:lineRule="auto"/>
              <w:ind w:firstLine="0"/>
              <w:jc w:val="left"/>
              <w:rPr>
                <w:sz w:val="24"/>
                <w:szCs w:val="24"/>
              </w:rPr>
            </w:pPr>
            <w:r w:rsidRPr="009B5506">
              <w:rPr>
                <w:sz w:val="24"/>
                <w:szCs w:val="24"/>
              </w:rPr>
              <w:t>ОГРН ___________________________</w:t>
            </w:r>
          </w:p>
          <w:p w:rsidR="004F5839" w:rsidRPr="009B5506" w:rsidRDefault="0082211F">
            <w:pPr>
              <w:widowControl w:val="0"/>
              <w:spacing w:line="240" w:lineRule="auto"/>
              <w:ind w:firstLine="0"/>
              <w:jc w:val="left"/>
              <w:rPr>
                <w:sz w:val="24"/>
                <w:szCs w:val="24"/>
              </w:rPr>
            </w:pPr>
            <w:r w:rsidRPr="009B5506">
              <w:rPr>
                <w:sz w:val="24"/>
                <w:szCs w:val="24"/>
              </w:rPr>
              <w:t>ИНН ____________ / КПП___________</w:t>
            </w:r>
          </w:p>
          <w:p w:rsidR="004F5839" w:rsidRPr="009B5506" w:rsidRDefault="0082211F">
            <w:pPr>
              <w:widowControl w:val="0"/>
              <w:spacing w:line="240" w:lineRule="auto"/>
              <w:ind w:firstLine="0"/>
              <w:jc w:val="left"/>
              <w:rPr>
                <w:sz w:val="24"/>
                <w:szCs w:val="24"/>
              </w:rPr>
            </w:pPr>
            <w:r w:rsidRPr="009B5506">
              <w:rPr>
                <w:sz w:val="24"/>
                <w:szCs w:val="24"/>
              </w:rPr>
              <w:t>_________________________________</w:t>
            </w:r>
          </w:p>
          <w:p w:rsidR="004F5839" w:rsidRPr="009B5506" w:rsidRDefault="0082211F">
            <w:pPr>
              <w:widowControl w:val="0"/>
              <w:spacing w:line="240" w:lineRule="auto"/>
              <w:ind w:firstLine="0"/>
              <w:jc w:val="left"/>
              <w:rPr>
                <w:sz w:val="24"/>
                <w:szCs w:val="24"/>
              </w:rPr>
            </w:pPr>
            <w:r w:rsidRPr="009B5506">
              <w:rPr>
                <w:sz w:val="24"/>
                <w:szCs w:val="24"/>
              </w:rPr>
              <w:t xml:space="preserve"> (номер расчетного счета)</w:t>
            </w:r>
          </w:p>
          <w:p w:rsidR="004F5839" w:rsidRPr="009B5506" w:rsidRDefault="0082211F">
            <w:pPr>
              <w:widowControl w:val="0"/>
              <w:spacing w:line="240" w:lineRule="auto"/>
              <w:ind w:firstLine="0"/>
              <w:jc w:val="left"/>
              <w:rPr>
                <w:sz w:val="24"/>
                <w:szCs w:val="24"/>
              </w:rPr>
            </w:pPr>
            <w:r w:rsidRPr="009B5506">
              <w:rPr>
                <w:sz w:val="24"/>
                <w:szCs w:val="24"/>
              </w:rPr>
              <w:t>_________________________________</w:t>
            </w:r>
          </w:p>
          <w:p w:rsidR="004F5839" w:rsidRPr="009B5506" w:rsidRDefault="0082211F">
            <w:pPr>
              <w:widowControl w:val="0"/>
              <w:spacing w:line="240" w:lineRule="auto"/>
              <w:ind w:firstLine="0"/>
              <w:jc w:val="left"/>
              <w:rPr>
                <w:sz w:val="24"/>
                <w:szCs w:val="24"/>
              </w:rPr>
            </w:pPr>
            <w:r w:rsidRPr="009B5506">
              <w:rPr>
                <w:sz w:val="24"/>
                <w:szCs w:val="24"/>
              </w:rPr>
              <w:t>(наименование банка, в котором</w:t>
            </w:r>
          </w:p>
          <w:p w:rsidR="004F5839" w:rsidRPr="009B5506" w:rsidRDefault="0082211F">
            <w:pPr>
              <w:widowControl w:val="0"/>
              <w:spacing w:line="240" w:lineRule="auto"/>
              <w:ind w:firstLine="0"/>
              <w:jc w:val="left"/>
              <w:rPr>
                <w:sz w:val="24"/>
                <w:szCs w:val="24"/>
              </w:rPr>
            </w:pPr>
            <w:r w:rsidRPr="009B5506">
              <w:rPr>
                <w:sz w:val="24"/>
                <w:szCs w:val="24"/>
              </w:rPr>
              <w:t>открыт расчетный счет)</w:t>
            </w:r>
          </w:p>
          <w:p w:rsidR="004F5839" w:rsidRPr="009B5506" w:rsidRDefault="0082211F">
            <w:pPr>
              <w:widowControl w:val="0"/>
              <w:spacing w:line="240" w:lineRule="auto"/>
              <w:ind w:firstLine="0"/>
              <w:jc w:val="left"/>
              <w:rPr>
                <w:sz w:val="24"/>
                <w:szCs w:val="24"/>
              </w:rPr>
            </w:pPr>
            <w:r w:rsidRPr="009B5506">
              <w:rPr>
                <w:sz w:val="24"/>
                <w:szCs w:val="24"/>
              </w:rPr>
              <w:t>_________________________________</w:t>
            </w:r>
          </w:p>
          <w:p w:rsidR="004F5839" w:rsidRPr="009B5506" w:rsidRDefault="0082211F">
            <w:pPr>
              <w:widowControl w:val="0"/>
              <w:spacing w:line="240" w:lineRule="auto"/>
              <w:ind w:firstLine="0"/>
              <w:jc w:val="left"/>
              <w:rPr>
                <w:sz w:val="24"/>
                <w:szCs w:val="24"/>
              </w:rPr>
            </w:pPr>
            <w:r w:rsidRPr="009B5506">
              <w:rPr>
                <w:sz w:val="24"/>
                <w:szCs w:val="24"/>
              </w:rPr>
              <w:t>(номер корреспондентского счета банка)</w:t>
            </w:r>
          </w:p>
          <w:p w:rsidR="004F5839" w:rsidRPr="009B5506" w:rsidRDefault="0082211F">
            <w:pPr>
              <w:widowControl w:val="0"/>
              <w:spacing w:line="240" w:lineRule="auto"/>
              <w:ind w:firstLine="0"/>
              <w:jc w:val="left"/>
              <w:rPr>
                <w:sz w:val="24"/>
                <w:szCs w:val="24"/>
              </w:rPr>
            </w:pPr>
            <w:r w:rsidRPr="009B5506">
              <w:rPr>
                <w:sz w:val="24"/>
                <w:szCs w:val="24"/>
              </w:rPr>
              <w:t>_________________________________</w:t>
            </w:r>
          </w:p>
          <w:p w:rsidR="004F5839" w:rsidRPr="009B5506" w:rsidRDefault="0082211F">
            <w:pPr>
              <w:widowControl w:val="0"/>
              <w:spacing w:line="240" w:lineRule="auto"/>
              <w:ind w:firstLine="0"/>
              <w:jc w:val="left"/>
              <w:rPr>
                <w:sz w:val="24"/>
                <w:szCs w:val="24"/>
              </w:rPr>
            </w:pPr>
            <w:r w:rsidRPr="009B5506">
              <w:rPr>
                <w:sz w:val="24"/>
                <w:szCs w:val="24"/>
              </w:rPr>
              <w:t>(БИК банка)</w:t>
            </w:r>
          </w:p>
          <w:p w:rsidR="004F5839" w:rsidRPr="009B5506" w:rsidRDefault="0082211F">
            <w:pPr>
              <w:widowControl w:val="0"/>
              <w:spacing w:line="240" w:lineRule="auto"/>
              <w:ind w:firstLine="0"/>
              <w:jc w:val="left"/>
              <w:rPr>
                <w:sz w:val="24"/>
                <w:szCs w:val="24"/>
              </w:rPr>
            </w:pPr>
            <w:r w:rsidRPr="009B5506">
              <w:rPr>
                <w:sz w:val="24"/>
                <w:szCs w:val="24"/>
              </w:rPr>
              <w:t>_________________________________</w:t>
            </w:r>
          </w:p>
          <w:p w:rsidR="004F5839" w:rsidRPr="009B5506" w:rsidRDefault="0082211F">
            <w:pPr>
              <w:widowControl w:val="0"/>
              <w:spacing w:line="240" w:lineRule="auto"/>
              <w:ind w:firstLine="0"/>
              <w:jc w:val="left"/>
              <w:rPr>
                <w:sz w:val="24"/>
                <w:szCs w:val="24"/>
              </w:rPr>
            </w:pPr>
            <w:r w:rsidRPr="009B5506">
              <w:rPr>
                <w:sz w:val="24"/>
                <w:szCs w:val="24"/>
              </w:rPr>
              <w:t>(номер телефона)</w:t>
            </w:r>
          </w:p>
          <w:p w:rsidR="004F5839" w:rsidRPr="009B5506" w:rsidRDefault="0082211F">
            <w:pPr>
              <w:widowControl w:val="0"/>
              <w:spacing w:line="240" w:lineRule="auto"/>
              <w:ind w:firstLine="0"/>
              <w:jc w:val="left"/>
              <w:rPr>
                <w:sz w:val="24"/>
                <w:szCs w:val="24"/>
              </w:rPr>
            </w:pPr>
            <w:r w:rsidRPr="009B5506">
              <w:rPr>
                <w:sz w:val="24"/>
                <w:szCs w:val="24"/>
              </w:rPr>
              <w:t>_________________________________</w:t>
            </w:r>
          </w:p>
          <w:p w:rsidR="009B5506" w:rsidRPr="009B5506" w:rsidRDefault="0082211F" w:rsidP="009B5506">
            <w:pPr>
              <w:widowControl w:val="0"/>
              <w:spacing w:line="240" w:lineRule="auto"/>
              <w:ind w:firstLine="0"/>
              <w:jc w:val="left"/>
              <w:rPr>
                <w:sz w:val="24"/>
                <w:szCs w:val="24"/>
              </w:rPr>
            </w:pPr>
            <w:r w:rsidRPr="009B5506">
              <w:rPr>
                <w:sz w:val="24"/>
                <w:szCs w:val="24"/>
              </w:rPr>
              <w:t>(номер факса)</w:t>
            </w:r>
            <w:r w:rsidR="009B5506" w:rsidRPr="009B5506">
              <w:rPr>
                <w:sz w:val="24"/>
                <w:szCs w:val="24"/>
              </w:rPr>
              <w:t xml:space="preserve"> </w:t>
            </w:r>
          </w:p>
          <w:p w:rsidR="004F5839" w:rsidRPr="009B5506" w:rsidRDefault="009B5506" w:rsidP="009B5506">
            <w:pPr>
              <w:widowControl w:val="0"/>
              <w:spacing w:line="240" w:lineRule="auto"/>
              <w:ind w:firstLine="0"/>
              <w:jc w:val="left"/>
              <w:rPr>
                <w:sz w:val="24"/>
                <w:szCs w:val="24"/>
              </w:rPr>
            </w:pPr>
            <w:r w:rsidRPr="009B5506">
              <w:rPr>
                <w:sz w:val="24"/>
                <w:szCs w:val="24"/>
              </w:rPr>
              <w:t xml:space="preserve">_______________ / _______________ </w:t>
            </w:r>
          </w:p>
        </w:tc>
        <w:tc>
          <w:tcPr>
            <w:tcW w:w="4962" w:type="dxa"/>
            <w:shd w:val="clear" w:color="auto" w:fill="auto"/>
          </w:tcPr>
          <w:p w:rsidR="004F5839" w:rsidRPr="009B5506" w:rsidRDefault="0082211F">
            <w:pPr>
              <w:widowControl w:val="0"/>
              <w:spacing w:line="240" w:lineRule="auto"/>
              <w:ind w:firstLine="0"/>
              <w:rPr>
                <w:sz w:val="24"/>
                <w:szCs w:val="24"/>
              </w:rPr>
            </w:pPr>
            <w:r w:rsidRPr="009B5506">
              <w:rPr>
                <w:sz w:val="24"/>
                <w:szCs w:val="24"/>
              </w:rPr>
              <w:t>_________________________________</w:t>
            </w:r>
          </w:p>
          <w:p w:rsidR="004F5839" w:rsidRPr="009B5506" w:rsidRDefault="0082211F">
            <w:pPr>
              <w:widowControl w:val="0"/>
              <w:spacing w:line="240" w:lineRule="auto"/>
              <w:ind w:firstLine="0"/>
              <w:rPr>
                <w:sz w:val="24"/>
                <w:szCs w:val="24"/>
              </w:rPr>
            </w:pPr>
            <w:r w:rsidRPr="009B5506">
              <w:rPr>
                <w:sz w:val="24"/>
                <w:szCs w:val="24"/>
              </w:rPr>
              <w:t>(наименование юридического лица)</w:t>
            </w:r>
          </w:p>
          <w:p w:rsidR="004F5839" w:rsidRPr="009B5506" w:rsidRDefault="0082211F">
            <w:pPr>
              <w:widowControl w:val="0"/>
              <w:spacing w:line="240" w:lineRule="auto"/>
              <w:ind w:firstLine="0"/>
              <w:rPr>
                <w:sz w:val="24"/>
                <w:szCs w:val="24"/>
              </w:rPr>
            </w:pPr>
            <w:r w:rsidRPr="009B5506">
              <w:rPr>
                <w:sz w:val="24"/>
                <w:szCs w:val="24"/>
              </w:rPr>
              <w:t>Место нахождения:</w:t>
            </w:r>
          </w:p>
          <w:p w:rsidR="004F5839" w:rsidRPr="009B5506" w:rsidRDefault="0082211F">
            <w:pPr>
              <w:widowControl w:val="0"/>
              <w:spacing w:line="240" w:lineRule="auto"/>
              <w:ind w:firstLine="0"/>
              <w:rPr>
                <w:sz w:val="24"/>
                <w:szCs w:val="24"/>
              </w:rPr>
            </w:pPr>
            <w:r w:rsidRPr="009B5506">
              <w:rPr>
                <w:sz w:val="24"/>
                <w:szCs w:val="24"/>
              </w:rPr>
              <w:t>_________________________________</w:t>
            </w:r>
          </w:p>
          <w:p w:rsidR="004F5839" w:rsidRPr="009B5506" w:rsidRDefault="0082211F">
            <w:pPr>
              <w:widowControl w:val="0"/>
              <w:spacing w:line="240" w:lineRule="auto"/>
              <w:ind w:firstLine="0"/>
              <w:rPr>
                <w:sz w:val="24"/>
                <w:szCs w:val="24"/>
              </w:rPr>
            </w:pPr>
            <w:r w:rsidRPr="009B5506">
              <w:rPr>
                <w:sz w:val="24"/>
                <w:szCs w:val="24"/>
              </w:rPr>
              <w:t>Почтовый адрес:</w:t>
            </w:r>
          </w:p>
          <w:p w:rsidR="004F5839" w:rsidRPr="009B5506" w:rsidRDefault="0082211F">
            <w:pPr>
              <w:widowControl w:val="0"/>
              <w:spacing w:line="240" w:lineRule="auto"/>
              <w:ind w:firstLine="0"/>
              <w:rPr>
                <w:sz w:val="24"/>
                <w:szCs w:val="24"/>
              </w:rPr>
            </w:pPr>
            <w:r w:rsidRPr="009B5506">
              <w:rPr>
                <w:sz w:val="24"/>
                <w:szCs w:val="24"/>
              </w:rPr>
              <w:t>_________________________________</w:t>
            </w:r>
          </w:p>
          <w:p w:rsidR="004F5839" w:rsidRPr="009B5506" w:rsidRDefault="0082211F">
            <w:pPr>
              <w:widowControl w:val="0"/>
              <w:spacing w:line="240" w:lineRule="auto"/>
              <w:ind w:firstLine="0"/>
              <w:rPr>
                <w:sz w:val="24"/>
                <w:szCs w:val="24"/>
              </w:rPr>
            </w:pPr>
            <w:r w:rsidRPr="009B5506">
              <w:rPr>
                <w:sz w:val="24"/>
                <w:szCs w:val="24"/>
              </w:rPr>
              <w:t>ОГРН ___________________________</w:t>
            </w:r>
          </w:p>
          <w:p w:rsidR="004F5839" w:rsidRPr="009B5506" w:rsidRDefault="0082211F">
            <w:pPr>
              <w:widowControl w:val="0"/>
              <w:spacing w:line="240" w:lineRule="auto"/>
              <w:ind w:firstLine="0"/>
              <w:rPr>
                <w:sz w:val="24"/>
                <w:szCs w:val="24"/>
              </w:rPr>
            </w:pPr>
            <w:r w:rsidRPr="009B5506">
              <w:rPr>
                <w:sz w:val="24"/>
                <w:szCs w:val="24"/>
              </w:rPr>
              <w:t>ИНН ____________ / КПП___________</w:t>
            </w:r>
          </w:p>
          <w:p w:rsidR="004F5839" w:rsidRPr="009B5506" w:rsidRDefault="0082211F">
            <w:pPr>
              <w:widowControl w:val="0"/>
              <w:spacing w:line="240" w:lineRule="auto"/>
              <w:ind w:firstLine="0"/>
              <w:rPr>
                <w:sz w:val="24"/>
                <w:szCs w:val="24"/>
              </w:rPr>
            </w:pPr>
            <w:r w:rsidRPr="009B5506">
              <w:rPr>
                <w:sz w:val="24"/>
                <w:szCs w:val="24"/>
              </w:rPr>
              <w:t>_________________________________</w:t>
            </w:r>
          </w:p>
          <w:p w:rsidR="004F5839" w:rsidRPr="009B5506" w:rsidRDefault="0082211F">
            <w:pPr>
              <w:widowControl w:val="0"/>
              <w:spacing w:line="240" w:lineRule="auto"/>
              <w:ind w:firstLine="0"/>
              <w:rPr>
                <w:sz w:val="24"/>
                <w:szCs w:val="24"/>
              </w:rPr>
            </w:pPr>
            <w:r w:rsidRPr="009B5506">
              <w:rPr>
                <w:sz w:val="24"/>
                <w:szCs w:val="24"/>
              </w:rPr>
              <w:t>(номер расчетного счета)</w:t>
            </w:r>
          </w:p>
          <w:p w:rsidR="004F5839" w:rsidRPr="009B5506" w:rsidRDefault="0082211F">
            <w:pPr>
              <w:widowControl w:val="0"/>
              <w:spacing w:line="240" w:lineRule="auto"/>
              <w:ind w:firstLine="0"/>
              <w:rPr>
                <w:sz w:val="24"/>
                <w:szCs w:val="24"/>
              </w:rPr>
            </w:pPr>
            <w:r w:rsidRPr="009B5506">
              <w:rPr>
                <w:sz w:val="24"/>
                <w:szCs w:val="24"/>
              </w:rPr>
              <w:t>_________________________________</w:t>
            </w:r>
          </w:p>
          <w:p w:rsidR="004F5839" w:rsidRPr="009B5506" w:rsidRDefault="0082211F">
            <w:pPr>
              <w:widowControl w:val="0"/>
              <w:spacing w:line="240" w:lineRule="auto"/>
              <w:ind w:firstLine="0"/>
              <w:rPr>
                <w:sz w:val="24"/>
                <w:szCs w:val="24"/>
              </w:rPr>
            </w:pPr>
            <w:r w:rsidRPr="009B5506">
              <w:rPr>
                <w:sz w:val="24"/>
                <w:szCs w:val="24"/>
              </w:rPr>
              <w:t>(наименование банка, в котором</w:t>
            </w:r>
          </w:p>
          <w:p w:rsidR="004F5839" w:rsidRPr="009B5506" w:rsidRDefault="0082211F">
            <w:pPr>
              <w:widowControl w:val="0"/>
              <w:spacing w:line="240" w:lineRule="auto"/>
              <w:ind w:firstLine="0"/>
              <w:rPr>
                <w:sz w:val="24"/>
                <w:szCs w:val="24"/>
              </w:rPr>
            </w:pPr>
            <w:r w:rsidRPr="009B5506">
              <w:rPr>
                <w:sz w:val="24"/>
                <w:szCs w:val="24"/>
              </w:rPr>
              <w:t>открыт расчетный счет)</w:t>
            </w:r>
          </w:p>
          <w:p w:rsidR="004F5839" w:rsidRPr="009B5506" w:rsidRDefault="0082211F">
            <w:pPr>
              <w:widowControl w:val="0"/>
              <w:spacing w:line="240" w:lineRule="auto"/>
              <w:ind w:firstLine="0"/>
              <w:rPr>
                <w:sz w:val="24"/>
                <w:szCs w:val="24"/>
              </w:rPr>
            </w:pPr>
            <w:r w:rsidRPr="009B5506">
              <w:rPr>
                <w:sz w:val="24"/>
                <w:szCs w:val="24"/>
              </w:rPr>
              <w:t>_________________________________</w:t>
            </w:r>
          </w:p>
          <w:p w:rsidR="004F5839" w:rsidRPr="009B5506" w:rsidRDefault="0082211F">
            <w:pPr>
              <w:widowControl w:val="0"/>
              <w:spacing w:line="240" w:lineRule="auto"/>
              <w:ind w:firstLine="0"/>
              <w:rPr>
                <w:sz w:val="24"/>
                <w:szCs w:val="24"/>
              </w:rPr>
            </w:pPr>
            <w:r w:rsidRPr="009B5506">
              <w:rPr>
                <w:sz w:val="24"/>
                <w:szCs w:val="24"/>
              </w:rPr>
              <w:t>(номер корреспондентского счета банка)</w:t>
            </w:r>
          </w:p>
          <w:p w:rsidR="004F5839" w:rsidRPr="009B5506" w:rsidRDefault="0082211F">
            <w:pPr>
              <w:widowControl w:val="0"/>
              <w:spacing w:line="240" w:lineRule="auto"/>
              <w:ind w:firstLine="0"/>
              <w:rPr>
                <w:sz w:val="24"/>
                <w:szCs w:val="24"/>
              </w:rPr>
            </w:pPr>
            <w:r w:rsidRPr="009B5506">
              <w:rPr>
                <w:sz w:val="24"/>
                <w:szCs w:val="24"/>
              </w:rPr>
              <w:t>_________________________________</w:t>
            </w:r>
          </w:p>
          <w:p w:rsidR="004F5839" w:rsidRPr="009B5506" w:rsidRDefault="0082211F">
            <w:pPr>
              <w:widowControl w:val="0"/>
              <w:spacing w:line="240" w:lineRule="auto"/>
              <w:ind w:firstLine="0"/>
              <w:rPr>
                <w:sz w:val="24"/>
                <w:szCs w:val="24"/>
              </w:rPr>
            </w:pPr>
            <w:r w:rsidRPr="009B5506">
              <w:rPr>
                <w:sz w:val="24"/>
                <w:szCs w:val="24"/>
              </w:rPr>
              <w:t>(БИК банка)</w:t>
            </w:r>
          </w:p>
          <w:p w:rsidR="004F5839" w:rsidRPr="009B5506" w:rsidRDefault="0082211F">
            <w:pPr>
              <w:widowControl w:val="0"/>
              <w:spacing w:line="240" w:lineRule="auto"/>
              <w:ind w:firstLine="0"/>
              <w:rPr>
                <w:sz w:val="24"/>
                <w:szCs w:val="24"/>
              </w:rPr>
            </w:pPr>
            <w:r w:rsidRPr="009B5506">
              <w:rPr>
                <w:sz w:val="24"/>
                <w:szCs w:val="24"/>
              </w:rPr>
              <w:t>_________________________________</w:t>
            </w:r>
          </w:p>
          <w:p w:rsidR="004F5839" w:rsidRPr="009B5506" w:rsidRDefault="0082211F">
            <w:pPr>
              <w:widowControl w:val="0"/>
              <w:spacing w:line="240" w:lineRule="auto"/>
              <w:ind w:firstLine="0"/>
              <w:rPr>
                <w:sz w:val="24"/>
                <w:szCs w:val="24"/>
              </w:rPr>
            </w:pPr>
            <w:r w:rsidRPr="009B5506">
              <w:rPr>
                <w:sz w:val="24"/>
                <w:szCs w:val="24"/>
              </w:rPr>
              <w:t>(номер телефона)</w:t>
            </w:r>
          </w:p>
          <w:p w:rsidR="004F5839" w:rsidRPr="009B5506" w:rsidRDefault="0082211F">
            <w:pPr>
              <w:widowControl w:val="0"/>
              <w:spacing w:line="240" w:lineRule="auto"/>
              <w:ind w:firstLine="0"/>
              <w:rPr>
                <w:sz w:val="24"/>
                <w:szCs w:val="24"/>
              </w:rPr>
            </w:pPr>
            <w:r w:rsidRPr="009B5506">
              <w:rPr>
                <w:sz w:val="24"/>
                <w:szCs w:val="24"/>
              </w:rPr>
              <w:t>_________________________________</w:t>
            </w:r>
          </w:p>
          <w:p w:rsidR="004F5839" w:rsidRPr="009B5506" w:rsidRDefault="0082211F">
            <w:pPr>
              <w:widowControl w:val="0"/>
              <w:spacing w:line="240" w:lineRule="auto"/>
              <w:ind w:firstLine="0"/>
              <w:rPr>
                <w:sz w:val="24"/>
                <w:szCs w:val="24"/>
              </w:rPr>
            </w:pPr>
            <w:r w:rsidRPr="009B5506">
              <w:rPr>
                <w:sz w:val="24"/>
                <w:szCs w:val="24"/>
              </w:rPr>
              <w:t>(номер факса)</w:t>
            </w:r>
          </w:p>
          <w:p w:rsidR="009B5506" w:rsidRDefault="009B5506" w:rsidP="009B5506">
            <w:pPr>
              <w:widowControl w:val="0"/>
              <w:spacing w:line="240" w:lineRule="auto"/>
              <w:ind w:firstLine="0"/>
              <w:jc w:val="left"/>
              <w:rPr>
                <w:sz w:val="24"/>
                <w:szCs w:val="24"/>
              </w:rPr>
            </w:pPr>
          </w:p>
          <w:p w:rsidR="004F5839" w:rsidRPr="009B5506" w:rsidRDefault="009B5506" w:rsidP="009B5506">
            <w:pPr>
              <w:widowControl w:val="0"/>
              <w:spacing w:line="240" w:lineRule="auto"/>
              <w:ind w:firstLine="0"/>
              <w:jc w:val="left"/>
              <w:rPr>
                <w:sz w:val="24"/>
                <w:szCs w:val="24"/>
              </w:rPr>
            </w:pPr>
            <w:r w:rsidRPr="009B5506">
              <w:rPr>
                <w:sz w:val="24"/>
                <w:szCs w:val="24"/>
              </w:rPr>
              <w:t>_______________ / _______________</w:t>
            </w:r>
            <w:r>
              <w:rPr>
                <w:sz w:val="24"/>
                <w:szCs w:val="24"/>
              </w:rPr>
              <w:t xml:space="preserve"> </w:t>
            </w:r>
          </w:p>
        </w:tc>
      </w:tr>
    </w:tbl>
    <w:p w:rsidR="004F5839" w:rsidRDefault="004F5839">
      <w:pPr>
        <w:sectPr w:rsidR="004F5839">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1418" w:header="709" w:footer="0" w:gutter="0"/>
          <w:cols w:space="720"/>
          <w:formProt w:val="0"/>
          <w:titlePg/>
          <w:docGrid w:linePitch="381"/>
        </w:sectPr>
      </w:pPr>
    </w:p>
    <w:p w:rsidR="004F5839" w:rsidRDefault="0082211F">
      <w:pPr>
        <w:spacing w:line="240" w:lineRule="auto"/>
        <w:ind w:left="4820" w:firstLine="0"/>
        <w:rPr>
          <w:sz w:val="22"/>
          <w:szCs w:val="22"/>
        </w:rPr>
      </w:pPr>
      <w:r>
        <w:rPr>
          <w:sz w:val="22"/>
          <w:szCs w:val="22"/>
        </w:rPr>
        <w:t>Приложение № 1</w:t>
      </w:r>
    </w:p>
    <w:p w:rsidR="004F5839" w:rsidRDefault="0082211F">
      <w:pPr>
        <w:spacing w:line="240" w:lineRule="auto"/>
        <w:ind w:left="4820" w:firstLine="0"/>
        <w:rPr>
          <w:sz w:val="22"/>
          <w:szCs w:val="22"/>
        </w:rPr>
      </w:pPr>
      <w:r>
        <w:rPr>
          <w:sz w:val="22"/>
          <w:szCs w:val="22"/>
        </w:rPr>
        <w:t>к Договору подряда</w:t>
      </w:r>
    </w:p>
    <w:p w:rsidR="004F5839" w:rsidRDefault="0082211F">
      <w:pPr>
        <w:spacing w:line="240" w:lineRule="auto"/>
        <w:ind w:left="4820" w:firstLine="0"/>
        <w:rPr>
          <w:sz w:val="22"/>
          <w:szCs w:val="22"/>
        </w:rPr>
      </w:pPr>
      <w:r>
        <w:rPr>
          <w:sz w:val="22"/>
          <w:szCs w:val="22"/>
        </w:rPr>
        <w:t>от «____» __________ 20 _ г. № ________</w:t>
      </w:r>
    </w:p>
    <w:p w:rsidR="004F5839" w:rsidRDefault="004F5839">
      <w:pPr>
        <w:spacing w:line="240" w:lineRule="auto"/>
        <w:ind w:left="1416" w:firstLine="0"/>
        <w:rPr>
          <w:b/>
          <w:sz w:val="24"/>
          <w:szCs w:val="24"/>
        </w:rPr>
      </w:pPr>
    </w:p>
    <w:p w:rsidR="004F5839" w:rsidRDefault="004F5839">
      <w:pPr>
        <w:spacing w:line="240" w:lineRule="auto"/>
        <w:ind w:left="1416" w:firstLine="0"/>
        <w:rPr>
          <w:b/>
          <w:sz w:val="24"/>
          <w:szCs w:val="24"/>
        </w:rPr>
      </w:pPr>
    </w:p>
    <w:p w:rsidR="004F5839" w:rsidRDefault="0082211F">
      <w:pPr>
        <w:spacing w:line="240" w:lineRule="auto"/>
        <w:ind w:firstLine="0"/>
        <w:jc w:val="center"/>
        <w:rPr>
          <w:b/>
          <w:sz w:val="24"/>
          <w:szCs w:val="24"/>
        </w:rPr>
      </w:pPr>
      <w:r>
        <w:rPr>
          <w:b/>
          <w:sz w:val="24"/>
          <w:szCs w:val="24"/>
        </w:rPr>
        <w:t>ТЕХНИЧЕСКОЕ ЗАДАНИЕ</w:t>
      </w: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rPr>
          <w:sz w:val="24"/>
        </w:rPr>
      </w:pPr>
    </w:p>
    <w:p w:rsidR="004F5839" w:rsidRDefault="004F5839">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4F5839">
        <w:tc>
          <w:tcPr>
            <w:tcW w:w="4785" w:type="dxa"/>
          </w:tcPr>
          <w:p w:rsidR="004F5839" w:rsidRDefault="0082211F">
            <w:pPr>
              <w:widowControl w:val="0"/>
              <w:spacing w:line="240" w:lineRule="auto"/>
              <w:ind w:firstLine="0"/>
              <w:rPr>
                <w:b/>
                <w:sz w:val="24"/>
              </w:rPr>
            </w:pPr>
            <w:r>
              <w:rPr>
                <w:b/>
                <w:sz w:val="24"/>
              </w:rPr>
              <w:t>Заказчик:</w:t>
            </w:r>
          </w:p>
        </w:tc>
        <w:tc>
          <w:tcPr>
            <w:tcW w:w="4785" w:type="dxa"/>
          </w:tcPr>
          <w:p w:rsidR="004F5839" w:rsidRDefault="0082211F">
            <w:pPr>
              <w:widowControl w:val="0"/>
              <w:spacing w:line="240" w:lineRule="auto"/>
              <w:ind w:firstLine="0"/>
              <w:rPr>
                <w:b/>
                <w:sz w:val="24"/>
              </w:rPr>
            </w:pPr>
            <w:r>
              <w:rPr>
                <w:b/>
                <w:sz w:val="24"/>
              </w:rPr>
              <w:t>Подрядчик:</w:t>
            </w:r>
          </w:p>
        </w:tc>
      </w:tr>
      <w:tr w:rsidR="004F5839">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r>
    </w:tbl>
    <w:p w:rsidR="004F5839" w:rsidRDefault="004F5839">
      <w:pPr>
        <w:spacing w:line="240" w:lineRule="auto"/>
        <w:ind w:left="5103" w:firstLine="0"/>
        <w:rPr>
          <w:sz w:val="22"/>
          <w:szCs w:val="22"/>
        </w:rPr>
      </w:pPr>
    </w:p>
    <w:p w:rsidR="004F5839" w:rsidRDefault="0082211F">
      <w:pPr>
        <w:spacing w:line="240" w:lineRule="auto"/>
        <w:ind w:firstLine="0"/>
        <w:jc w:val="left"/>
        <w:rPr>
          <w:sz w:val="22"/>
          <w:szCs w:val="22"/>
        </w:rPr>
      </w:pPr>
      <w:r>
        <w:br w:type="page"/>
      </w:r>
    </w:p>
    <w:p w:rsidR="004F5839" w:rsidRDefault="0082211F">
      <w:pPr>
        <w:spacing w:line="240" w:lineRule="auto"/>
        <w:ind w:left="5103" w:firstLine="0"/>
        <w:rPr>
          <w:sz w:val="22"/>
          <w:szCs w:val="22"/>
        </w:rPr>
      </w:pPr>
      <w:r>
        <w:rPr>
          <w:sz w:val="22"/>
          <w:szCs w:val="22"/>
        </w:rPr>
        <w:t>Приложение № 2</w:t>
      </w:r>
    </w:p>
    <w:p w:rsidR="004F5839" w:rsidRDefault="0082211F">
      <w:pPr>
        <w:spacing w:line="240" w:lineRule="auto"/>
        <w:ind w:left="5103" w:firstLine="0"/>
        <w:rPr>
          <w:sz w:val="22"/>
          <w:szCs w:val="22"/>
        </w:rPr>
      </w:pPr>
      <w:r>
        <w:rPr>
          <w:sz w:val="22"/>
          <w:szCs w:val="22"/>
        </w:rPr>
        <w:t xml:space="preserve">к Договору подряда </w:t>
      </w:r>
    </w:p>
    <w:p w:rsidR="004F5839" w:rsidRDefault="0082211F">
      <w:pPr>
        <w:spacing w:line="240" w:lineRule="auto"/>
        <w:ind w:left="5103" w:firstLine="0"/>
        <w:rPr>
          <w:sz w:val="22"/>
          <w:szCs w:val="22"/>
        </w:rPr>
      </w:pPr>
      <w:r>
        <w:rPr>
          <w:sz w:val="22"/>
          <w:szCs w:val="22"/>
        </w:rPr>
        <w:t>от «____» __________ 20 _ г. № ____</w:t>
      </w:r>
    </w:p>
    <w:p w:rsidR="004F5839" w:rsidRDefault="004F5839">
      <w:pPr>
        <w:spacing w:line="240" w:lineRule="auto"/>
        <w:ind w:firstLine="0"/>
        <w:rPr>
          <w:b/>
          <w:bCs/>
          <w:sz w:val="24"/>
          <w:szCs w:val="24"/>
        </w:rPr>
      </w:pPr>
    </w:p>
    <w:p w:rsidR="004F5839" w:rsidRDefault="004F5839">
      <w:pPr>
        <w:spacing w:line="240" w:lineRule="auto"/>
        <w:ind w:firstLine="0"/>
        <w:jc w:val="right"/>
        <w:rPr>
          <w:b/>
          <w:bCs/>
          <w:sz w:val="24"/>
          <w:szCs w:val="24"/>
        </w:rPr>
      </w:pPr>
    </w:p>
    <w:p w:rsidR="004F5839" w:rsidRDefault="004F5839">
      <w:pPr>
        <w:spacing w:line="240" w:lineRule="auto"/>
        <w:ind w:firstLine="0"/>
        <w:rPr>
          <w:b/>
          <w:bCs/>
          <w:sz w:val="24"/>
          <w:szCs w:val="24"/>
        </w:rPr>
      </w:pPr>
    </w:p>
    <w:p w:rsidR="004F5839" w:rsidRDefault="004F5839">
      <w:pPr>
        <w:spacing w:line="240" w:lineRule="auto"/>
        <w:ind w:firstLine="0"/>
        <w:rPr>
          <w:b/>
          <w:bCs/>
          <w:sz w:val="24"/>
          <w:szCs w:val="24"/>
        </w:rPr>
      </w:pPr>
    </w:p>
    <w:p w:rsidR="004F5839" w:rsidRDefault="0082211F">
      <w:pPr>
        <w:spacing w:line="240" w:lineRule="auto"/>
        <w:ind w:firstLine="0"/>
        <w:jc w:val="center"/>
        <w:rPr>
          <w:b/>
          <w:sz w:val="24"/>
          <w:szCs w:val="24"/>
        </w:rPr>
      </w:pPr>
      <w:r>
        <w:rPr>
          <w:b/>
          <w:sz w:val="24"/>
          <w:szCs w:val="24"/>
        </w:rPr>
        <w:t xml:space="preserve">Перечень объектов учета капитальных вложений </w:t>
      </w:r>
    </w:p>
    <w:p w:rsidR="004F5839" w:rsidRDefault="004F5839">
      <w:pPr>
        <w:spacing w:line="240" w:lineRule="auto"/>
        <w:ind w:firstLine="0"/>
        <w:rPr>
          <w:sz w:val="24"/>
          <w:szCs w:val="24"/>
        </w:rPr>
      </w:pPr>
    </w:p>
    <w:p w:rsidR="004F5839" w:rsidRDefault="004F5839">
      <w:pPr>
        <w:spacing w:line="240" w:lineRule="auto"/>
        <w:ind w:firstLine="0"/>
        <w:rPr>
          <w:sz w:val="24"/>
          <w:szCs w:val="24"/>
        </w:rPr>
      </w:pPr>
    </w:p>
    <w:tbl>
      <w:tblPr>
        <w:tblpPr w:leftFromText="180" w:rightFromText="180" w:vertAnchor="text" w:horzAnchor="margin" w:tblpX="108" w:tblpY="170"/>
        <w:tblW w:w="5000" w:type="pct"/>
        <w:tblLayout w:type="fixed"/>
        <w:tblLook w:val="04A0" w:firstRow="1" w:lastRow="0" w:firstColumn="1" w:lastColumn="0" w:noHBand="0" w:noVBand="1"/>
      </w:tblPr>
      <w:tblGrid>
        <w:gridCol w:w="685"/>
        <w:gridCol w:w="4431"/>
        <w:gridCol w:w="4511"/>
      </w:tblGrid>
      <w:tr w:rsidR="004F5839">
        <w:tc>
          <w:tcPr>
            <w:tcW w:w="685"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sz w:val="24"/>
                <w:szCs w:val="24"/>
              </w:rPr>
            </w:pPr>
            <w:r>
              <w:rPr>
                <w:sz w:val="24"/>
                <w:szCs w:val="24"/>
              </w:rPr>
              <w:t>№ п/п</w:t>
            </w:r>
          </w:p>
        </w:tc>
        <w:tc>
          <w:tcPr>
            <w:tcW w:w="4436"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sz w:val="24"/>
                <w:szCs w:val="24"/>
              </w:rPr>
            </w:pPr>
            <w:r>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sz w:val="24"/>
                <w:szCs w:val="24"/>
              </w:rPr>
            </w:pPr>
            <w:r>
              <w:rPr>
                <w:sz w:val="24"/>
                <w:szCs w:val="24"/>
              </w:rPr>
              <w:t xml:space="preserve">Имущество Заказчика </w:t>
            </w:r>
          </w:p>
          <w:p w:rsidR="004F5839" w:rsidRDefault="0082211F">
            <w:pPr>
              <w:widowControl w:val="0"/>
              <w:spacing w:line="240" w:lineRule="auto"/>
              <w:ind w:firstLine="0"/>
              <w:jc w:val="center"/>
              <w:rPr>
                <w:sz w:val="24"/>
                <w:szCs w:val="24"/>
              </w:rPr>
            </w:pPr>
            <w:r>
              <w:rPr>
                <w:sz w:val="24"/>
                <w:szCs w:val="24"/>
              </w:rPr>
              <w:t>(основные средства) в составе Объекта</w:t>
            </w:r>
          </w:p>
        </w:tc>
      </w:tr>
      <w:tr w:rsidR="004F5839">
        <w:tc>
          <w:tcPr>
            <w:tcW w:w="685"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sz w:val="24"/>
                <w:szCs w:val="24"/>
              </w:rPr>
            </w:pPr>
            <w:r>
              <w:rPr>
                <w:sz w:val="24"/>
                <w:szCs w:val="24"/>
              </w:rPr>
              <w:t>1</w:t>
            </w:r>
          </w:p>
        </w:tc>
        <w:tc>
          <w:tcPr>
            <w:tcW w:w="4436"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sz w:val="24"/>
                <w:szCs w:val="24"/>
              </w:rPr>
            </w:pPr>
          </w:p>
        </w:tc>
      </w:tr>
      <w:tr w:rsidR="004F5839">
        <w:tc>
          <w:tcPr>
            <w:tcW w:w="685"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sz w:val="24"/>
                <w:szCs w:val="24"/>
              </w:rPr>
            </w:pPr>
            <w:r>
              <w:rPr>
                <w:sz w:val="24"/>
                <w:szCs w:val="24"/>
              </w:rPr>
              <w:t>2</w:t>
            </w:r>
          </w:p>
        </w:tc>
        <w:tc>
          <w:tcPr>
            <w:tcW w:w="4436"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sz w:val="24"/>
                <w:szCs w:val="24"/>
              </w:rPr>
            </w:pPr>
          </w:p>
        </w:tc>
      </w:tr>
      <w:tr w:rsidR="004F5839">
        <w:tc>
          <w:tcPr>
            <w:tcW w:w="685"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sz w:val="24"/>
                <w:szCs w:val="24"/>
              </w:rPr>
            </w:pPr>
            <w:r>
              <w:rPr>
                <w:sz w:val="24"/>
                <w:szCs w:val="24"/>
              </w:rPr>
              <w:t>3</w:t>
            </w:r>
          </w:p>
        </w:tc>
        <w:tc>
          <w:tcPr>
            <w:tcW w:w="4436"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4"/>
                <w:szCs w:val="24"/>
              </w:rPr>
            </w:pPr>
          </w:p>
        </w:tc>
        <w:tc>
          <w:tcPr>
            <w:tcW w:w="4516"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sz w:val="24"/>
                <w:szCs w:val="24"/>
              </w:rPr>
            </w:pPr>
          </w:p>
        </w:tc>
      </w:tr>
    </w:tbl>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ind w:firstLine="0"/>
        <w:rPr>
          <w:sz w:val="24"/>
          <w:szCs w:val="24"/>
        </w:rPr>
      </w:pPr>
    </w:p>
    <w:p w:rsidR="004F5839" w:rsidRDefault="004F5839">
      <w:pPr>
        <w:spacing w:line="240" w:lineRule="auto"/>
        <w:rPr>
          <w:sz w:val="24"/>
        </w:rPr>
      </w:pPr>
    </w:p>
    <w:p w:rsidR="004F5839" w:rsidRDefault="004F5839">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4F5839">
        <w:tc>
          <w:tcPr>
            <w:tcW w:w="4785" w:type="dxa"/>
          </w:tcPr>
          <w:p w:rsidR="004F5839" w:rsidRDefault="0082211F">
            <w:pPr>
              <w:widowControl w:val="0"/>
              <w:spacing w:line="240" w:lineRule="auto"/>
              <w:ind w:firstLine="0"/>
              <w:rPr>
                <w:b/>
                <w:sz w:val="24"/>
              </w:rPr>
            </w:pPr>
            <w:r>
              <w:rPr>
                <w:b/>
                <w:sz w:val="24"/>
              </w:rPr>
              <w:t>Заказчик:</w:t>
            </w:r>
          </w:p>
        </w:tc>
        <w:tc>
          <w:tcPr>
            <w:tcW w:w="4785" w:type="dxa"/>
          </w:tcPr>
          <w:p w:rsidR="004F5839" w:rsidRDefault="0082211F">
            <w:pPr>
              <w:widowControl w:val="0"/>
              <w:spacing w:line="240" w:lineRule="auto"/>
              <w:ind w:firstLine="0"/>
              <w:rPr>
                <w:b/>
                <w:sz w:val="24"/>
              </w:rPr>
            </w:pPr>
            <w:r>
              <w:rPr>
                <w:b/>
                <w:sz w:val="24"/>
              </w:rPr>
              <w:t>Подрядчик:</w:t>
            </w:r>
          </w:p>
        </w:tc>
      </w:tr>
      <w:tr w:rsidR="004F5839">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tc>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r>
    </w:tbl>
    <w:p w:rsidR="004F5839" w:rsidRDefault="004F5839">
      <w:pPr>
        <w:spacing w:line="240" w:lineRule="auto"/>
        <w:ind w:firstLine="0"/>
        <w:rPr>
          <w:sz w:val="24"/>
          <w:szCs w:val="24"/>
        </w:rPr>
      </w:pPr>
    </w:p>
    <w:p w:rsidR="004F5839" w:rsidRDefault="0082211F">
      <w:pPr>
        <w:spacing w:line="240" w:lineRule="auto"/>
        <w:ind w:firstLine="0"/>
        <w:rPr>
          <w:sz w:val="24"/>
          <w:szCs w:val="24"/>
        </w:rPr>
      </w:pPr>
      <w:r>
        <w:br w:type="page"/>
      </w:r>
    </w:p>
    <w:p w:rsidR="004F5839" w:rsidRDefault="0082211F">
      <w:pPr>
        <w:spacing w:line="240" w:lineRule="auto"/>
        <w:ind w:left="5103" w:firstLine="0"/>
        <w:rPr>
          <w:sz w:val="22"/>
          <w:szCs w:val="22"/>
        </w:rPr>
      </w:pPr>
      <w:r>
        <w:rPr>
          <w:sz w:val="22"/>
          <w:szCs w:val="22"/>
        </w:rPr>
        <w:t>Приложение № 3</w:t>
      </w:r>
    </w:p>
    <w:p w:rsidR="004F5839" w:rsidRDefault="0082211F">
      <w:pPr>
        <w:spacing w:line="240" w:lineRule="auto"/>
        <w:ind w:left="5103" w:firstLine="0"/>
        <w:rPr>
          <w:sz w:val="22"/>
          <w:szCs w:val="22"/>
        </w:rPr>
      </w:pPr>
      <w:r>
        <w:rPr>
          <w:sz w:val="22"/>
          <w:szCs w:val="22"/>
        </w:rPr>
        <w:t>к Договору подряда</w:t>
      </w:r>
    </w:p>
    <w:p w:rsidR="004F5839" w:rsidRDefault="0082211F">
      <w:pPr>
        <w:spacing w:line="240" w:lineRule="auto"/>
        <w:ind w:left="5103" w:firstLine="0"/>
        <w:rPr>
          <w:sz w:val="22"/>
          <w:szCs w:val="22"/>
        </w:rPr>
      </w:pPr>
      <w:r>
        <w:rPr>
          <w:sz w:val="22"/>
          <w:szCs w:val="22"/>
        </w:rPr>
        <w:t>от «____» __________ 20 _ г. № ________</w:t>
      </w:r>
    </w:p>
    <w:p w:rsidR="004F5839" w:rsidRDefault="004F5839">
      <w:pPr>
        <w:spacing w:line="240" w:lineRule="auto"/>
        <w:rPr>
          <w:sz w:val="22"/>
          <w:szCs w:val="22"/>
        </w:rPr>
      </w:pPr>
    </w:p>
    <w:p w:rsidR="004F5839" w:rsidRDefault="004F5839">
      <w:pPr>
        <w:spacing w:line="240" w:lineRule="auto"/>
        <w:ind w:firstLine="0"/>
        <w:rPr>
          <w:b/>
          <w:bCs/>
          <w:sz w:val="24"/>
          <w:szCs w:val="24"/>
        </w:rPr>
      </w:pPr>
    </w:p>
    <w:p w:rsidR="004F5839" w:rsidRDefault="0082211F">
      <w:pPr>
        <w:spacing w:line="240" w:lineRule="auto"/>
        <w:ind w:firstLine="0"/>
        <w:jc w:val="center"/>
        <w:rPr>
          <w:b/>
          <w:sz w:val="24"/>
          <w:szCs w:val="24"/>
        </w:rPr>
      </w:pPr>
      <w:r>
        <w:rPr>
          <w:b/>
          <w:sz w:val="24"/>
          <w:szCs w:val="24"/>
        </w:rPr>
        <w:t>КАЛЕНДАРНЫЙ ГРАФИК ВЫПОЛНЕНИЯ РАБОТ</w:t>
      </w:r>
    </w:p>
    <w:p w:rsidR="004F5839" w:rsidRDefault="004F5839">
      <w:pPr>
        <w:spacing w:line="240" w:lineRule="auto"/>
        <w:rPr>
          <w:sz w:val="24"/>
          <w:szCs w:val="24"/>
        </w:rPr>
      </w:pPr>
    </w:p>
    <w:p w:rsidR="004F5839" w:rsidRDefault="004F5839">
      <w:pPr>
        <w:spacing w:line="240" w:lineRule="auto"/>
        <w:rPr>
          <w:sz w:val="24"/>
          <w:szCs w:val="24"/>
        </w:rPr>
      </w:pPr>
    </w:p>
    <w:tbl>
      <w:tblPr>
        <w:tblW w:w="9911" w:type="dxa"/>
        <w:tblLayout w:type="fixed"/>
        <w:tblLook w:val="04A0" w:firstRow="1" w:lastRow="0" w:firstColumn="1" w:lastColumn="0" w:noHBand="0" w:noVBand="1"/>
      </w:tblPr>
      <w:tblGrid>
        <w:gridCol w:w="700"/>
        <w:gridCol w:w="1616"/>
        <w:gridCol w:w="1421"/>
        <w:gridCol w:w="1549"/>
        <w:gridCol w:w="841"/>
        <w:gridCol w:w="1175"/>
        <w:gridCol w:w="774"/>
        <w:gridCol w:w="850"/>
        <w:gridCol w:w="985"/>
      </w:tblGrid>
      <w:tr w:rsidR="004F5839">
        <w:tc>
          <w:tcPr>
            <w:tcW w:w="6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 этапа</w:t>
            </w:r>
          </w:p>
        </w:tc>
        <w:tc>
          <w:tcPr>
            <w:tcW w:w="16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Наименование Объекта</w:t>
            </w:r>
            <w:r>
              <w:rPr>
                <w:rStyle w:val="a3"/>
                <w:sz w:val="20"/>
                <w:szCs w:val="20"/>
              </w:rPr>
              <w:footnoteReference w:id="10"/>
            </w:r>
          </w:p>
        </w:tc>
        <w:tc>
          <w:tcPr>
            <w:tcW w:w="20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Сумма НДС (18%), руб.</w:t>
            </w:r>
          </w:p>
        </w:tc>
        <w:tc>
          <w:tcPr>
            <w:tcW w:w="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Стоимость этапа, руб. с  НДС</w:t>
            </w:r>
          </w:p>
        </w:tc>
      </w:tr>
      <w:tr w:rsidR="004F5839">
        <w:tc>
          <w:tcPr>
            <w:tcW w:w="699" w:type="dxa"/>
            <w:vMerge/>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616" w:type="dxa"/>
            <w:vMerge/>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widowControl w:val="0"/>
              <w:spacing w:line="240" w:lineRule="auto"/>
              <w:ind w:firstLine="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widowControl w:val="0"/>
              <w:spacing w:line="240" w:lineRule="auto"/>
              <w:ind w:firstLine="0"/>
              <w:jc w:val="center"/>
              <w:rPr>
                <w:sz w:val="20"/>
                <w:szCs w:val="20"/>
              </w:rPr>
            </w:pPr>
            <w:r>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985" w:type="dxa"/>
            <w:vMerge/>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r>
      <w:tr w:rsidR="004F5839">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widowControl w:val="0"/>
              <w:spacing w:line="240" w:lineRule="auto"/>
              <w:ind w:firstLine="0"/>
              <w:jc w:val="center"/>
              <w:rPr>
                <w:sz w:val="24"/>
                <w:szCs w:val="24"/>
              </w:rPr>
            </w:pPr>
            <w:r>
              <w:rPr>
                <w:sz w:val="24"/>
                <w:szCs w:val="24"/>
              </w:rPr>
              <w:t>1.</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r>
      <w:tr w:rsidR="004F5839">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widowControl w:val="0"/>
              <w:spacing w:line="240" w:lineRule="auto"/>
              <w:ind w:firstLine="0"/>
              <w:jc w:val="center"/>
              <w:rPr>
                <w:sz w:val="24"/>
                <w:szCs w:val="24"/>
              </w:rPr>
            </w:pPr>
            <w:r>
              <w:rPr>
                <w:sz w:val="24"/>
                <w:szCs w:val="24"/>
              </w:rPr>
              <w:t>2.</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r>
      <w:tr w:rsidR="004F5839">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widowControl w:val="0"/>
              <w:spacing w:line="240" w:lineRule="auto"/>
              <w:ind w:firstLine="0"/>
              <w:jc w:val="center"/>
              <w:rPr>
                <w:sz w:val="24"/>
                <w:szCs w:val="24"/>
              </w:rPr>
            </w:pPr>
            <w:r>
              <w:rPr>
                <w:sz w:val="24"/>
                <w:szCs w:val="24"/>
              </w:rPr>
              <w:t>3.</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r>
      <w:tr w:rsidR="004F5839">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widowControl w:val="0"/>
              <w:spacing w:line="240" w:lineRule="auto"/>
              <w:ind w:firstLine="0"/>
              <w:jc w:val="center"/>
              <w:rPr>
                <w:sz w:val="24"/>
                <w:szCs w:val="24"/>
              </w:rPr>
            </w:pPr>
            <w:r>
              <w:rPr>
                <w:sz w:val="24"/>
                <w:szCs w:val="24"/>
              </w:rPr>
              <w:t>4.</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r>
      <w:tr w:rsidR="004F5839">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widowControl w:val="0"/>
              <w:spacing w:line="240" w:lineRule="auto"/>
              <w:ind w:firstLine="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widowControl w:val="0"/>
              <w:spacing w:line="240" w:lineRule="auto"/>
              <w:ind w:firstLine="0"/>
              <w:rPr>
                <w:sz w:val="24"/>
                <w:szCs w:val="24"/>
              </w:rPr>
            </w:pPr>
            <w:r>
              <w:rPr>
                <w:sz w:val="24"/>
                <w:szCs w:val="24"/>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r>
      <w:tr w:rsidR="004F5839">
        <w:tc>
          <w:tcPr>
            <w:tcW w:w="699"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widowControl w:val="0"/>
              <w:spacing w:line="240" w:lineRule="auto"/>
              <w:ind w:firstLine="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widowControl w:val="0"/>
              <w:spacing w:line="240" w:lineRule="auto"/>
              <w:ind w:firstLine="0"/>
              <w:rPr>
                <w:sz w:val="24"/>
                <w:szCs w:val="24"/>
              </w:rPr>
            </w:pPr>
            <w:r>
              <w:rPr>
                <w:bCs/>
                <w:sz w:val="24"/>
                <w:szCs w:val="24"/>
              </w:rPr>
              <w:t>Затраты на временные здания и сооружения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sz w:val="24"/>
                <w:szCs w:val="24"/>
              </w:rPr>
            </w:pPr>
          </w:p>
        </w:tc>
      </w:tr>
      <w:tr w:rsidR="004F5839">
        <w:tc>
          <w:tcPr>
            <w:tcW w:w="8925" w:type="dxa"/>
            <w:gridSpan w:val="8"/>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widowControl w:val="0"/>
              <w:spacing w:line="240" w:lineRule="auto"/>
              <w:ind w:firstLine="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ind w:firstLine="0"/>
              <w:rPr>
                <w:b/>
                <w:sz w:val="24"/>
                <w:szCs w:val="24"/>
              </w:rPr>
            </w:pPr>
          </w:p>
        </w:tc>
      </w:tr>
    </w:tbl>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ind w:firstLine="0"/>
        <w:rPr>
          <w:sz w:val="24"/>
        </w:rPr>
      </w:pPr>
    </w:p>
    <w:tbl>
      <w:tblPr>
        <w:tblW w:w="9571" w:type="dxa"/>
        <w:jc w:val="center"/>
        <w:tblLayout w:type="fixed"/>
        <w:tblLook w:val="0000" w:firstRow="0" w:lastRow="0" w:firstColumn="0" w:lastColumn="0" w:noHBand="0" w:noVBand="0"/>
      </w:tblPr>
      <w:tblGrid>
        <w:gridCol w:w="4785"/>
        <w:gridCol w:w="4786"/>
      </w:tblGrid>
      <w:tr w:rsidR="004F5839">
        <w:trPr>
          <w:jc w:val="center"/>
        </w:trPr>
        <w:tc>
          <w:tcPr>
            <w:tcW w:w="4785" w:type="dxa"/>
          </w:tcPr>
          <w:p w:rsidR="004F5839" w:rsidRDefault="0082211F">
            <w:pPr>
              <w:widowControl w:val="0"/>
              <w:spacing w:line="240" w:lineRule="auto"/>
              <w:ind w:firstLine="0"/>
              <w:rPr>
                <w:b/>
                <w:sz w:val="24"/>
              </w:rPr>
            </w:pPr>
            <w:r>
              <w:rPr>
                <w:b/>
                <w:sz w:val="24"/>
              </w:rPr>
              <w:t>Заказчик:</w:t>
            </w:r>
          </w:p>
        </w:tc>
        <w:tc>
          <w:tcPr>
            <w:tcW w:w="4785" w:type="dxa"/>
          </w:tcPr>
          <w:p w:rsidR="004F5839" w:rsidRDefault="0082211F">
            <w:pPr>
              <w:widowControl w:val="0"/>
              <w:spacing w:line="240" w:lineRule="auto"/>
              <w:ind w:firstLine="0"/>
              <w:rPr>
                <w:b/>
                <w:sz w:val="24"/>
              </w:rPr>
            </w:pPr>
            <w:r>
              <w:rPr>
                <w:b/>
                <w:sz w:val="24"/>
              </w:rPr>
              <w:t>Подрядчик:</w:t>
            </w:r>
          </w:p>
        </w:tc>
      </w:tr>
      <w:tr w:rsidR="004F5839">
        <w:trPr>
          <w:jc w:val="center"/>
        </w:trPr>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r>
    </w:tbl>
    <w:p w:rsidR="004F5839" w:rsidRDefault="004F5839">
      <w:pPr>
        <w:sectPr w:rsidR="004F5839">
          <w:headerReference w:type="default" r:id="rId18"/>
          <w:footerReference w:type="default" r:id="rId19"/>
          <w:pgSz w:w="11906" w:h="16838"/>
          <w:pgMar w:top="1134" w:right="851" w:bottom="1134" w:left="1418" w:header="567" w:footer="284" w:gutter="0"/>
          <w:cols w:space="720"/>
          <w:formProt w:val="0"/>
          <w:docGrid w:linePitch="381"/>
        </w:sectPr>
      </w:pPr>
    </w:p>
    <w:p w:rsidR="004F5839" w:rsidRDefault="0082211F">
      <w:pPr>
        <w:spacing w:line="240" w:lineRule="auto"/>
        <w:ind w:left="5103" w:firstLine="0"/>
        <w:rPr>
          <w:sz w:val="22"/>
          <w:szCs w:val="22"/>
        </w:rPr>
      </w:pPr>
      <w:r>
        <w:rPr>
          <w:sz w:val="22"/>
          <w:szCs w:val="22"/>
        </w:rPr>
        <w:t>Приложение № 4</w:t>
      </w:r>
    </w:p>
    <w:p w:rsidR="004F5839" w:rsidRDefault="0082211F">
      <w:pPr>
        <w:spacing w:line="240" w:lineRule="auto"/>
        <w:ind w:left="5103" w:firstLine="0"/>
        <w:rPr>
          <w:sz w:val="22"/>
          <w:szCs w:val="22"/>
        </w:rPr>
      </w:pPr>
      <w:r>
        <w:rPr>
          <w:sz w:val="22"/>
          <w:szCs w:val="22"/>
        </w:rPr>
        <w:t>к Договору подряда</w:t>
      </w:r>
    </w:p>
    <w:p w:rsidR="004F5839" w:rsidRDefault="0082211F">
      <w:pPr>
        <w:spacing w:line="240" w:lineRule="auto"/>
        <w:ind w:left="5103" w:firstLine="0"/>
        <w:rPr>
          <w:sz w:val="22"/>
          <w:szCs w:val="22"/>
        </w:rPr>
      </w:pPr>
      <w:r>
        <w:rPr>
          <w:sz w:val="22"/>
          <w:szCs w:val="22"/>
        </w:rPr>
        <w:t>от «____» __________ 20 _ г. № ____</w:t>
      </w:r>
    </w:p>
    <w:p w:rsidR="004F5839" w:rsidRDefault="004F5839">
      <w:pPr>
        <w:spacing w:line="240" w:lineRule="auto"/>
        <w:rPr>
          <w:sz w:val="22"/>
          <w:szCs w:val="22"/>
        </w:rPr>
      </w:pPr>
    </w:p>
    <w:p w:rsidR="004F5839" w:rsidRDefault="004F5839">
      <w:pPr>
        <w:spacing w:line="240" w:lineRule="auto"/>
        <w:ind w:firstLine="0"/>
        <w:rPr>
          <w:b/>
          <w:bCs/>
          <w:sz w:val="24"/>
          <w:szCs w:val="24"/>
        </w:rPr>
      </w:pPr>
    </w:p>
    <w:p w:rsidR="004F5839" w:rsidRDefault="009B5506">
      <w:pPr>
        <w:spacing w:line="240" w:lineRule="auto"/>
        <w:ind w:firstLine="0"/>
        <w:jc w:val="center"/>
        <w:rPr>
          <w:b/>
          <w:sz w:val="24"/>
          <w:szCs w:val="24"/>
        </w:rPr>
      </w:pPr>
      <w:r>
        <w:rPr>
          <w:b/>
          <w:sz w:val="24"/>
          <w:szCs w:val="24"/>
        </w:rPr>
        <w:t>СВОДНАЯ ТАБЛИЦА СТОИМОСТИ РАБОТ</w:t>
      </w: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rPr>
      </w:pPr>
    </w:p>
    <w:p w:rsidR="004F5839" w:rsidRDefault="004F5839">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4F5839">
        <w:tc>
          <w:tcPr>
            <w:tcW w:w="4785" w:type="dxa"/>
          </w:tcPr>
          <w:p w:rsidR="004F5839" w:rsidRDefault="0082211F">
            <w:pPr>
              <w:widowControl w:val="0"/>
              <w:spacing w:line="240" w:lineRule="auto"/>
              <w:ind w:firstLine="0"/>
              <w:rPr>
                <w:b/>
                <w:sz w:val="24"/>
              </w:rPr>
            </w:pPr>
            <w:r>
              <w:rPr>
                <w:b/>
                <w:sz w:val="24"/>
              </w:rPr>
              <w:t>Заказчик:</w:t>
            </w:r>
          </w:p>
        </w:tc>
        <w:tc>
          <w:tcPr>
            <w:tcW w:w="4785" w:type="dxa"/>
          </w:tcPr>
          <w:p w:rsidR="004F5839" w:rsidRDefault="0082211F">
            <w:pPr>
              <w:widowControl w:val="0"/>
              <w:spacing w:line="240" w:lineRule="auto"/>
              <w:ind w:firstLine="0"/>
              <w:rPr>
                <w:b/>
                <w:sz w:val="24"/>
              </w:rPr>
            </w:pPr>
            <w:r>
              <w:rPr>
                <w:b/>
                <w:sz w:val="24"/>
              </w:rPr>
              <w:t>Подрядчик:</w:t>
            </w:r>
          </w:p>
        </w:tc>
      </w:tr>
      <w:tr w:rsidR="004F5839">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r>
    </w:tbl>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9B5506" w:rsidRDefault="009B5506">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82211F">
      <w:pPr>
        <w:spacing w:line="240" w:lineRule="auto"/>
        <w:ind w:left="5103" w:firstLine="0"/>
        <w:rPr>
          <w:sz w:val="22"/>
          <w:szCs w:val="22"/>
        </w:rPr>
      </w:pPr>
      <w:r>
        <w:rPr>
          <w:sz w:val="22"/>
          <w:szCs w:val="22"/>
        </w:rPr>
        <w:t>Приложение № 5.1</w:t>
      </w:r>
    </w:p>
    <w:p w:rsidR="004F5839" w:rsidRDefault="0082211F">
      <w:pPr>
        <w:spacing w:line="240" w:lineRule="auto"/>
        <w:ind w:left="5103" w:firstLine="0"/>
        <w:rPr>
          <w:sz w:val="22"/>
          <w:szCs w:val="22"/>
        </w:rPr>
      </w:pPr>
      <w:r>
        <w:rPr>
          <w:sz w:val="22"/>
          <w:szCs w:val="22"/>
        </w:rPr>
        <w:t>к Договору подряда</w:t>
      </w:r>
    </w:p>
    <w:p w:rsidR="004F5839" w:rsidRDefault="0082211F">
      <w:pPr>
        <w:spacing w:line="240" w:lineRule="auto"/>
        <w:ind w:left="5103" w:firstLine="0"/>
        <w:rPr>
          <w:sz w:val="22"/>
          <w:szCs w:val="22"/>
        </w:rPr>
      </w:pPr>
      <w:r>
        <w:rPr>
          <w:sz w:val="22"/>
          <w:szCs w:val="22"/>
        </w:rPr>
        <w:t xml:space="preserve">от «____» __________ 20 _ г. № ____ </w:t>
      </w:r>
    </w:p>
    <w:p w:rsidR="004F5839" w:rsidRDefault="004F5839">
      <w:pPr>
        <w:pStyle w:val="13"/>
        <w:jc w:val="left"/>
        <w:rPr>
          <w:i/>
        </w:rPr>
      </w:pPr>
    </w:p>
    <w:p w:rsidR="004F5839" w:rsidRPr="009B5506" w:rsidRDefault="0082211F">
      <w:pPr>
        <w:pStyle w:val="13"/>
        <w:rPr>
          <w:sz w:val="24"/>
          <w:szCs w:val="24"/>
        </w:rPr>
      </w:pPr>
      <w:r w:rsidRPr="009B5506">
        <w:rPr>
          <w:iCs/>
          <w:sz w:val="24"/>
          <w:szCs w:val="24"/>
        </w:rPr>
        <w:t>ФОРМА</w:t>
      </w:r>
    </w:p>
    <w:p w:rsidR="004F5839" w:rsidRPr="009B5506" w:rsidRDefault="0082211F">
      <w:pPr>
        <w:pStyle w:val="13"/>
        <w:rPr>
          <w:i/>
          <w:iCs/>
          <w:sz w:val="24"/>
          <w:szCs w:val="24"/>
        </w:rPr>
      </w:pPr>
      <w:r w:rsidRPr="009B5506">
        <w:rPr>
          <w:sz w:val="24"/>
          <w:szCs w:val="24"/>
        </w:rPr>
        <w:t>Акта сдачи-приемки места производства Работ и / или</w:t>
      </w:r>
      <w:r w:rsidRPr="009B5506">
        <w:rPr>
          <w:sz w:val="24"/>
        </w:rPr>
        <w:t xml:space="preserve"> места (помещения) для складирования Материально-технических </w:t>
      </w:r>
      <w:r w:rsidRPr="009B5506">
        <w:rPr>
          <w:sz w:val="24"/>
          <w:szCs w:val="24"/>
        </w:rPr>
        <w:t>ресурсов и оборудования</w:t>
      </w:r>
    </w:p>
    <w:p w:rsidR="004F5839" w:rsidRPr="009B5506" w:rsidRDefault="004F5839">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4F5839">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4F5839" w:rsidRPr="009B5506" w:rsidRDefault="0082211F">
            <w:pPr>
              <w:pStyle w:val="13"/>
              <w:rPr>
                <w:b w:val="0"/>
                <w:sz w:val="24"/>
              </w:rPr>
            </w:pPr>
            <w:r w:rsidRPr="009B5506">
              <w:rPr>
                <w:b w:val="0"/>
                <w:sz w:val="24"/>
              </w:rPr>
              <w:t xml:space="preserve">Акт </w:t>
            </w:r>
          </w:p>
          <w:p w:rsidR="004F5839" w:rsidRPr="009B5506" w:rsidRDefault="0082211F">
            <w:pPr>
              <w:pStyle w:val="13"/>
              <w:rPr>
                <w:b w:val="0"/>
                <w:i/>
                <w:iCs/>
                <w:sz w:val="24"/>
              </w:rPr>
            </w:pPr>
            <w:r w:rsidRPr="009B5506">
              <w:rPr>
                <w:b w:val="0"/>
                <w:sz w:val="24"/>
              </w:rPr>
              <w:t>сдачи-приемки места производства Работ</w:t>
            </w:r>
            <w:r w:rsidRPr="009B5506">
              <w:rPr>
                <w:sz w:val="24"/>
              </w:rPr>
              <w:t xml:space="preserve"> </w:t>
            </w:r>
            <w:r w:rsidRPr="009B5506">
              <w:rPr>
                <w:b w:val="0"/>
                <w:sz w:val="24"/>
              </w:rPr>
              <w:t>и / или места (помещения) для складирования Материально-техни</w:t>
            </w:r>
            <w:r w:rsidR="009B5506" w:rsidRPr="009B5506">
              <w:rPr>
                <w:b w:val="0"/>
                <w:sz w:val="24"/>
              </w:rPr>
              <w:t>ческих ресурсов и оборудования</w:t>
            </w:r>
          </w:p>
          <w:p w:rsidR="004F5839" w:rsidRPr="009B5506" w:rsidRDefault="004F5839">
            <w:pPr>
              <w:widowControl w:val="0"/>
              <w:rPr>
                <w:sz w:val="22"/>
              </w:rPr>
            </w:pPr>
          </w:p>
          <w:p w:rsidR="004F5839" w:rsidRPr="009B5506" w:rsidRDefault="0082211F">
            <w:pPr>
              <w:widowControl w:val="0"/>
              <w:ind w:firstLine="0"/>
              <w:rPr>
                <w:sz w:val="22"/>
                <w:szCs w:val="22"/>
              </w:rPr>
            </w:pPr>
            <w:r w:rsidRPr="009B5506">
              <w:rPr>
                <w:sz w:val="22"/>
                <w:szCs w:val="22"/>
              </w:rPr>
              <w:t>г.___________                                                                                              «_____» _________20</w:t>
            </w:r>
            <w:r w:rsidR="009B5506" w:rsidRPr="009B5506">
              <w:rPr>
                <w:sz w:val="22"/>
                <w:szCs w:val="22"/>
              </w:rPr>
              <w:t>2</w:t>
            </w:r>
            <w:r w:rsidRPr="009B5506">
              <w:rPr>
                <w:sz w:val="22"/>
                <w:szCs w:val="22"/>
              </w:rPr>
              <w:t>_г.</w:t>
            </w:r>
          </w:p>
          <w:p w:rsidR="004F5839" w:rsidRPr="009B5506" w:rsidRDefault="004F5839">
            <w:pPr>
              <w:widowControl w:val="0"/>
              <w:rPr>
                <w:sz w:val="22"/>
                <w:szCs w:val="22"/>
              </w:rPr>
            </w:pPr>
          </w:p>
          <w:p w:rsidR="004F5839" w:rsidRPr="009B5506" w:rsidRDefault="0082211F">
            <w:pPr>
              <w:widowControl w:val="0"/>
              <w:spacing w:line="240" w:lineRule="auto"/>
              <w:ind w:firstLine="0"/>
              <w:rPr>
                <w:sz w:val="22"/>
                <w:szCs w:val="22"/>
              </w:rPr>
            </w:pPr>
            <w:r w:rsidRPr="009B5506">
              <w:rPr>
                <w:sz w:val="22"/>
                <w:szCs w:val="22"/>
              </w:rPr>
              <w:t xml:space="preserve">____________________, именуемое далее «Подрядчик», в лице ________________, действующего на основании ______________, </w:t>
            </w:r>
          </w:p>
          <w:p w:rsidR="004F5839" w:rsidRPr="009B5506" w:rsidRDefault="0082211F">
            <w:pPr>
              <w:widowControl w:val="0"/>
              <w:spacing w:line="240" w:lineRule="auto"/>
              <w:ind w:firstLine="0"/>
              <w:rPr>
                <w:sz w:val="22"/>
                <w:szCs w:val="22"/>
              </w:rPr>
            </w:pPr>
            <w:r w:rsidRPr="009B5506">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F5839" w:rsidRPr="009B5506" w:rsidRDefault="0082211F">
            <w:pPr>
              <w:widowControl w:val="0"/>
              <w:spacing w:line="240" w:lineRule="auto"/>
              <w:ind w:firstLine="0"/>
              <w:rPr>
                <w:bCs/>
                <w:sz w:val="22"/>
                <w:szCs w:val="22"/>
              </w:rPr>
            </w:pPr>
            <w:r w:rsidRPr="009B5506">
              <w:rPr>
                <w:sz w:val="22"/>
                <w:szCs w:val="22"/>
              </w:rPr>
              <w:t>Заказчик передал Подрядчику, а Подрядчик принял</w:t>
            </w:r>
            <w:r w:rsidRPr="009B5506">
              <w:rPr>
                <w:bCs/>
                <w:sz w:val="22"/>
                <w:szCs w:val="22"/>
              </w:rPr>
              <w:t xml:space="preserve"> место производства Работ _____________________________ (указываются идентифицирующие признаки) и / или </w:t>
            </w:r>
            <w:r w:rsidRPr="009B5506">
              <w:rPr>
                <w:sz w:val="22"/>
                <w:szCs w:val="22"/>
              </w:rPr>
              <w:t xml:space="preserve">место (помещение) для складирования </w:t>
            </w:r>
            <w:r w:rsidRPr="009B5506">
              <w:rPr>
                <w:bCs/>
                <w:sz w:val="22"/>
                <w:szCs w:val="22"/>
              </w:rPr>
              <w:t xml:space="preserve">Материально-технических ресурсов и оборудования,  </w:t>
            </w:r>
            <w:r w:rsidRPr="009B5506">
              <w:rPr>
                <w:sz w:val="22"/>
                <w:szCs w:val="22"/>
              </w:rPr>
              <w:t xml:space="preserve">_____________________________ </w:t>
            </w:r>
            <w:r w:rsidRPr="009B5506">
              <w:rPr>
                <w:bCs/>
                <w:sz w:val="22"/>
                <w:szCs w:val="22"/>
              </w:rPr>
              <w:t xml:space="preserve">(указываются идентифицирующие признаки) </w:t>
            </w:r>
            <w:r w:rsidRPr="009B5506">
              <w:rPr>
                <w:sz w:val="22"/>
                <w:szCs w:val="22"/>
              </w:rPr>
              <w:t>по Договору по</w:t>
            </w:r>
            <w:r w:rsidRPr="009B5506">
              <w:rPr>
                <w:bCs/>
                <w:sz w:val="22"/>
                <w:szCs w:val="22"/>
              </w:rPr>
              <w:t>дряда №______ от _____________.</w:t>
            </w:r>
          </w:p>
          <w:p w:rsidR="004F5839" w:rsidRPr="009B5506" w:rsidRDefault="0082211F">
            <w:pPr>
              <w:widowControl w:val="0"/>
              <w:spacing w:line="240" w:lineRule="auto"/>
              <w:ind w:firstLine="0"/>
              <w:rPr>
                <w:bCs/>
                <w:sz w:val="22"/>
                <w:szCs w:val="22"/>
              </w:rPr>
            </w:pPr>
            <w:r w:rsidRPr="009B5506">
              <w:rPr>
                <w:bCs/>
                <w:sz w:val="22"/>
                <w:szCs w:val="22"/>
              </w:rPr>
              <w:t xml:space="preserve">Место для производства Работ и </w:t>
            </w:r>
            <w:r w:rsidRPr="009B5506">
              <w:rPr>
                <w:sz w:val="22"/>
                <w:szCs w:val="22"/>
              </w:rPr>
              <w:t xml:space="preserve">место (помещение) для складирования </w:t>
            </w:r>
            <w:r w:rsidRPr="009B5506">
              <w:rPr>
                <w:bCs/>
                <w:sz w:val="22"/>
                <w:szCs w:val="22"/>
              </w:rPr>
              <w:t xml:space="preserve">Материально-технических ресурсов и  оборудования, переданы / передано </w:t>
            </w:r>
            <w:r w:rsidRPr="009B5506">
              <w:rPr>
                <w:sz w:val="22"/>
                <w:szCs w:val="22"/>
              </w:rPr>
              <w:t>Подрядчику</w:t>
            </w:r>
            <w:r w:rsidRPr="009B5506">
              <w:rPr>
                <w:bCs/>
                <w:sz w:val="22"/>
                <w:szCs w:val="22"/>
              </w:rPr>
              <w:t xml:space="preserve"> в установленный Договором срок. </w:t>
            </w:r>
          </w:p>
          <w:p w:rsidR="004F5839" w:rsidRPr="009B5506" w:rsidRDefault="0082211F">
            <w:pPr>
              <w:widowControl w:val="0"/>
              <w:spacing w:line="240" w:lineRule="auto"/>
              <w:ind w:firstLine="0"/>
              <w:rPr>
                <w:bCs/>
                <w:sz w:val="22"/>
                <w:szCs w:val="22"/>
              </w:rPr>
            </w:pPr>
            <w:r w:rsidRPr="009B5506">
              <w:rPr>
                <w:bCs/>
                <w:sz w:val="22"/>
                <w:szCs w:val="22"/>
              </w:rPr>
              <w:t xml:space="preserve">Претензии </w:t>
            </w:r>
            <w:r w:rsidRPr="009B5506">
              <w:rPr>
                <w:sz w:val="22"/>
                <w:szCs w:val="22"/>
              </w:rPr>
              <w:t>Подрядчика</w:t>
            </w:r>
            <w:r w:rsidRPr="009B5506">
              <w:rPr>
                <w:bCs/>
                <w:sz w:val="22"/>
                <w:szCs w:val="22"/>
              </w:rPr>
              <w:t xml:space="preserve"> (замечания и недостатки) к месту производства Работ: ____________________________________________________________________________</w:t>
            </w:r>
          </w:p>
          <w:p w:rsidR="004F5839" w:rsidRPr="009B5506" w:rsidRDefault="0082211F">
            <w:pPr>
              <w:widowControl w:val="0"/>
              <w:spacing w:line="240" w:lineRule="auto"/>
              <w:ind w:firstLine="0"/>
              <w:rPr>
                <w:sz w:val="22"/>
              </w:rPr>
            </w:pPr>
            <w:r w:rsidRPr="009B5506">
              <w:rPr>
                <w:i/>
                <w:sz w:val="22"/>
              </w:rPr>
              <w:t>(указать конкретные претензии или указать «не имеются»)</w:t>
            </w:r>
            <w:r w:rsidRPr="009B5506">
              <w:rPr>
                <w:sz w:val="22"/>
              </w:rPr>
              <w:t>.</w:t>
            </w:r>
          </w:p>
          <w:p w:rsidR="004F5839" w:rsidRPr="009B5506" w:rsidRDefault="0082211F">
            <w:pPr>
              <w:widowControl w:val="0"/>
              <w:spacing w:line="240" w:lineRule="auto"/>
              <w:ind w:firstLine="0"/>
              <w:rPr>
                <w:bCs/>
                <w:sz w:val="22"/>
                <w:szCs w:val="22"/>
              </w:rPr>
            </w:pPr>
            <w:r w:rsidRPr="009B5506">
              <w:rPr>
                <w:bCs/>
                <w:sz w:val="22"/>
                <w:szCs w:val="22"/>
              </w:rPr>
              <w:t xml:space="preserve">Претензии </w:t>
            </w:r>
            <w:r w:rsidRPr="009B5506">
              <w:rPr>
                <w:sz w:val="22"/>
                <w:szCs w:val="22"/>
              </w:rPr>
              <w:t>Подрядчика</w:t>
            </w:r>
            <w:r w:rsidRPr="009B5506">
              <w:rPr>
                <w:bCs/>
                <w:sz w:val="22"/>
                <w:szCs w:val="22"/>
              </w:rPr>
              <w:t xml:space="preserve"> (замечания и недостатки) к месту</w:t>
            </w:r>
            <w:r w:rsidRPr="009B5506">
              <w:rPr>
                <w:sz w:val="22"/>
                <w:szCs w:val="22"/>
              </w:rPr>
              <w:t xml:space="preserve"> складирования </w:t>
            </w:r>
            <w:r w:rsidRPr="009B5506">
              <w:rPr>
                <w:bCs/>
                <w:sz w:val="22"/>
                <w:szCs w:val="22"/>
              </w:rPr>
              <w:t>Материально-техн</w:t>
            </w:r>
            <w:r w:rsidR="009B5506" w:rsidRPr="009B5506">
              <w:rPr>
                <w:bCs/>
                <w:sz w:val="22"/>
                <w:szCs w:val="22"/>
              </w:rPr>
              <w:t>ических ресурсов и оборудования</w:t>
            </w:r>
            <w:r w:rsidRPr="009B5506">
              <w:rPr>
                <w:bCs/>
                <w:sz w:val="22"/>
                <w:szCs w:val="22"/>
              </w:rPr>
              <w:t>: _____________________________________</w:t>
            </w:r>
          </w:p>
          <w:p w:rsidR="004F5839" w:rsidRPr="009B5506" w:rsidRDefault="0082211F">
            <w:pPr>
              <w:widowControl w:val="0"/>
              <w:spacing w:line="240" w:lineRule="auto"/>
              <w:ind w:firstLine="0"/>
              <w:rPr>
                <w:sz w:val="22"/>
                <w:szCs w:val="22"/>
              </w:rPr>
            </w:pPr>
            <w:r w:rsidRPr="009B5506">
              <w:rPr>
                <w:sz w:val="22"/>
                <w:szCs w:val="22"/>
              </w:rPr>
              <w:t xml:space="preserve"> (</w:t>
            </w:r>
            <w:r w:rsidRPr="009B5506">
              <w:rPr>
                <w:i/>
                <w:sz w:val="22"/>
              </w:rPr>
              <w:t>указать конкретные претензии или указать «не имеются»)</w:t>
            </w:r>
            <w:r w:rsidRPr="009B5506">
              <w:rPr>
                <w:sz w:val="22"/>
              </w:rPr>
              <w:t>.</w:t>
            </w:r>
          </w:p>
          <w:p w:rsidR="004F5839" w:rsidRPr="009B5506" w:rsidRDefault="004F5839">
            <w:pPr>
              <w:widowControl w:val="0"/>
              <w:rPr>
                <w:sz w:val="22"/>
                <w:szCs w:val="22"/>
              </w:rPr>
            </w:pPr>
          </w:p>
          <w:tbl>
            <w:tblPr>
              <w:tblW w:w="9041" w:type="dxa"/>
              <w:tblLayout w:type="fixed"/>
              <w:tblLook w:val="0000" w:firstRow="0" w:lastRow="0" w:firstColumn="0" w:lastColumn="0" w:noHBand="0" w:noVBand="0"/>
            </w:tblPr>
            <w:tblGrid>
              <w:gridCol w:w="4520"/>
              <w:gridCol w:w="4521"/>
            </w:tblGrid>
            <w:tr w:rsidR="004F5839" w:rsidRPr="009B5506">
              <w:tc>
                <w:tcPr>
                  <w:tcW w:w="4520" w:type="dxa"/>
                </w:tcPr>
                <w:p w:rsidR="004F5839" w:rsidRPr="009B5506" w:rsidRDefault="0082211F">
                  <w:pPr>
                    <w:widowControl w:val="0"/>
                    <w:spacing w:line="240" w:lineRule="auto"/>
                    <w:ind w:firstLine="0"/>
                    <w:rPr>
                      <w:sz w:val="22"/>
                    </w:rPr>
                  </w:pPr>
                  <w:r w:rsidRPr="009B5506">
                    <w:rPr>
                      <w:sz w:val="22"/>
                    </w:rPr>
                    <w:t>Заказчик:</w:t>
                  </w:r>
                </w:p>
              </w:tc>
              <w:tc>
                <w:tcPr>
                  <w:tcW w:w="4520" w:type="dxa"/>
                </w:tcPr>
                <w:p w:rsidR="004F5839" w:rsidRPr="009B5506" w:rsidRDefault="0082211F">
                  <w:pPr>
                    <w:widowControl w:val="0"/>
                    <w:spacing w:line="240" w:lineRule="auto"/>
                    <w:ind w:firstLine="0"/>
                    <w:rPr>
                      <w:sz w:val="22"/>
                    </w:rPr>
                  </w:pPr>
                  <w:r w:rsidRPr="009B5506">
                    <w:rPr>
                      <w:sz w:val="22"/>
                    </w:rPr>
                    <w:t>Подрядчик:</w:t>
                  </w:r>
                </w:p>
              </w:tc>
            </w:tr>
            <w:tr w:rsidR="004F5839">
              <w:tc>
                <w:tcPr>
                  <w:tcW w:w="4520" w:type="dxa"/>
                  <w:shd w:val="clear" w:color="auto" w:fill="auto"/>
                </w:tcPr>
                <w:p w:rsidR="004F5839" w:rsidRPr="009B5506" w:rsidRDefault="004F5839">
                  <w:pPr>
                    <w:widowControl w:val="0"/>
                    <w:spacing w:line="240" w:lineRule="auto"/>
                    <w:ind w:firstLine="0"/>
                    <w:rPr>
                      <w:sz w:val="22"/>
                      <w:szCs w:val="22"/>
                    </w:rPr>
                  </w:pPr>
                </w:p>
                <w:p w:rsidR="004F5839" w:rsidRPr="009B5506" w:rsidRDefault="004F5839">
                  <w:pPr>
                    <w:widowControl w:val="0"/>
                    <w:spacing w:line="240" w:lineRule="auto"/>
                    <w:ind w:firstLine="0"/>
                    <w:rPr>
                      <w:sz w:val="22"/>
                      <w:szCs w:val="22"/>
                    </w:rPr>
                  </w:pPr>
                </w:p>
                <w:p w:rsidR="004F5839" w:rsidRPr="009B5506" w:rsidRDefault="0082211F">
                  <w:pPr>
                    <w:widowControl w:val="0"/>
                    <w:spacing w:line="240" w:lineRule="auto"/>
                    <w:ind w:firstLine="0"/>
                    <w:rPr>
                      <w:sz w:val="22"/>
                      <w:szCs w:val="22"/>
                    </w:rPr>
                  </w:pPr>
                  <w:r w:rsidRPr="009B5506">
                    <w:rPr>
                      <w:sz w:val="22"/>
                      <w:szCs w:val="22"/>
                    </w:rPr>
                    <w:t xml:space="preserve">_______________ / _______________ </w:t>
                  </w:r>
                </w:p>
                <w:p w:rsidR="004F5839" w:rsidRPr="009B5506" w:rsidRDefault="004F5839">
                  <w:pPr>
                    <w:widowControl w:val="0"/>
                    <w:spacing w:line="240" w:lineRule="auto"/>
                    <w:ind w:firstLine="0"/>
                    <w:rPr>
                      <w:sz w:val="22"/>
                      <w:szCs w:val="22"/>
                    </w:rPr>
                  </w:pPr>
                </w:p>
              </w:tc>
              <w:tc>
                <w:tcPr>
                  <w:tcW w:w="4520" w:type="dxa"/>
                  <w:shd w:val="clear" w:color="auto" w:fill="auto"/>
                </w:tcPr>
                <w:p w:rsidR="004F5839" w:rsidRPr="009B5506" w:rsidRDefault="004F5839">
                  <w:pPr>
                    <w:widowControl w:val="0"/>
                    <w:spacing w:line="240" w:lineRule="auto"/>
                    <w:ind w:firstLine="0"/>
                    <w:rPr>
                      <w:sz w:val="22"/>
                      <w:szCs w:val="22"/>
                    </w:rPr>
                  </w:pPr>
                </w:p>
                <w:p w:rsidR="004F5839" w:rsidRPr="009B5506"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sidRPr="009B5506">
                    <w:rPr>
                      <w:sz w:val="22"/>
                      <w:szCs w:val="22"/>
                    </w:rPr>
                    <w:t>_______________ / _______________</w:t>
                  </w:r>
                  <w:r>
                    <w:rPr>
                      <w:sz w:val="22"/>
                      <w:szCs w:val="22"/>
                    </w:rPr>
                    <w:t xml:space="preserve"> </w:t>
                  </w:r>
                </w:p>
                <w:p w:rsidR="004F5839" w:rsidRDefault="004F5839">
                  <w:pPr>
                    <w:widowControl w:val="0"/>
                    <w:spacing w:line="240" w:lineRule="auto"/>
                    <w:ind w:firstLine="0"/>
                    <w:rPr>
                      <w:sz w:val="22"/>
                      <w:szCs w:val="22"/>
                    </w:rPr>
                  </w:pPr>
                </w:p>
              </w:tc>
            </w:tr>
          </w:tbl>
          <w:p w:rsidR="004F5839" w:rsidRDefault="004F5839">
            <w:pPr>
              <w:pStyle w:val="13"/>
              <w:jc w:val="left"/>
              <w:rPr>
                <w:i/>
                <w:iCs/>
              </w:rPr>
            </w:pPr>
          </w:p>
        </w:tc>
      </w:tr>
    </w:tbl>
    <w:p w:rsidR="004F5839" w:rsidRDefault="004F5839">
      <w:pPr>
        <w:pStyle w:val="13"/>
        <w:jc w:val="left"/>
        <w:rPr>
          <w:i/>
          <w:iCs/>
        </w:rPr>
      </w:pPr>
    </w:p>
    <w:tbl>
      <w:tblPr>
        <w:tblW w:w="9571" w:type="dxa"/>
        <w:tblLayout w:type="fixed"/>
        <w:tblLook w:val="0000" w:firstRow="0" w:lastRow="0" w:firstColumn="0" w:lastColumn="0" w:noHBand="0" w:noVBand="0"/>
      </w:tblPr>
      <w:tblGrid>
        <w:gridCol w:w="4785"/>
        <w:gridCol w:w="4786"/>
      </w:tblGrid>
      <w:tr w:rsidR="004F5839">
        <w:tc>
          <w:tcPr>
            <w:tcW w:w="4785" w:type="dxa"/>
          </w:tcPr>
          <w:p w:rsidR="004F5839" w:rsidRDefault="0082211F">
            <w:pPr>
              <w:widowControl w:val="0"/>
              <w:spacing w:line="240" w:lineRule="auto"/>
              <w:ind w:firstLine="0"/>
              <w:rPr>
                <w:b/>
                <w:sz w:val="24"/>
              </w:rPr>
            </w:pPr>
            <w:r>
              <w:rPr>
                <w:b/>
                <w:sz w:val="24"/>
              </w:rPr>
              <w:t>Заказчик:</w:t>
            </w:r>
          </w:p>
        </w:tc>
        <w:tc>
          <w:tcPr>
            <w:tcW w:w="4785" w:type="dxa"/>
          </w:tcPr>
          <w:p w:rsidR="004F5839" w:rsidRDefault="0082211F">
            <w:pPr>
              <w:widowControl w:val="0"/>
              <w:spacing w:line="240" w:lineRule="auto"/>
              <w:ind w:firstLine="0"/>
              <w:rPr>
                <w:b/>
                <w:sz w:val="24"/>
              </w:rPr>
            </w:pPr>
            <w:r>
              <w:rPr>
                <w:b/>
                <w:sz w:val="24"/>
              </w:rPr>
              <w:t>Подрядчик:</w:t>
            </w:r>
          </w:p>
        </w:tc>
      </w:tr>
      <w:tr w:rsidR="004F5839">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r>
    </w:tbl>
    <w:p w:rsidR="004F5839" w:rsidRDefault="004F5839">
      <w:pPr>
        <w:spacing w:line="240" w:lineRule="auto"/>
        <w:ind w:left="5103" w:firstLine="0"/>
        <w:rPr>
          <w:sz w:val="22"/>
          <w:szCs w:val="22"/>
        </w:rPr>
      </w:pPr>
    </w:p>
    <w:p w:rsidR="004F5839" w:rsidRDefault="0082211F">
      <w:pPr>
        <w:spacing w:line="240" w:lineRule="auto"/>
        <w:ind w:firstLine="0"/>
        <w:jc w:val="left"/>
        <w:rPr>
          <w:sz w:val="22"/>
          <w:szCs w:val="22"/>
        </w:rPr>
      </w:pPr>
      <w:r>
        <w:br w:type="page"/>
      </w:r>
    </w:p>
    <w:p w:rsidR="004F5839" w:rsidRDefault="0082211F">
      <w:pPr>
        <w:spacing w:line="240" w:lineRule="auto"/>
        <w:ind w:left="5103" w:firstLine="0"/>
        <w:rPr>
          <w:sz w:val="22"/>
          <w:szCs w:val="22"/>
        </w:rPr>
      </w:pPr>
      <w:r>
        <w:rPr>
          <w:sz w:val="22"/>
          <w:szCs w:val="22"/>
        </w:rPr>
        <w:t>Приложение № 5.2</w:t>
      </w:r>
    </w:p>
    <w:p w:rsidR="004F5839" w:rsidRDefault="0082211F">
      <w:pPr>
        <w:spacing w:line="240" w:lineRule="auto"/>
        <w:ind w:left="5103" w:firstLine="0"/>
        <w:rPr>
          <w:sz w:val="22"/>
          <w:szCs w:val="22"/>
        </w:rPr>
      </w:pPr>
      <w:r>
        <w:rPr>
          <w:sz w:val="22"/>
          <w:szCs w:val="22"/>
        </w:rPr>
        <w:t>к Договору подряда</w:t>
      </w:r>
    </w:p>
    <w:p w:rsidR="004F5839" w:rsidRDefault="0082211F">
      <w:pPr>
        <w:spacing w:line="240" w:lineRule="auto"/>
        <w:ind w:left="5103" w:firstLine="0"/>
        <w:rPr>
          <w:sz w:val="22"/>
          <w:szCs w:val="22"/>
        </w:rPr>
      </w:pPr>
      <w:r>
        <w:rPr>
          <w:sz w:val="22"/>
          <w:szCs w:val="22"/>
        </w:rPr>
        <w:t>от «____» __________ 20</w:t>
      </w:r>
      <w:r w:rsidR="00744AA3">
        <w:rPr>
          <w:sz w:val="22"/>
          <w:szCs w:val="22"/>
        </w:rPr>
        <w:t>2</w:t>
      </w:r>
      <w:r>
        <w:rPr>
          <w:sz w:val="22"/>
          <w:szCs w:val="22"/>
        </w:rPr>
        <w:t xml:space="preserve"> _ г. № ____ </w:t>
      </w:r>
    </w:p>
    <w:p w:rsidR="004F5839" w:rsidRDefault="004F5839">
      <w:pPr>
        <w:spacing w:line="240" w:lineRule="auto"/>
        <w:rPr>
          <w:sz w:val="22"/>
          <w:szCs w:val="22"/>
        </w:rPr>
      </w:pPr>
    </w:p>
    <w:p w:rsidR="004F5839" w:rsidRDefault="004F5839">
      <w:pPr>
        <w:spacing w:line="240" w:lineRule="auto"/>
        <w:ind w:firstLine="0"/>
        <w:rPr>
          <w:b/>
          <w:bCs/>
          <w:sz w:val="24"/>
          <w:szCs w:val="24"/>
        </w:rPr>
      </w:pPr>
    </w:p>
    <w:p w:rsidR="004F5839" w:rsidRDefault="0082211F">
      <w:pPr>
        <w:pStyle w:val="13"/>
        <w:rPr>
          <w:b w:val="0"/>
          <w:sz w:val="24"/>
        </w:rPr>
      </w:pPr>
      <w:r>
        <w:rPr>
          <w:sz w:val="24"/>
        </w:rPr>
        <w:t>ФОРМА</w:t>
      </w:r>
    </w:p>
    <w:p w:rsidR="004F5839" w:rsidRDefault="0082211F">
      <w:pPr>
        <w:pStyle w:val="13"/>
        <w:rPr>
          <w:i/>
          <w:sz w:val="24"/>
        </w:rPr>
      </w:pPr>
      <w:r>
        <w:rPr>
          <w:sz w:val="24"/>
        </w:rPr>
        <w:t xml:space="preserve">Акта сдачи-приемки технической и иной документации </w:t>
      </w:r>
    </w:p>
    <w:p w:rsidR="004F5839" w:rsidRDefault="004F5839">
      <w:pPr>
        <w:spacing w:line="240" w:lineRule="auto"/>
        <w:ind w:firstLine="0"/>
        <w:rPr>
          <w:sz w:val="24"/>
          <w:szCs w:val="24"/>
        </w:rPr>
      </w:pPr>
    </w:p>
    <w:tbl>
      <w:tblPr>
        <w:tblW w:w="4800" w:type="pct"/>
        <w:tblLayout w:type="fixed"/>
        <w:tblLook w:val="04A0" w:firstRow="1" w:lastRow="0" w:firstColumn="1" w:lastColumn="0" w:noHBand="0" w:noVBand="1"/>
      </w:tblPr>
      <w:tblGrid>
        <w:gridCol w:w="9242"/>
      </w:tblGrid>
      <w:tr w:rsidR="004F5839">
        <w:tc>
          <w:tcPr>
            <w:tcW w:w="9251"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pStyle w:val="13"/>
              <w:rPr>
                <w:b w:val="0"/>
              </w:rPr>
            </w:pPr>
            <w:r>
              <w:rPr>
                <w:b w:val="0"/>
              </w:rPr>
              <w:t xml:space="preserve">Акт </w:t>
            </w:r>
          </w:p>
          <w:p w:rsidR="004F5839" w:rsidRDefault="0082211F">
            <w:pPr>
              <w:pStyle w:val="13"/>
              <w:rPr>
                <w:i/>
                <w:iCs/>
              </w:rPr>
            </w:pPr>
            <w:r>
              <w:rPr>
                <w:b w:val="0"/>
              </w:rPr>
              <w:t>сдачи-приемки технической и иной документации</w:t>
            </w:r>
          </w:p>
          <w:p w:rsidR="004F5839" w:rsidRDefault="004F5839">
            <w:pPr>
              <w:widowControl w:val="0"/>
              <w:rPr>
                <w:sz w:val="22"/>
                <w:szCs w:val="22"/>
              </w:rPr>
            </w:pPr>
          </w:p>
          <w:p w:rsidR="004F5839" w:rsidRDefault="0082211F">
            <w:pPr>
              <w:widowControl w:val="0"/>
              <w:ind w:firstLine="0"/>
              <w:rPr>
                <w:sz w:val="22"/>
                <w:szCs w:val="22"/>
              </w:rPr>
            </w:pPr>
            <w:r>
              <w:rPr>
                <w:sz w:val="22"/>
                <w:szCs w:val="22"/>
              </w:rPr>
              <w:t>г.___________                                                                                               «_____» _________20</w:t>
            </w:r>
            <w:r w:rsidR="00744AA3">
              <w:rPr>
                <w:sz w:val="22"/>
                <w:szCs w:val="22"/>
              </w:rPr>
              <w:t>2</w:t>
            </w:r>
            <w:r>
              <w:rPr>
                <w:sz w:val="22"/>
                <w:szCs w:val="22"/>
              </w:rPr>
              <w:t>_г.</w:t>
            </w:r>
          </w:p>
          <w:p w:rsidR="004F5839" w:rsidRDefault="004F5839">
            <w:pPr>
              <w:widowControl w:val="0"/>
              <w:rPr>
                <w:sz w:val="22"/>
                <w:szCs w:val="22"/>
              </w:rPr>
            </w:pPr>
          </w:p>
          <w:p w:rsidR="004F5839" w:rsidRDefault="0082211F">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4F5839" w:rsidRDefault="0082211F">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F5839" w:rsidRDefault="0082211F">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4F5839" w:rsidRDefault="0082211F">
            <w:pPr>
              <w:widowControl w:val="0"/>
              <w:ind w:firstLine="0"/>
              <w:rPr>
                <w:bCs/>
                <w:sz w:val="22"/>
                <w:szCs w:val="22"/>
              </w:rPr>
            </w:pPr>
            <w:r>
              <w:rPr>
                <w:bCs/>
                <w:sz w:val="22"/>
                <w:szCs w:val="22"/>
              </w:rPr>
              <w:t xml:space="preserve">__________________________________________________________________________ </w:t>
            </w:r>
          </w:p>
          <w:p w:rsidR="004F5839" w:rsidRDefault="0082211F">
            <w:pPr>
              <w:widowControl w:val="0"/>
              <w:ind w:firstLine="0"/>
              <w:rPr>
                <w:bCs/>
                <w:sz w:val="22"/>
                <w:szCs w:val="22"/>
              </w:rPr>
            </w:pPr>
            <w:r>
              <w:rPr>
                <w:bCs/>
                <w:sz w:val="22"/>
                <w:szCs w:val="22"/>
              </w:rPr>
              <w:t>__________________________________________________________________________</w:t>
            </w:r>
          </w:p>
          <w:p w:rsidR="004F5839" w:rsidRDefault="0082211F">
            <w:pPr>
              <w:widowControl w:val="0"/>
              <w:ind w:firstLine="0"/>
              <w:rPr>
                <w:bCs/>
                <w:sz w:val="22"/>
                <w:szCs w:val="22"/>
              </w:rPr>
            </w:pPr>
            <w:r>
              <w:rPr>
                <w:bCs/>
                <w:sz w:val="22"/>
                <w:szCs w:val="22"/>
              </w:rPr>
              <w:t>__________________________________________________________________________</w:t>
            </w:r>
          </w:p>
          <w:p w:rsidR="004F5839" w:rsidRDefault="0082211F">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4F5839" w:rsidRDefault="004F5839">
            <w:pPr>
              <w:widowControl w:val="0"/>
              <w:spacing w:line="240" w:lineRule="auto"/>
              <w:ind w:firstLine="0"/>
              <w:rPr>
                <w:sz w:val="20"/>
                <w:szCs w:val="20"/>
              </w:rPr>
            </w:pPr>
          </w:p>
          <w:p w:rsidR="004F5839" w:rsidRDefault="004F5839">
            <w:pPr>
              <w:widowControl w:val="0"/>
              <w:rPr>
                <w:sz w:val="22"/>
                <w:szCs w:val="22"/>
              </w:rPr>
            </w:pPr>
          </w:p>
          <w:tbl>
            <w:tblPr>
              <w:tblW w:w="9041" w:type="dxa"/>
              <w:tblLayout w:type="fixed"/>
              <w:tblLook w:val="0000" w:firstRow="0" w:lastRow="0" w:firstColumn="0" w:lastColumn="0" w:noHBand="0" w:noVBand="0"/>
            </w:tblPr>
            <w:tblGrid>
              <w:gridCol w:w="4520"/>
              <w:gridCol w:w="4521"/>
            </w:tblGrid>
            <w:tr w:rsidR="004F5839">
              <w:tc>
                <w:tcPr>
                  <w:tcW w:w="4520" w:type="dxa"/>
                </w:tcPr>
                <w:p w:rsidR="004F5839" w:rsidRDefault="0082211F">
                  <w:pPr>
                    <w:widowControl w:val="0"/>
                    <w:spacing w:line="240" w:lineRule="auto"/>
                    <w:ind w:firstLine="0"/>
                    <w:rPr>
                      <w:bCs/>
                      <w:sz w:val="24"/>
                      <w:szCs w:val="24"/>
                    </w:rPr>
                  </w:pPr>
                  <w:r>
                    <w:rPr>
                      <w:bCs/>
                      <w:sz w:val="24"/>
                      <w:szCs w:val="24"/>
                    </w:rPr>
                    <w:t>Заказчик:</w:t>
                  </w:r>
                </w:p>
              </w:tc>
              <w:tc>
                <w:tcPr>
                  <w:tcW w:w="4520" w:type="dxa"/>
                </w:tcPr>
                <w:p w:rsidR="004F5839" w:rsidRDefault="0082211F">
                  <w:pPr>
                    <w:widowControl w:val="0"/>
                    <w:spacing w:line="240" w:lineRule="auto"/>
                    <w:ind w:firstLine="0"/>
                    <w:rPr>
                      <w:bCs/>
                      <w:sz w:val="24"/>
                      <w:szCs w:val="24"/>
                    </w:rPr>
                  </w:pPr>
                  <w:r>
                    <w:rPr>
                      <w:bCs/>
                      <w:sz w:val="24"/>
                      <w:szCs w:val="24"/>
                    </w:rPr>
                    <w:t>Подрядчик:</w:t>
                  </w:r>
                </w:p>
              </w:tc>
            </w:tr>
            <w:tr w:rsidR="004F5839">
              <w:tc>
                <w:tcPr>
                  <w:tcW w:w="4520" w:type="dxa"/>
                  <w:shd w:val="clear" w:color="auto" w:fill="auto"/>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c>
                <w:tcPr>
                  <w:tcW w:w="4520" w:type="dxa"/>
                  <w:shd w:val="clear" w:color="auto" w:fill="auto"/>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r>
          </w:tbl>
          <w:p w:rsidR="004F5839" w:rsidRDefault="004F5839">
            <w:pPr>
              <w:pStyle w:val="13"/>
              <w:jc w:val="left"/>
              <w:rPr>
                <w:i/>
                <w:iCs/>
              </w:rPr>
            </w:pPr>
          </w:p>
          <w:p w:rsidR="004F5839" w:rsidRDefault="004F5839">
            <w:pPr>
              <w:pStyle w:val="13"/>
              <w:jc w:val="left"/>
              <w:rPr>
                <w:i/>
                <w:iCs/>
              </w:rPr>
            </w:pPr>
          </w:p>
        </w:tc>
      </w:tr>
    </w:tbl>
    <w:p w:rsidR="004F5839" w:rsidRDefault="004F5839">
      <w:pPr>
        <w:pStyle w:val="13"/>
        <w:jc w:val="left"/>
        <w:rPr>
          <w:i/>
          <w:iCs/>
        </w:rPr>
      </w:pPr>
    </w:p>
    <w:p w:rsidR="004F5839" w:rsidRDefault="004F5839">
      <w:pPr>
        <w:spacing w:line="240" w:lineRule="auto"/>
        <w:ind w:left="5103" w:firstLine="0"/>
        <w:rPr>
          <w:sz w:val="22"/>
          <w:szCs w:val="22"/>
          <w:highlight w:val="yellow"/>
        </w:rPr>
      </w:pPr>
    </w:p>
    <w:tbl>
      <w:tblPr>
        <w:tblW w:w="9571" w:type="dxa"/>
        <w:tblLayout w:type="fixed"/>
        <w:tblLook w:val="0000" w:firstRow="0" w:lastRow="0" w:firstColumn="0" w:lastColumn="0" w:noHBand="0" w:noVBand="0"/>
      </w:tblPr>
      <w:tblGrid>
        <w:gridCol w:w="4785"/>
        <w:gridCol w:w="4786"/>
      </w:tblGrid>
      <w:tr w:rsidR="004F5839">
        <w:tc>
          <w:tcPr>
            <w:tcW w:w="4785" w:type="dxa"/>
          </w:tcPr>
          <w:p w:rsidR="004F5839" w:rsidRDefault="0082211F">
            <w:pPr>
              <w:widowControl w:val="0"/>
              <w:spacing w:line="240" w:lineRule="auto"/>
              <w:ind w:firstLine="0"/>
              <w:rPr>
                <w:b/>
                <w:sz w:val="24"/>
              </w:rPr>
            </w:pPr>
            <w:r>
              <w:rPr>
                <w:b/>
                <w:sz w:val="24"/>
              </w:rPr>
              <w:t>Заказчик:</w:t>
            </w:r>
          </w:p>
        </w:tc>
        <w:tc>
          <w:tcPr>
            <w:tcW w:w="4785" w:type="dxa"/>
          </w:tcPr>
          <w:p w:rsidR="004F5839" w:rsidRDefault="0082211F">
            <w:pPr>
              <w:widowControl w:val="0"/>
              <w:spacing w:line="240" w:lineRule="auto"/>
              <w:ind w:firstLine="0"/>
              <w:rPr>
                <w:b/>
                <w:sz w:val="24"/>
              </w:rPr>
            </w:pPr>
            <w:r>
              <w:rPr>
                <w:b/>
                <w:sz w:val="24"/>
              </w:rPr>
              <w:t>Подрядчик:</w:t>
            </w:r>
          </w:p>
        </w:tc>
      </w:tr>
      <w:tr w:rsidR="004F5839">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r>
    </w:tbl>
    <w:p w:rsidR="004F5839" w:rsidRDefault="0082211F">
      <w:pPr>
        <w:spacing w:line="240" w:lineRule="auto"/>
        <w:ind w:left="5103" w:firstLine="0"/>
        <w:rPr>
          <w:sz w:val="22"/>
          <w:szCs w:val="22"/>
          <w:highlight w:val="yellow"/>
        </w:rPr>
      </w:pPr>
      <w:r>
        <w:br w:type="page"/>
      </w:r>
    </w:p>
    <w:p w:rsidR="004F5839" w:rsidRDefault="0082211F">
      <w:pPr>
        <w:spacing w:line="240" w:lineRule="auto"/>
        <w:ind w:left="5103" w:firstLine="0"/>
        <w:rPr>
          <w:sz w:val="22"/>
          <w:szCs w:val="22"/>
        </w:rPr>
      </w:pPr>
      <w:r>
        <w:rPr>
          <w:sz w:val="22"/>
          <w:szCs w:val="22"/>
        </w:rPr>
        <w:t>Приложение № 6</w:t>
      </w:r>
    </w:p>
    <w:p w:rsidR="004F5839" w:rsidRDefault="0082211F">
      <w:pPr>
        <w:spacing w:line="240" w:lineRule="auto"/>
        <w:ind w:left="5103" w:firstLine="0"/>
        <w:rPr>
          <w:sz w:val="22"/>
          <w:szCs w:val="22"/>
        </w:rPr>
      </w:pPr>
      <w:r>
        <w:rPr>
          <w:sz w:val="22"/>
          <w:szCs w:val="22"/>
        </w:rPr>
        <w:t>к Договору подряда</w:t>
      </w:r>
    </w:p>
    <w:p w:rsidR="004F5839" w:rsidRDefault="0082211F">
      <w:pPr>
        <w:spacing w:line="240" w:lineRule="auto"/>
        <w:ind w:left="5103" w:firstLine="0"/>
        <w:rPr>
          <w:sz w:val="22"/>
          <w:szCs w:val="22"/>
        </w:rPr>
      </w:pPr>
      <w:r>
        <w:rPr>
          <w:sz w:val="22"/>
          <w:szCs w:val="22"/>
        </w:rPr>
        <w:t>от «____» __________ 20 _ г. № ____</w:t>
      </w:r>
    </w:p>
    <w:p w:rsidR="004F5839" w:rsidRDefault="004F5839">
      <w:pPr>
        <w:spacing w:line="240" w:lineRule="auto"/>
        <w:ind w:firstLine="0"/>
        <w:rPr>
          <w:b/>
          <w:bCs/>
          <w:sz w:val="24"/>
          <w:szCs w:val="24"/>
        </w:rPr>
      </w:pPr>
    </w:p>
    <w:p w:rsidR="004F5839" w:rsidRDefault="004F5839">
      <w:pPr>
        <w:spacing w:line="240" w:lineRule="auto"/>
        <w:jc w:val="center"/>
        <w:rPr>
          <w:b/>
          <w:bCs/>
        </w:rPr>
      </w:pPr>
    </w:p>
    <w:p w:rsidR="004F5839" w:rsidRDefault="0082211F">
      <w:pPr>
        <w:spacing w:line="240" w:lineRule="auto"/>
        <w:jc w:val="center"/>
        <w:rPr>
          <w:b/>
          <w:sz w:val="24"/>
        </w:rPr>
      </w:pPr>
      <w:r>
        <w:rPr>
          <w:b/>
          <w:sz w:val="24"/>
        </w:rPr>
        <w:t>Перечень допусков, разрешений и лицензий Подрядчика</w:t>
      </w:r>
    </w:p>
    <w:p w:rsidR="004F5839" w:rsidRDefault="004F5839">
      <w:pPr>
        <w:spacing w:line="240" w:lineRule="auto"/>
        <w:jc w:val="center"/>
        <w:rPr>
          <w:b/>
          <w:bCs/>
        </w:rPr>
      </w:pPr>
    </w:p>
    <w:tbl>
      <w:tblPr>
        <w:tblW w:w="5000" w:type="pct"/>
        <w:tblLayout w:type="fixed"/>
        <w:tblLook w:val="04A0" w:firstRow="1" w:lastRow="0" w:firstColumn="1" w:lastColumn="0" w:noHBand="0" w:noVBand="1"/>
      </w:tblPr>
      <w:tblGrid>
        <w:gridCol w:w="679"/>
        <w:gridCol w:w="2157"/>
        <w:gridCol w:w="1228"/>
        <w:gridCol w:w="1089"/>
        <w:gridCol w:w="938"/>
        <w:gridCol w:w="1279"/>
        <w:gridCol w:w="2257"/>
      </w:tblGrid>
      <w:tr w:rsidR="004F5839">
        <w:trPr>
          <w:trHeight w:val="2142"/>
        </w:trPr>
        <w:tc>
          <w:tcPr>
            <w:tcW w:w="680"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bCs/>
                <w:sz w:val="22"/>
                <w:szCs w:val="22"/>
              </w:rPr>
            </w:pPr>
            <w:r>
              <w:rPr>
                <w:bCs/>
                <w:sz w:val="22"/>
                <w:szCs w:val="22"/>
              </w:rPr>
              <w:t>№ п/п</w:t>
            </w:r>
          </w:p>
        </w:tc>
        <w:tc>
          <w:tcPr>
            <w:tcW w:w="2159"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bCs/>
                <w:sz w:val="22"/>
                <w:szCs w:val="22"/>
              </w:rPr>
            </w:pPr>
            <w:r>
              <w:rPr>
                <w:bCs/>
                <w:sz w:val="22"/>
                <w:szCs w:val="22"/>
              </w:rPr>
              <w:t>Разрешительный документ</w:t>
            </w:r>
          </w:p>
        </w:tc>
        <w:tc>
          <w:tcPr>
            <w:tcW w:w="1229"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bCs/>
                <w:sz w:val="22"/>
                <w:szCs w:val="22"/>
              </w:rPr>
            </w:pPr>
            <w:r>
              <w:rPr>
                <w:bCs/>
                <w:sz w:val="22"/>
                <w:szCs w:val="22"/>
              </w:rPr>
              <w:t xml:space="preserve">Номер, дата выдачи, </w:t>
            </w:r>
          </w:p>
          <w:p w:rsidR="004F5839" w:rsidRDefault="0082211F">
            <w:pPr>
              <w:widowControl w:val="0"/>
              <w:spacing w:line="240" w:lineRule="auto"/>
              <w:ind w:firstLine="0"/>
              <w:jc w:val="center"/>
              <w:rPr>
                <w:bCs/>
                <w:sz w:val="22"/>
                <w:szCs w:val="22"/>
              </w:rPr>
            </w:pPr>
            <w:r>
              <w:rPr>
                <w:bCs/>
                <w:sz w:val="22"/>
                <w:szCs w:val="22"/>
              </w:rPr>
              <w:t xml:space="preserve">кем выдан </w:t>
            </w:r>
          </w:p>
        </w:tc>
        <w:tc>
          <w:tcPr>
            <w:tcW w:w="1090"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280"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2259"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4F5839">
        <w:trPr>
          <w:trHeight w:val="557"/>
        </w:trPr>
        <w:tc>
          <w:tcPr>
            <w:tcW w:w="680"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r>
      <w:tr w:rsidR="004F5839">
        <w:trPr>
          <w:trHeight w:val="532"/>
        </w:trPr>
        <w:tc>
          <w:tcPr>
            <w:tcW w:w="680"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r>
      <w:tr w:rsidR="004F5839">
        <w:trPr>
          <w:trHeight w:val="505"/>
        </w:trPr>
        <w:tc>
          <w:tcPr>
            <w:tcW w:w="680"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215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122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1090"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93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1280"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c>
          <w:tcPr>
            <w:tcW w:w="2259"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jc w:val="center"/>
              <w:rPr>
                <w:bCs/>
                <w:sz w:val="22"/>
                <w:szCs w:val="22"/>
              </w:rPr>
            </w:pPr>
          </w:p>
        </w:tc>
      </w:tr>
    </w:tbl>
    <w:p w:rsidR="004F5839" w:rsidRDefault="004F5839">
      <w:pPr>
        <w:spacing w:line="240" w:lineRule="auto"/>
        <w:jc w:val="center"/>
        <w:rPr>
          <w:b/>
          <w:bCs/>
        </w:rPr>
      </w:pPr>
    </w:p>
    <w:p w:rsidR="004F5839" w:rsidRDefault="004F5839">
      <w:pPr>
        <w:spacing w:line="240" w:lineRule="auto"/>
        <w:jc w:val="center"/>
        <w:rPr>
          <w:b/>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rPr>
      </w:pPr>
    </w:p>
    <w:p w:rsidR="004F5839" w:rsidRDefault="004F5839">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4F5839">
        <w:tc>
          <w:tcPr>
            <w:tcW w:w="4785" w:type="dxa"/>
          </w:tcPr>
          <w:p w:rsidR="004F5839" w:rsidRDefault="0082211F">
            <w:pPr>
              <w:widowControl w:val="0"/>
              <w:spacing w:line="240" w:lineRule="auto"/>
              <w:ind w:firstLine="0"/>
              <w:rPr>
                <w:b/>
                <w:sz w:val="24"/>
              </w:rPr>
            </w:pPr>
            <w:r>
              <w:rPr>
                <w:b/>
                <w:sz w:val="24"/>
              </w:rPr>
              <w:t>Заказчик:</w:t>
            </w:r>
          </w:p>
        </w:tc>
        <w:tc>
          <w:tcPr>
            <w:tcW w:w="4785" w:type="dxa"/>
          </w:tcPr>
          <w:p w:rsidR="004F5839" w:rsidRDefault="0082211F">
            <w:pPr>
              <w:widowControl w:val="0"/>
              <w:spacing w:line="240" w:lineRule="auto"/>
              <w:ind w:firstLine="0"/>
              <w:rPr>
                <w:b/>
                <w:sz w:val="24"/>
              </w:rPr>
            </w:pPr>
            <w:r>
              <w:rPr>
                <w:b/>
                <w:sz w:val="24"/>
              </w:rPr>
              <w:t>Подрядчик:</w:t>
            </w:r>
          </w:p>
        </w:tc>
      </w:tr>
      <w:tr w:rsidR="004F5839">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r>
    </w:tbl>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82211F">
      <w:pPr>
        <w:spacing w:line="240" w:lineRule="auto"/>
        <w:ind w:left="5103" w:firstLine="0"/>
        <w:rPr>
          <w:sz w:val="22"/>
          <w:szCs w:val="22"/>
        </w:rPr>
      </w:pPr>
      <w:r>
        <w:br w:type="page"/>
      </w:r>
    </w:p>
    <w:p w:rsidR="004F5839" w:rsidRDefault="0082211F">
      <w:pPr>
        <w:spacing w:line="240" w:lineRule="auto"/>
        <w:ind w:left="5103" w:firstLine="0"/>
        <w:rPr>
          <w:sz w:val="22"/>
          <w:szCs w:val="22"/>
        </w:rPr>
      </w:pPr>
      <w:r>
        <w:rPr>
          <w:sz w:val="22"/>
          <w:szCs w:val="22"/>
        </w:rPr>
        <w:t>Приложение № 7</w:t>
      </w:r>
    </w:p>
    <w:p w:rsidR="004F5839" w:rsidRDefault="0082211F">
      <w:pPr>
        <w:spacing w:line="240" w:lineRule="auto"/>
        <w:ind w:left="5103" w:firstLine="0"/>
        <w:rPr>
          <w:sz w:val="22"/>
          <w:szCs w:val="22"/>
        </w:rPr>
      </w:pPr>
      <w:r>
        <w:rPr>
          <w:sz w:val="22"/>
          <w:szCs w:val="22"/>
        </w:rPr>
        <w:t>к Договору подряда</w:t>
      </w:r>
    </w:p>
    <w:p w:rsidR="004F5839" w:rsidRDefault="0082211F">
      <w:pPr>
        <w:spacing w:line="240" w:lineRule="auto"/>
        <w:ind w:left="5103" w:firstLine="0"/>
        <w:rPr>
          <w:sz w:val="22"/>
          <w:szCs w:val="22"/>
        </w:rPr>
      </w:pPr>
      <w:r>
        <w:rPr>
          <w:sz w:val="22"/>
          <w:szCs w:val="22"/>
        </w:rPr>
        <w:t xml:space="preserve">от «____» __________ 20 _ г. № ____ </w:t>
      </w:r>
    </w:p>
    <w:p w:rsidR="004F5839" w:rsidRDefault="004F5839">
      <w:pPr>
        <w:spacing w:line="240" w:lineRule="auto"/>
        <w:rPr>
          <w:sz w:val="22"/>
          <w:szCs w:val="22"/>
        </w:rPr>
      </w:pPr>
    </w:p>
    <w:p w:rsidR="004F5839" w:rsidRDefault="004F5839">
      <w:pPr>
        <w:spacing w:line="240" w:lineRule="auto"/>
        <w:ind w:firstLine="0"/>
        <w:rPr>
          <w:b/>
          <w:sz w:val="24"/>
        </w:rPr>
      </w:pPr>
    </w:p>
    <w:p w:rsidR="004F5839" w:rsidRDefault="0082211F">
      <w:pPr>
        <w:spacing w:line="240" w:lineRule="auto"/>
        <w:ind w:firstLine="0"/>
        <w:jc w:val="center"/>
        <w:rPr>
          <w:b/>
          <w:bCs/>
          <w:sz w:val="24"/>
          <w:szCs w:val="24"/>
        </w:rPr>
      </w:pPr>
      <w:r>
        <w:rPr>
          <w:b/>
          <w:bCs/>
          <w:sz w:val="24"/>
          <w:szCs w:val="24"/>
        </w:rPr>
        <w:t>Размер ответственности Подрядчика за нарушения</w:t>
      </w:r>
    </w:p>
    <w:p w:rsidR="004F5839" w:rsidRDefault="0082211F">
      <w:pPr>
        <w:spacing w:line="240" w:lineRule="auto"/>
        <w:ind w:firstLine="0"/>
        <w:jc w:val="center"/>
        <w:rPr>
          <w:b/>
          <w:bCs/>
          <w:sz w:val="24"/>
          <w:szCs w:val="24"/>
        </w:rPr>
      </w:pPr>
      <w:r>
        <w:rPr>
          <w:b/>
          <w:bCs/>
          <w:sz w:val="24"/>
          <w:szCs w:val="24"/>
        </w:rPr>
        <w:t>пропускного и внутриобъектового режима, требований охраны труда,</w:t>
      </w:r>
    </w:p>
    <w:p w:rsidR="004F5839" w:rsidRDefault="0082211F">
      <w:pPr>
        <w:spacing w:line="240" w:lineRule="auto"/>
        <w:ind w:firstLine="0"/>
        <w:jc w:val="center"/>
        <w:rPr>
          <w:b/>
          <w:color w:val="000000"/>
          <w:sz w:val="24"/>
          <w:szCs w:val="24"/>
        </w:rPr>
      </w:pPr>
      <w:r>
        <w:rPr>
          <w:b/>
          <w:bCs/>
          <w:sz w:val="24"/>
          <w:szCs w:val="24"/>
        </w:rPr>
        <w:t>пожарной и промышленной безопасности</w:t>
      </w:r>
    </w:p>
    <w:p w:rsidR="004F5839" w:rsidRDefault="004F5839">
      <w:pPr>
        <w:spacing w:line="240" w:lineRule="auto"/>
        <w:rPr>
          <w:b/>
          <w:sz w:val="24"/>
          <w:szCs w:val="24"/>
        </w:rPr>
      </w:pPr>
    </w:p>
    <w:tbl>
      <w:tblPr>
        <w:tblW w:w="4850" w:type="pct"/>
        <w:tblLayout w:type="fixed"/>
        <w:tblLook w:val="01E0" w:firstRow="1" w:lastRow="1" w:firstColumn="1" w:lastColumn="1" w:noHBand="0" w:noVBand="0"/>
      </w:tblPr>
      <w:tblGrid>
        <w:gridCol w:w="3652"/>
        <w:gridCol w:w="5686"/>
      </w:tblGrid>
      <w:tr w:rsidR="004F5839">
        <w:tc>
          <w:tcPr>
            <w:tcW w:w="3655"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rPr>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rPr>
                <w:b/>
                <w:sz w:val="24"/>
                <w:szCs w:val="24"/>
              </w:rPr>
            </w:pPr>
            <w:r>
              <w:rPr>
                <w:b/>
                <w:sz w:val="24"/>
                <w:szCs w:val="24"/>
              </w:rPr>
              <w:t>Штрафные санкции</w:t>
            </w:r>
          </w:p>
        </w:tc>
      </w:tr>
      <w:tr w:rsidR="004F5839">
        <w:tc>
          <w:tcPr>
            <w:tcW w:w="3655"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ind w:firstLine="0"/>
              <w:rPr>
                <w:sz w:val="24"/>
                <w:szCs w:val="24"/>
              </w:rPr>
            </w:pPr>
          </w:p>
        </w:tc>
      </w:tr>
      <w:tr w:rsidR="004F5839">
        <w:tc>
          <w:tcPr>
            <w:tcW w:w="3655"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rPr>
                <w:sz w:val="24"/>
                <w:szCs w:val="24"/>
              </w:rPr>
            </w:pPr>
            <w:r>
              <w:rPr>
                <w:sz w:val="24"/>
                <w:szCs w:val="24"/>
              </w:rPr>
              <w:t>1.1. Нарушение ППБ без возникновения пожара</w:t>
            </w:r>
          </w:p>
          <w:p w:rsidR="004F5839" w:rsidRDefault="004F5839">
            <w:pPr>
              <w:widowControl w:val="0"/>
              <w:spacing w:line="240" w:lineRule="auto"/>
              <w:ind w:firstLine="0"/>
              <w:rPr>
                <w:b/>
                <w:sz w:val="24"/>
                <w:szCs w:val="24"/>
              </w:rPr>
            </w:pPr>
          </w:p>
        </w:tc>
        <w:tc>
          <w:tcPr>
            <w:tcW w:w="5691"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rPr>
                <w:sz w:val="24"/>
                <w:szCs w:val="24"/>
              </w:rPr>
            </w:pPr>
            <w:r>
              <w:rPr>
                <w:sz w:val="24"/>
                <w:szCs w:val="24"/>
              </w:rPr>
              <w:t>25 000 (двадцать пять тысяч) рублей за каждый случай нарушения.</w:t>
            </w:r>
          </w:p>
          <w:p w:rsidR="004F5839" w:rsidRDefault="0082211F">
            <w:pPr>
              <w:widowControl w:val="0"/>
              <w:spacing w:line="240" w:lineRule="auto"/>
              <w:ind w:firstLine="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4F5839">
        <w:tc>
          <w:tcPr>
            <w:tcW w:w="3655"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rPr>
                <w:sz w:val="24"/>
                <w:szCs w:val="24"/>
              </w:rPr>
            </w:pPr>
            <w:r>
              <w:rPr>
                <w:sz w:val="24"/>
                <w:szCs w:val="24"/>
              </w:rPr>
              <w:t>50 000 (пятьдесят тысяч) рублей за каждый случай нарушения.</w:t>
            </w:r>
          </w:p>
          <w:p w:rsidR="004F5839" w:rsidRDefault="0082211F">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4F5839">
        <w:tc>
          <w:tcPr>
            <w:tcW w:w="3655"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4F5839">
        <w:tc>
          <w:tcPr>
            <w:tcW w:w="3655"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ind w:firstLine="0"/>
              <w:rPr>
                <w:sz w:val="24"/>
                <w:szCs w:val="24"/>
              </w:rPr>
            </w:pPr>
            <w:r>
              <w:rPr>
                <w:sz w:val="24"/>
                <w:szCs w:val="24"/>
              </w:rPr>
              <w:t>- 50 000 (пятьдесят тысяч) рублей за каждый случай нарушения;</w:t>
            </w:r>
          </w:p>
          <w:p w:rsidR="004F5839" w:rsidRDefault="0082211F">
            <w:pPr>
              <w:widowControl w:val="0"/>
              <w:spacing w:line="240" w:lineRule="auto"/>
              <w:ind w:firstLine="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rsidR="004F5839" w:rsidRDefault="0082211F">
            <w:pPr>
              <w:widowControl w:val="0"/>
              <w:spacing w:line="240" w:lineRule="auto"/>
              <w:ind w:firstLine="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4F5839">
      <w:pPr>
        <w:spacing w:line="240" w:lineRule="auto"/>
        <w:rPr>
          <w:sz w:val="24"/>
        </w:rPr>
      </w:pPr>
    </w:p>
    <w:p w:rsidR="004F5839" w:rsidRDefault="004F5839">
      <w:pPr>
        <w:spacing w:line="240" w:lineRule="auto"/>
        <w:ind w:firstLine="0"/>
        <w:rPr>
          <w:sz w:val="24"/>
        </w:rPr>
      </w:pPr>
    </w:p>
    <w:tbl>
      <w:tblPr>
        <w:tblW w:w="9571" w:type="dxa"/>
        <w:tblLayout w:type="fixed"/>
        <w:tblLook w:val="0000" w:firstRow="0" w:lastRow="0" w:firstColumn="0" w:lastColumn="0" w:noHBand="0" w:noVBand="0"/>
      </w:tblPr>
      <w:tblGrid>
        <w:gridCol w:w="4785"/>
        <w:gridCol w:w="4786"/>
      </w:tblGrid>
      <w:tr w:rsidR="004F5839">
        <w:tc>
          <w:tcPr>
            <w:tcW w:w="4785" w:type="dxa"/>
          </w:tcPr>
          <w:p w:rsidR="004F5839" w:rsidRDefault="0082211F">
            <w:pPr>
              <w:widowControl w:val="0"/>
              <w:spacing w:line="240" w:lineRule="auto"/>
              <w:ind w:firstLine="0"/>
              <w:rPr>
                <w:b/>
                <w:sz w:val="24"/>
              </w:rPr>
            </w:pPr>
            <w:r>
              <w:rPr>
                <w:b/>
                <w:sz w:val="24"/>
              </w:rPr>
              <w:t>Заказчик:</w:t>
            </w:r>
          </w:p>
        </w:tc>
        <w:tc>
          <w:tcPr>
            <w:tcW w:w="4785" w:type="dxa"/>
          </w:tcPr>
          <w:p w:rsidR="004F5839" w:rsidRDefault="0082211F">
            <w:pPr>
              <w:widowControl w:val="0"/>
              <w:spacing w:line="240" w:lineRule="auto"/>
              <w:ind w:firstLine="0"/>
              <w:rPr>
                <w:b/>
                <w:sz w:val="24"/>
              </w:rPr>
            </w:pPr>
            <w:r>
              <w:rPr>
                <w:b/>
                <w:sz w:val="24"/>
              </w:rPr>
              <w:t>Подрядчик:</w:t>
            </w:r>
          </w:p>
        </w:tc>
      </w:tr>
      <w:tr w:rsidR="004F5839">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c>
          <w:tcPr>
            <w:tcW w:w="4785" w:type="dxa"/>
          </w:tcPr>
          <w:p w:rsidR="004F5839" w:rsidRDefault="004F5839">
            <w:pPr>
              <w:widowControl w:val="0"/>
              <w:spacing w:line="240" w:lineRule="auto"/>
              <w:ind w:firstLine="0"/>
              <w:rPr>
                <w:sz w:val="22"/>
                <w:szCs w:val="22"/>
              </w:rPr>
            </w:pPr>
          </w:p>
          <w:p w:rsidR="004F5839" w:rsidRDefault="004F5839">
            <w:pPr>
              <w:widowControl w:val="0"/>
              <w:spacing w:line="240" w:lineRule="auto"/>
              <w:ind w:firstLine="0"/>
              <w:rPr>
                <w:sz w:val="22"/>
                <w:szCs w:val="22"/>
              </w:rPr>
            </w:pPr>
          </w:p>
          <w:p w:rsidR="004F5839" w:rsidRDefault="0082211F">
            <w:pPr>
              <w:widowControl w:val="0"/>
              <w:spacing w:line="240" w:lineRule="auto"/>
              <w:ind w:firstLine="0"/>
              <w:rPr>
                <w:sz w:val="22"/>
                <w:szCs w:val="22"/>
              </w:rPr>
            </w:pPr>
            <w:r>
              <w:rPr>
                <w:sz w:val="22"/>
                <w:szCs w:val="22"/>
              </w:rPr>
              <w:t xml:space="preserve">_______________ / _______________ </w:t>
            </w:r>
          </w:p>
          <w:p w:rsidR="004F5839" w:rsidRDefault="004F5839">
            <w:pPr>
              <w:widowControl w:val="0"/>
              <w:spacing w:line="240" w:lineRule="auto"/>
              <w:ind w:firstLine="0"/>
              <w:rPr>
                <w:sz w:val="22"/>
                <w:szCs w:val="22"/>
              </w:rPr>
            </w:pPr>
          </w:p>
        </w:tc>
      </w:tr>
    </w:tbl>
    <w:p w:rsidR="004F5839" w:rsidRDefault="004F5839">
      <w:pPr>
        <w:spacing w:line="240" w:lineRule="auto"/>
        <w:ind w:left="5103" w:firstLine="0"/>
        <w:rPr>
          <w:sz w:val="22"/>
          <w:szCs w:val="22"/>
        </w:rPr>
      </w:pPr>
    </w:p>
    <w:p w:rsidR="004F5839" w:rsidRDefault="004F5839">
      <w:pPr>
        <w:spacing w:line="240" w:lineRule="auto"/>
        <w:ind w:left="5103" w:firstLine="0"/>
        <w:rPr>
          <w:sz w:val="22"/>
          <w:szCs w:val="22"/>
        </w:rPr>
      </w:pPr>
    </w:p>
    <w:p w:rsidR="004F5839" w:rsidRDefault="0082211F">
      <w:pPr>
        <w:spacing w:line="240" w:lineRule="auto"/>
        <w:ind w:left="5103" w:firstLine="0"/>
        <w:rPr>
          <w:sz w:val="22"/>
          <w:szCs w:val="22"/>
        </w:rPr>
      </w:pPr>
      <w:r>
        <w:br w:type="page"/>
      </w:r>
    </w:p>
    <w:tbl>
      <w:tblPr>
        <w:tblW w:w="9571" w:type="dxa"/>
        <w:tblLayout w:type="fixed"/>
        <w:tblLook w:val="04A0" w:firstRow="1" w:lastRow="0" w:firstColumn="1" w:lastColumn="0" w:noHBand="0" w:noVBand="1"/>
      </w:tblPr>
      <w:tblGrid>
        <w:gridCol w:w="4785"/>
        <w:gridCol w:w="4786"/>
      </w:tblGrid>
      <w:tr w:rsidR="004F5839">
        <w:tc>
          <w:tcPr>
            <w:tcW w:w="4785" w:type="dxa"/>
          </w:tcPr>
          <w:p w:rsidR="004F5839" w:rsidRDefault="004F5839">
            <w:pPr>
              <w:pageBreakBefore/>
              <w:widowControl w:val="0"/>
              <w:snapToGrid w:val="0"/>
              <w:spacing w:line="240" w:lineRule="auto"/>
              <w:rPr>
                <w:b/>
                <w:bCs/>
                <w:szCs w:val="24"/>
              </w:rPr>
            </w:pPr>
          </w:p>
        </w:tc>
        <w:tc>
          <w:tcPr>
            <w:tcW w:w="4785" w:type="dxa"/>
          </w:tcPr>
          <w:p w:rsidR="004F5839" w:rsidRPr="00744AA3" w:rsidRDefault="0082211F">
            <w:pPr>
              <w:widowControl w:val="0"/>
              <w:shd w:val="clear" w:color="auto" w:fill="FFFFFF"/>
              <w:spacing w:line="240" w:lineRule="auto"/>
              <w:rPr>
                <w:bCs/>
                <w:sz w:val="22"/>
                <w:szCs w:val="22"/>
              </w:rPr>
            </w:pPr>
            <w:r w:rsidRPr="00744AA3">
              <w:rPr>
                <w:bCs/>
                <w:sz w:val="22"/>
                <w:szCs w:val="22"/>
              </w:rPr>
              <w:t>Приложение № 8</w:t>
            </w:r>
          </w:p>
          <w:p w:rsidR="004F5839" w:rsidRPr="00744AA3" w:rsidRDefault="0082211F">
            <w:pPr>
              <w:widowControl w:val="0"/>
              <w:shd w:val="clear" w:color="auto" w:fill="FFFFFF"/>
              <w:spacing w:line="240" w:lineRule="auto"/>
              <w:rPr>
                <w:bCs/>
                <w:sz w:val="22"/>
                <w:szCs w:val="22"/>
              </w:rPr>
            </w:pPr>
            <w:r w:rsidRPr="00744AA3">
              <w:rPr>
                <w:bCs/>
                <w:sz w:val="22"/>
                <w:szCs w:val="22"/>
              </w:rPr>
              <w:t xml:space="preserve">к Договору подряда </w:t>
            </w:r>
          </w:p>
          <w:p w:rsidR="004F5839" w:rsidRPr="00744AA3" w:rsidRDefault="0082211F">
            <w:pPr>
              <w:widowControl w:val="0"/>
              <w:shd w:val="clear" w:color="auto" w:fill="FFFFFF"/>
              <w:spacing w:line="240" w:lineRule="auto"/>
              <w:rPr>
                <w:bCs/>
                <w:sz w:val="22"/>
                <w:szCs w:val="22"/>
              </w:rPr>
            </w:pPr>
            <w:r w:rsidRPr="00744AA3">
              <w:rPr>
                <w:bCs/>
                <w:sz w:val="22"/>
                <w:szCs w:val="22"/>
              </w:rPr>
              <w:t>от «___» ________20</w:t>
            </w:r>
            <w:r w:rsidR="00744AA3">
              <w:rPr>
                <w:bCs/>
                <w:sz w:val="22"/>
                <w:szCs w:val="22"/>
              </w:rPr>
              <w:t>2</w:t>
            </w:r>
            <w:r w:rsidRPr="00744AA3">
              <w:rPr>
                <w:bCs/>
                <w:sz w:val="22"/>
                <w:szCs w:val="22"/>
              </w:rPr>
              <w:t>__ г. № ___</w:t>
            </w:r>
          </w:p>
          <w:p w:rsidR="004F5839" w:rsidRPr="00744AA3" w:rsidRDefault="004F5839">
            <w:pPr>
              <w:widowControl w:val="0"/>
              <w:snapToGrid w:val="0"/>
              <w:spacing w:line="240" w:lineRule="auto"/>
              <w:rPr>
                <w:b/>
                <w:bCs/>
                <w:szCs w:val="24"/>
              </w:rPr>
            </w:pPr>
          </w:p>
        </w:tc>
      </w:tr>
    </w:tbl>
    <w:p w:rsidR="004F5839" w:rsidRDefault="0082211F">
      <w:pPr>
        <w:shd w:val="clear" w:color="auto" w:fill="FFFFFF"/>
        <w:spacing w:line="240" w:lineRule="auto"/>
        <w:jc w:val="center"/>
        <w:rPr>
          <w:b/>
          <w:bCs/>
          <w:szCs w:val="24"/>
        </w:rPr>
      </w:pPr>
      <w:r>
        <w:rPr>
          <w:b/>
          <w:bCs/>
          <w:szCs w:val="24"/>
        </w:rPr>
        <w:t>Акт сдачи-приемки проектных работ</w:t>
      </w:r>
    </w:p>
    <w:p w:rsidR="004F5839" w:rsidRDefault="0082211F">
      <w:pPr>
        <w:shd w:val="clear" w:color="auto" w:fill="FFFFFF"/>
        <w:spacing w:line="240" w:lineRule="auto"/>
        <w:jc w:val="center"/>
        <w:rPr>
          <w:b/>
          <w:bCs/>
          <w:szCs w:val="24"/>
        </w:rPr>
      </w:pPr>
      <w:r>
        <w:rPr>
          <w:b/>
          <w:bCs/>
          <w:szCs w:val="24"/>
        </w:rPr>
        <w:t>(форма)</w:t>
      </w:r>
    </w:p>
    <w:p w:rsidR="004F5839" w:rsidRDefault="004F5839">
      <w:pPr>
        <w:shd w:val="clear" w:color="auto" w:fill="FFFFFF"/>
        <w:spacing w:line="240" w:lineRule="auto"/>
        <w:jc w:val="center"/>
        <w:rPr>
          <w:b/>
          <w:bCs/>
          <w:szCs w:val="24"/>
        </w:rPr>
      </w:pPr>
    </w:p>
    <w:tbl>
      <w:tblPr>
        <w:tblW w:w="10070" w:type="dxa"/>
        <w:tblInd w:w="-98" w:type="dxa"/>
        <w:tblLayout w:type="fixed"/>
        <w:tblCellMar>
          <w:left w:w="10" w:type="dxa"/>
          <w:right w:w="10" w:type="dxa"/>
        </w:tblCellMar>
        <w:tblLook w:val="04A0" w:firstRow="1" w:lastRow="0" w:firstColumn="1" w:lastColumn="0" w:noHBand="0" w:noVBand="1"/>
      </w:tblPr>
      <w:tblGrid>
        <w:gridCol w:w="40"/>
        <w:gridCol w:w="10030"/>
      </w:tblGrid>
      <w:tr w:rsidR="004F5839">
        <w:tc>
          <w:tcPr>
            <w:tcW w:w="26" w:type="dxa"/>
            <w:tcBorders>
              <w:top w:val="single" w:sz="8" w:space="0" w:color="000000"/>
              <w:left w:val="single" w:sz="8" w:space="0" w:color="000000"/>
              <w:bottom w:val="single" w:sz="8" w:space="0" w:color="000000"/>
              <w:right w:val="single" w:sz="8" w:space="0" w:color="000000"/>
            </w:tcBorders>
          </w:tcPr>
          <w:p w:rsidR="004F5839" w:rsidRDefault="004F5839">
            <w:pPr>
              <w:widowControl w:val="0"/>
              <w:spacing w:line="240" w:lineRule="auto"/>
              <w:jc w:val="center"/>
              <w:rPr>
                <w:b/>
                <w:bCs/>
                <w:szCs w:val="24"/>
              </w:rPr>
            </w:pPr>
          </w:p>
        </w:tc>
        <w:tc>
          <w:tcPr>
            <w:tcW w:w="10043" w:type="dxa"/>
            <w:tcBorders>
              <w:top w:val="single" w:sz="8" w:space="0" w:color="000000"/>
              <w:left w:val="single" w:sz="8" w:space="0" w:color="000000"/>
              <w:bottom w:val="single" w:sz="8" w:space="0" w:color="000000"/>
              <w:right w:val="single" w:sz="8" w:space="0" w:color="000000"/>
            </w:tcBorders>
            <w:tcMar>
              <w:left w:w="108" w:type="dxa"/>
              <w:right w:w="108" w:type="dxa"/>
            </w:tcMar>
          </w:tcPr>
          <w:p w:rsidR="004F5839" w:rsidRDefault="004F5839">
            <w:pPr>
              <w:widowControl w:val="0"/>
              <w:spacing w:line="240" w:lineRule="auto"/>
              <w:jc w:val="center"/>
              <w:rPr>
                <w:b/>
                <w:bCs/>
                <w:szCs w:val="24"/>
              </w:rPr>
            </w:pPr>
          </w:p>
          <w:p w:rsidR="004F5839" w:rsidRDefault="0082211F">
            <w:pPr>
              <w:widowControl w:val="0"/>
              <w:spacing w:line="240" w:lineRule="auto"/>
              <w:jc w:val="center"/>
              <w:rPr>
                <w:b/>
                <w:bCs/>
                <w:sz w:val="20"/>
                <w:szCs w:val="20"/>
              </w:rPr>
            </w:pPr>
            <w:r>
              <w:rPr>
                <w:b/>
                <w:bCs/>
                <w:sz w:val="20"/>
                <w:szCs w:val="20"/>
              </w:rPr>
              <w:t>АКТ СДАЧИ-ПРЕМКИ ПРОЕКТНЫХ РАБОТ №  _________</w:t>
            </w:r>
          </w:p>
          <w:tbl>
            <w:tblPr>
              <w:tblW w:w="9735" w:type="dxa"/>
              <w:tblLayout w:type="fixed"/>
              <w:tblCellMar>
                <w:top w:w="15" w:type="dxa"/>
                <w:left w:w="15" w:type="dxa"/>
                <w:right w:w="15" w:type="dxa"/>
              </w:tblCellMar>
              <w:tblLook w:val="04A0" w:firstRow="1" w:lastRow="0" w:firstColumn="1" w:lastColumn="0" w:noHBand="0" w:noVBand="1"/>
            </w:tblPr>
            <w:tblGrid>
              <w:gridCol w:w="30"/>
              <w:gridCol w:w="854"/>
              <w:gridCol w:w="2939"/>
              <w:gridCol w:w="1249"/>
              <w:gridCol w:w="230"/>
              <w:gridCol w:w="582"/>
              <w:gridCol w:w="1395"/>
              <w:gridCol w:w="1332"/>
              <w:gridCol w:w="1124"/>
            </w:tblGrid>
            <w:tr w:rsidR="004F5839">
              <w:trPr>
                <w:trHeight w:val="255"/>
              </w:trPr>
              <w:tc>
                <w:tcPr>
                  <w:tcW w:w="9733" w:type="dxa"/>
                  <w:gridSpan w:val="9"/>
                  <w:vAlign w:val="bottom"/>
                </w:tcPr>
                <w:p w:rsidR="004F5839" w:rsidRDefault="004F5839">
                  <w:pPr>
                    <w:widowControl w:val="0"/>
                    <w:spacing w:line="240" w:lineRule="auto"/>
                    <w:rPr>
                      <w:sz w:val="20"/>
                      <w:szCs w:val="20"/>
                    </w:rPr>
                  </w:pPr>
                </w:p>
                <w:p w:rsidR="004F5839" w:rsidRDefault="0082211F">
                  <w:pPr>
                    <w:widowControl w:val="0"/>
                    <w:spacing w:line="240" w:lineRule="auto"/>
                    <w:rPr>
                      <w:sz w:val="20"/>
                      <w:szCs w:val="20"/>
                    </w:rPr>
                  </w:pPr>
                  <w:r>
                    <w:rPr>
                      <w:sz w:val="20"/>
                      <w:szCs w:val="20"/>
                    </w:rPr>
                    <w:t>г.___________                                                                                       «_____» _________20</w:t>
                  </w:r>
                  <w:r w:rsidR="00744AA3">
                    <w:rPr>
                      <w:sz w:val="20"/>
                      <w:szCs w:val="20"/>
                    </w:rPr>
                    <w:t>2</w:t>
                  </w:r>
                  <w:r>
                    <w:rPr>
                      <w:sz w:val="20"/>
                      <w:szCs w:val="20"/>
                    </w:rPr>
                    <w:t>_г.</w:t>
                  </w:r>
                </w:p>
                <w:tbl>
                  <w:tblPr>
                    <w:tblW w:w="9590" w:type="dxa"/>
                    <w:tblLayout w:type="fixed"/>
                    <w:tblCellMar>
                      <w:top w:w="15" w:type="dxa"/>
                      <w:left w:w="15" w:type="dxa"/>
                      <w:right w:w="15" w:type="dxa"/>
                    </w:tblCellMar>
                    <w:tblLook w:val="04A0" w:firstRow="1" w:lastRow="0" w:firstColumn="1" w:lastColumn="0" w:noHBand="0" w:noVBand="1"/>
                  </w:tblPr>
                  <w:tblGrid>
                    <w:gridCol w:w="1356"/>
                    <w:gridCol w:w="8166"/>
                    <w:gridCol w:w="68"/>
                  </w:tblGrid>
                  <w:tr w:rsidR="004F5839">
                    <w:trPr>
                      <w:trHeight w:val="255"/>
                    </w:trPr>
                    <w:tc>
                      <w:tcPr>
                        <w:tcW w:w="1356" w:type="dxa"/>
                        <w:vAlign w:val="bottom"/>
                      </w:tcPr>
                      <w:p w:rsidR="004F5839" w:rsidRDefault="004F5839">
                        <w:pPr>
                          <w:widowControl w:val="0"/>
                          <w:snapToGrid w:val="0"/>
                          <w:spacing w:line="240" w:lineRule="auto"/>
                          <w:ind w:firstLine="0"/>
                          <w:jc w:val="left"/>
                          <w:rPr>
                            <w:sz w:val="22"/>
                            <w:szCs w:val="22"/>
                          </w:rPr>
                        </w:pPr>
                      </w:p>
                      <w:p w:rsidR="004F5839" w:rsidRDefault="0082211F">
                        <w:pPr>
                          <w:widowControl w:val="0"/>
                          <w:snapToGrid w:val="0"/>
                          <w:spacing w:line="240" w:lineRule="auto"/>
                          <w:ind w:firstLine="0"/>
                          <w:jc w:val="left"/>
                          <w:rPr>
                            <w:sz w:val="22"/>
                            <w:szCs w:val="22"/>
                          </w:rPr>
                        </w:pPr>
                        <w:r>
                          <w:rPr>
                            <w:sz w:val="22"/>
                            <w:szCs w:val="22"/>
                          </w:rPr>
                          <w:t xml:space="preserve">Заказчик: </w:t>
                        </w:r>
                      </w:p>
                    </w:tc>
                    <w:tc>
                      <w:tcPr>
                        <w:tcW w:w="8166" w:type="dxa"/>
                        <w:tcBorders>
                          <w:bottom w:val="single" w:sz="4" w:space="0" w:color="000000"/>
                        </w:tcBorders>
                        <w:vAlign w:val="bottom"/>
                      </w:tcPr>
                      <w:p w:rsidR="004F5839" w:rsidRDefault="004F5839">
                        <w:pPr>
                          <w:widowControl w:val="0"/>
                          <w:snapToGrid w:val="0"/>
                          <w:spacing w:line="240" w:lineRule="auto"/>
                          <w:ind w:firstLine="0"/>
                          <w:jc w:val="left"/>
                          <w:rPr>
                            <w:sz w:val="22"/>
                            <w:szCs w:val="22"/>
                          </w:rPr>
                        </w:pPr>
                      </w:p>
                    </w:tc>
                    <w:tc>
                      <w:tcPr>
                        <w:tcW w:w="68" w:type="dxa"/>
                        <w:tcMar>
                          <w:top w:w="0" w:type="dxa"/>
                          <w:left w:w="0" w:type="dxa"/>
                          <w:right w:w="0" w:type="dxa"/>
                        </w:tcMar>
                      </w:tcPr>
                      <w:p w:rsidR="004F5839" w:rsidRDefault="004F5839">
                        <w:pPr>
                          <w:widowControl w:val="0"/>
                          <w:rPr>
                            <w:sz w:val="22"/>
                            <w:szCs w:val="22"/>
                          </w:rPr>
                        </w:pPr>
                      </w:p>
                    </w:tc>
                  </w:tr>
                  <w:tr w:rsidR="004F5839">
                    <w:trPr>
                      <w:trHeight w:val="255"/>
                    </w:trPr>
                    <w:tc>
                      <w:tcPr>
                        <w:tcW w:w="1356" w:type="dxa"/>
                        <w:vAlign w:val="bottom"/>
                      </w:tcPr>
                      <w:p w:rsidR="004F5839" w:rsidRDefault="004F5839">
                        <w:pPr>
                          <w:widowControl w:val="0"/>
                          <w:snapToGrid w:val="0"/>
                          <w:spacing w:line="240" w:lineRule="auto"/>
                          <w:ind w:firstLine="0"/>
                          <w:jc w:val="left"/>
                          <w:rPr>
                            <w:sz w:val="22"/>
                            <w:szCs w:val="22"/>
                          </w:rPr>
                        </w:pPr>
                      </w:p>
                    </w:tc>
                    <w:tc>
                      <w:tcPr>
                        <w:tcW w:w="8234" w:type="dxa"/>
                        <w:gridSpan w:val="2"/>
                        <w:tcBorders>
                          <w:top w:val="single" w:sz="4" w:space="0" w:color="000000"/>
                        </w:tcBorders>
                      </w:tcPr>
                      <w:p w:rsidR="004F5839" w:rsidRDefault="0082211F">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rsidR="004F5839">
                    <w:trPr>
                      <w:trHeight w:val="255"/>
                    </w:trPr>
                    <w:tc>
                      <w:tcPr>
                        <w:tcW w:w="1356" w:type="dxa"/>
                        <w:vAlign w:val="bottom"/>
                      </w:tcPr>
                      <w:p w:rsidR="004F5839" w:rsidRDefault="0082211F">
                        <w:pPr>
                          <w:widowControl w:val="0"/>
                          <w:snapToGrid w:val="0"/>
                          <w:spacing w:line="240" w:lineRule="auto"/>
                          <w:ind w:firstLine="0"/>
                          <w:jc w:val="left"/>
                          <w:rPr>
                            <w:sz w:val="22"/>
                            <w:szCs w:val="22"/>
                          </w:rPr>
                        </w:pPr>
                        <w:r>
                          <w:rPr>
                            <w:sz w:val="22"/>
                            <w:szCs w:val="22"/>
                          </w:rPr>
                          <w:t xml:space="preserve">Подрядчик: </w:t>
                        </w:r>
                      </w:p>
                    </w:tc>
                    <w:tc>
                      <w:tcPr>
                        <w:tcW w:w="8234" w:type="dxa"/>
                        <w:gridSpan w:val="2"/>
                        <w:tcBorders>
                          <w:bottom w:val="single" w:sz="4" w:space="0" w:color="000000"/>
                        </w:tcBorders>
                        <w:vAlign w:val="bottom"/>
                      </w:tcPr>
                      <w:p w:rsidR="004F5839" w:rsidRDefault="004F5839">
                        <w:pPr>
                          <w:widowControl w:val="0"/>
                          <w:snapToGrid w:val="0"/>
                          <w:spacing w:line="240" w:lineRule="auto"/>
                          <w:ind w:firstLine="0"/>
                          <w:jc w:val="left"/>
                          <w:rPr>
                            <w:sz w:val="22"/>
                            <w:szCs w:val="22"/>
                          </w:rPr>
                        </w:pPr>
                      </w:p>
                    </w:tc>
                  </w:tr>
                  <w:tr w:rsidR="004F5839">
                    <w:trPr>
                      <w:trHeight w:val="255"/>
                    </w:trPr>
                    <w:tc>
                      <w:tcPr>
                        <w:tcW w:w="1356" w:type="dxa"/>
                        <w:vAlign w:val="bottom"/>
                      </w:tcPr>
                      <w:p w:rsidR="004F5839" w:rsidRDefault="004F5839">
                        <w:pPr>
                          <w:widowControl w:val="0"/>
                          <w:snapToGrid w:val="0"/>
                          <w:spacing w:line="240" w:lineRule="auto"/>
                          <w:ind w:firstLine="0"/>
                          <w:jc w:val="left"/>
                          <w:rPr>
                            <w:sz w:val="22"/>
                            <w:szCs w:val="22"/>
                          </w:rPr>
                        </w:pPr>
                      </w:p>
                    </w:tc>
                    <w:tc>
                      <w:tcPr>
                        <w:tcW w:w="8234" w:type="dxa"/>
                        <w:gridSpan w:val="2"/>
                      </w:tcPr>
                      <w:p w:rsidR="004F5839" w:rsidRDefault="0082211F">
                        <w:pPr>
                          <w:widowControl w:val="0"/>
                          <w:snapToGrid w:val="0"/>
                          <w:spacing w:line="240" w:lineRule="auto"/>
                          <w:ind w:firstLine="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rsidR="004F5839" w:rsidRDefault="004F5839">
                  <w:pPr>
                    <w:widowControl w:val="0"/>
                    <w:spacing w:line="240" w:lineRule="auto"/>
                    <w:ind w:firstLine="0"/>
                    <w:rPr>
                      <w:sz w:val="20"/>
                      <w:szCs w:val="20"/>
                    </w:rPr>
                  </w:pPr>
                </w:p>
                <w:p w:rsidR="004F5839" w:rsidRDefault="0082211F">
                  <w:pPr>
                    <w:widowControl w:val="0"/>
                    <w:spacing w:line="240" w:lineRule="auto"/>
                    <w:ind w:firstLine="0"/>
                    <w:rPr>
                      <w:sz w:val="20"/>
                      <w:szCs w:val="20"/>
                    </w:rPr>
                  </w:pPr>
                  <w:r>
                    <w:rPr>
                      <w:sz w:val="20"/>
                      <w:szCs w:val="20"/>
                    </w:rPr>
                    <w:t>составили настоящий акт о нижеследующем:</w:t>
                  </w:r>
                </w:p>
                <w:p w:rsidR="004F5839" w:rsidRDefault="004F5839">
                  <w:pPr>
                    <w:widowControl w:val="0"/>
                    <w:spacing w:line="240" w:lineRule="auto"/>
                    <w:ind w:firstLine="0"/>
                    <w:rPr>
                      <w:sz w:val="20"/>
                      <w:szCs w:val="20"/>
                    </w:rPr>
                  </w:pPr>
                </w:p>
                <w:p w:rsidR="004F5839" w:rsidRDefault="004F5839">
                  <w:pPr>
                    <w:widowControl w:val="0"/>
                    <w:spacing w:line="240" w:lineRule="auto"/>
                    <w:rPr>
                      <w:sz w:val="20"/>
                      <w:szCs w:val="20"/>
                    </w:rPr>
                  </w:pPr>
                </w:p>
              </w:tc>
            </w:tr>
            <w:tr w:rsidR="004F5839">
              <w:trPr>
                <w:trHeight w:val="255"/>
              </w:trPr>
              <w:tc>
                <w:tcPr>
                  <w:tcW w:w="9733" w:type="dxa"/>
                  <w:gridSpan w:val="9"/>
                  <w:vAlign w:val="bottom"/>
                </w:tcPr>
                <w:p w:rsidR="004F5839" w:rsidRDefault="0082211F">
                  <w:pPr>
                    <w:widowControl w:val="0"/>
                    <w:snapToGrid w:val="0"/>
                    <w:spacing w:line="240" w:lineRule="auto"/>
                    <w:rPr>
                      <w:sz w:val="20"/>
                      <w:szCs w:val="20"/>
                    </w:rPr>
                  </w:pPr>
                  <w:r>
                    <w:rPr>
                      <w:sz w:val="20"/>
                      <w:szCs w:val="20"/>
                    </w:rPr>
                    <w:t>Сметная (договорная) стоимость по договору № _____  от  _________ 20</w:t>
                  </w:r>
                  <w:r w:rsidR="00744AA3">
                    <w:rPr>
                      <w:sz w:val="20"/>
                      <w:szCs w:val="20"/>
                    </w:rPr>
                    <w:t>2</w:t>
                  </w:r>
                  <w:r>
                    <w:rPr>
                      <w:sz w:val="20"/>
                      <w:szCs w:val="20"/>
                    </w:rPr>
                    <w:t>__ г.  -  ___________ руб.</w:t>
                  </w:r>
                </w:p>
                <w:p w:rsidR="004F5839" w:rsidRDefault="0082211F">
                  <w:pPr>
                    <w:widowControl w:val="0"/>
                    <w:snapToGrid w:val="0"/>
                    <w:spacing w:line="240" w:lineRule="auto"/>
                    <w:rPr>
                      <w:i/>
                      <w:iCs/>
                      <w:sz w:val="20"/>
                      <w:szCs w:val="20"/>
                    </w:rPr>
                  </w:pPr>
                  <w:r>
                    <w:rPr>
                      <w:i/>
                      <w:iCs/>
                      <w:sz w:val="20"/>
                      <w:szCs w:val="20"/>
                    </w:rPr>
                    <w:t xml:space="preserve"> </w:t>
                  </w:r>
                </w:p>
              </w:tc>
            </w:tr>
            <w:tr w:rsidR="004F5839">
              <w:trPr>
                <w:trHeight w:val="255"/>
              </w:trPr>
              <w:tc>
                <w:tcPr>
                  <w:tcW w:w="5289" w:type="dxa"/>
                  <w:gridSpan w:val="5"/>
                  <w:vAlign w:val="bottom"/>
                </w:tcPr>
                <w:p w:rsidR="004F5839" w:rsidRDefault="004F5839">
                  <w:pPr>
                    <w:widowControl w:val="0"/>
                    <w:spacing w:line="240" w:lineRule="auto"/>
                    <w:rPr>
                      <w:sz w:val="20"/>
                      <w:szCs w:val="20"/>
                    </w:rPr>
                  </w:pPr>
                </w:p>
                <w:p w:rsidR="004F5839" w:rsidRDefault="004F5839">
                  <w:pPr>
                    <w:widowControl w:val="0"/>
                    <w:snapToGrid w:val="0"/>
                    <w:spacing w:line="240" w:lineRule="auto"/>
                    <w:rPr>
                      <w:sz w:val="20"/>
                      <w:szCs w:val="20"/>
                    </w:rPr>
                  </w:pPr>
                </w:p>
              </w:tc>
              <w:tc>
                <w:tcPr>
                  <w:tcW w:w="4444" w:type="dxa"/>
                  <w:gridSpan w:val="4"/>
                  <w:tcMar>
                    <w:top w:w="0" w:type="dxa"/>
                    <w:left w:w="0" w:type="dxa"/>
                    <w:right w:w="0" w:type="dxa"/>
                  </w:tcMar>
                </w:tcPr>
                <w:p w:rsidR="004F5839" w:rsidRDefault="0082211F">
                  <w:pPr>
                    <w:widowControl w:val="0"/>
                    <w:snapToGrid w:val="0"/>
                    <w:spacing w:line="240" w:lineRule="auto"/>
                    <w:ind w:right="180"/>
                    <w:jc w:val="right"/>
                    <w:rPr>
                      <w:sz w:val="20"/>
                      <w:szCs w:val="20"/>
                    </w:rPr>
                  </w:pPr>
                  <w:r>
                    <w:rPr>
                      <w:sz w:val="20"/>
                      <w:szCs w:val="20"/>
                    </w:rPr>
                    <w:t xml:space="preserve">               Этап № ______ </w:t>
                  </w:r>
                </w:p>
              </w:tc>
            </w:tr>
            <w:tr w:rsidR="004F5839">
              <w:trPr>
                <w:cantSplit/>
              </w:trPr>
              <w:tc>
                <w:tcPr>
                  <w:tcW w:w="3" w:type="dxa"/>
                  <w:tcMar>
                    <w:top w:w="0" w:type="dxa"/>
                    <w:left w:w="0" w:type="dxa"/>
                    <w:right w:w="0" w:type="dxa"/>
                  </w:tcMar>
                </w:tcPr>
                <w:p w:rsidR="004F5839" w:rsidRDefault="004F5839">
                  <w:pPr>
                    <w:widowControl w:val="0"/>
                    <w:snapToGrid w:val="0"/>
                    <w:spacing w:line="240" w:lineRule="auto"/>
                    <w:ind w:firstLine="0"/>
                    <w:jc w:val="center"/>
                    <w:rPr>
                      <w:b/>
                      <w:bCs/>
                      <w:sz w:val="20"/>
                      <w:szCs w:val="20"/>
                    </w:rPr>
                  </w:pPr>
                </w:p>
              </w:tc>
              <w:tc>
                <w:tcPr>
                  <w:tcW w:w="857" w:type="dxa"/>
                  <w:vMerge w:val="restart"/>
                  <w:tcBorders>
                    <w:top w:val="single" w:sz="8" w:space="0" w:color="000000"/>
                    <w:left w:val="single" w:sz="8" w:space="0" w:color="000000"/>
                    <w:bottom w:val="single" w:sz="8" w:space="0" w:color="000000"/>
                    <w:right w:val="single" w:sz="8" w:space="0" w:color="000000"/>
                  </w:tcBorders>
                  <w:tcMar>
                    <w:top w:w="0" w:type="dxa"/>
                    <w:left w:w="108" w:type="dxa"/>
                    <w:right w:w="108" w:type="dxa"/>
                  </w:tcMar>
                  <w:vAlign w:val="center"/>
                </w:tcPr>
                <w:p w:rsidR="004F5839" w:rsidRDefault="0082211F">
                  <w:pPr>
                    <w:widowControl w:val="0"/>
                    <w:snapToGrid w:val="0"/>
                    <w:spacing w:line="240" w:lineRule="auto"/>
                    <w:ind w:firstLine="0"/>
                    <w:jc w:val="center"/>
                    <w:rPr>
                      <w:b/>
                      <w:bCs/>
                      <w:sz w:val="20"/>
                      <w:szCs w:val="20"/>
                    </w:rPr>
                  </w:pPr>
                  <w:r>
                    <w:rPr>
                      <w:b/>
                      <w:bCs/>
                      <w:sz w:val="20"/>
                      <w:szCs w:val="20"/>
                    </w:rPr>
                    <w:t>№ п/п</w:t>
                  </w:r>
                </w:p>
              </w:tc>
              <w:tc>
                <w:tcPr>
                  <w:tcW w:w="2947" w:type="dxa"/>
                  <w:vMerge w:val="restart"/>
                  <w:tcBorders>
                    <w:top w:val="single" w:sz="8" w:space="0" w:color="000000"/>
                    <w:bottom w:val="single" w:sz="8" w:space="0" w:color="000000"/>
                    <w:right w:val="single" w:sz="8" w:space="0" w:color="000000"/>
                  </w:tcBorders>
                  <w:tcMar>
                    <w:top w:w="0" w:type="dxa"/>
                    <w:left w:w="108" w:type="dxa"/>
                    <w:right w:w="108" w:type="dxa"/>
                  </w:tcMar>
                  <w:vAlign w:val="center"/>
                </w:tcPr>
                <w:p w:rsidR="004F5839" w:rsidRDefault="0082211F">
                  <w:pPr>
                    <w:widowControl w:val="0"/>
                    <w:snapToGrid w:val="0"/>
                    <w:spacing w:line="240" w:lineRule="auto"/>
                    <w:ind w:firstLine="0"/>
                    <w:jc w:val="center"/>
                    <w:rPr>
                      <w:b/>
                      <w:bCs/>
                      <w:sz w:val="20"/>
                      <w:szCs w:val="20"/>
                    </w:rPr>
                  </w:pPr>
                  <w:r>
                    <w:rPr>
                      <w:b/>
                      <w:bCs/>
                      <w:sz w:val="20"/>
                      <w:szCs w:val="20"/>
                    </w:rPr>
                    <w:t>Наименование работ</w:t>
                  </w:r>
                </w:p>
              </w:tc>
              <w:tc>
                <w:tcPr>
                  <w:tcW w:w="5926" w:type="dxa"/>
                  <w:gridSpan w:val="6"/>
                  <w:tcBorders>
                    <w:top w:val="single" w:sz="8" w:space="0" w:color="000000"/>
                    <w:bottom w:val="single" w:sz="8" w:space="0" w:color="000000"/>
                    <w:right w:val="single" w:sz="8" w:space="0" w:color="000000"/>
                  </w:tcBorders>
                  <w:tcMar>
                    <w:top w:w="0" w:type="dxa"/>
                    <w:left w:w="108" w:type="dxa"/>
                    <w:right w:w="108" w:type="dxa"/>
                  </w:tcMar>
                </w:tcPr>
                <w:p w:rsidR="004F5839" w:rsidRDefault="0082211F">
                  <w:pPr>
                    <w:widowControl w:val="0"/>
                    <w:snapToGrid w:val="0"/>
                    <w:spacing w:line="240" w:lineRule="auto"/>
                    <w:ind w:firstLine="0"/>
                    <w:jc w:val="center"/>
                    <w:rPr>
                      <w:b/>
                      <w:bCs/>
                      <w:sz w:val="20"/>
                      <w:szCs w:val="20"/>
                    </w:rPr>
                  </w:pPr>
                  <w:r>
                    <w:rPr>
                      <w:b/>
                      <w:bCs/>
                      <w:sz w:val="20"/>
                      <w:szCs w:val="20"/>
                    </w:rPr>
                    <w:t>Выполнено работ</w:t>
                  </w:r>
                </w:p>
              </w:tc>
            </w:tr>
            <w:tr w:rsidR="004F5839">
              <w:trPr>
                <w:cantSplit/>
                <w:trHeight w:val="693"/>
              </w:trPr>
              <w:tc>
                <w:tcPr>
                  <w:tcW w:w="3" w:type="dxa"/>
                  <w:tcMar>
                    <w:top w:w="0" w:type="dxa"/>
                    <w:left w:w="0" w:type="dxa"/>
                    <w:right w:w="0" w:type="dxa"/>
                  </w:tcMar>
                </w:tcPr>
                <w:p w:rsidR="004F5839" w:rsidRDefault="004F5839">
                  <w:pPr>
                    <w:widowControl w:val="0"/>
                    <w:spacing w:line="240" w:lineRule="auto"/>
                    <w:ind w:firstLine="0"/>
                    <w:rPr>
                      <w:b/>
                      <w:bCs/>
                      <w:sz w:val="20"/>
                      <w:szCs w:val="20"/>
                    </w:rPr>
                  </w:pPr>
                </w:p>
              </w:tc>
              <w:tc>
                <w:tcPr>
                  <w:tcW w:w="857" w:type="dxa"/>
                  <w:vMerge/>
                  <w:tcBorders>
                    <w:top w:val="single" w:sz="8" w:space="0" w:color="000000"/>
                    <w:left w:val="single" w:sz="8" w:space="0" w:color="000000"/>
                    <w:bottom w:val="single" w:sz="8" w:space="0" w:color="000000"/>
                    <w:right w:val="single" w:sz="8" w:space="0" w:color="000000"/>
                  </w:tcBorders>
                  <w:tcMar>
                    <w:top w:w="0" w:type="dxa"/>
                    <w:left w:w="0" w:type="dxa"/>
                    <w:right w:w="0" w:type="dxa"/>
                  </w:tcMar>
                  <w:vAlign w:val="center"/>
                </w:tcPr>
                <w:p w:rsidR="004F5839" w:rsidRDefault="004F5839">
                  <w:pPr>
                    <w:widowControl w:val="0"/>
                    <w:spacing w:line="240" w:lineRule="auto"/>
                    <w:ind w:firstLine="0"/>
                    <w:rPr>
                      <w:b/>
                      <w:bCs/>
                      <w:sz w:val="20"/>
                      <w:szCs w:val="20"/>
                    </w:rPr>
                  </w:pPr>
                </w:p>
              </w:tc>
              <w:tc>
                <w:tcPr>
                  <w:tcW w:w="2947" w:type="dxa"/>
                  <w:vMerge/>
                  <w:tcBorders>
                    <w:top w:val="single" w:sz="8" w:space="0" w:color="000000"/>
                    <w:bottom w:val="single" w:sz="8" w:space="0" w:color="000000"/>
                    <w:right w:val="single" w:sz="8" w:space="0" w:color="000000"/>
                  </w:tcBorders>
                  <w:tcMar>
                    <w:top w:w="0" w:type="dxa"/>
                    <w:left w:w="0" w:type="dxa"/>
                    <w:right w:w="0" w:type="dxa"/>
                  </w:tcMar>
                  <w:vAlign w:val="center"/>
                </w:tcPr>
                <w:p w:rsidR="004F5839" w:rsidRDefault="004F5839">
                  <w:pPr>
                    <w:widowControl w:val="0"/>
                    <w:spacing w:line="240" w:lineRule="auto"/>
                    <w:ind w:firstLine="0"/>
                    <w:rPr>
                      <w:b/>
                      <w:bCs/>
                      <w:sz w:val="20"/>
                      <w:szCs w:val="20"/>
                    </w:rPr>
                  </w:pPr>
                </w:p>
              </w:tc>
              <w:tc>
                <w:tcPr>
                  <w:tcW w:w="1252" w:type="dxa"/>
                  <w:tcBorders>
                    <w:bottom w:val="single" w:sz="8" w:space="0" w:color="000000"/>
                    <w:right w:val="single" w:sz="8" w:space="0" w:color="000000"/>
                  </w:tcBorders>
                  <w:tcMar>
                    <w:top w:w="0" w:type="dxa"/>
                    <w:left w:w="108" w:type="dxa"/>
                    <w:right w:w="108" w:type="dxa"/>
                  </w:tcMar>
                  <w:vAlign w:val="center"/>
                </w:tcPr>
                <w:p w:rsidR="004F5839" w:rsidRDefault="0082211F">
                  <w:pPr>
                    <w:widowControl w:val="0"/>
                    <w:spacing w:line="240" w:lineRule="auto"/>
                    <w:ind w:firstLine="0"/>
                    <w:jc w:val="center"/>
                    <w:rPr>
                      <w:b/>
                      <w:bCs/>
                      <w:sz w:val="20"/>
                      <w:szCs w:val="20"/>
                    </w:rPr>
                  </w:pPr>
                  <w:r>
                    <w:rPr>
                      <w:b/>
                      <w:bCs/>
                      <w:sz w:val="20"/>
                      <w:szCs w:val="20"/>
                    </w:rPr>
                    <w:t xml:space="preserve">ед. </w:t>
                  </w:r>
                </w:p>
                <w:p w:rsidR="004F5839" w:rsidRDefault="0082211F">
                  <w:pPr>
                    <w:widowControl w:val="0"/>
                    <w:snapToGrid w:val="0"/>
                    <w:spacing w:line="240" w:lineRule="auto"/>
                    <w:ind w:firstLine="0"/>
                    <w:jc w:val="center"/>
                    <w:rPr>
                      <w:b/>
                      <w:bCs/>
                      <w:sz w:val="20"/>
                      <w:szCs w:val="20"/>
                    </w:rPr>
                  </w:pPr>
                  <w:r>
                    <w:rPr>
                      <w:b/>
                      <w:bCs/>
                      <w:sz w:val="20"/>
                      <w:szCs w:val="20"/>
                    </w:rPr>
                    <w:t>изм.</w:t>
                  </w:r>
                </w:p>
              </w:tc>
              <w:tc>
                <w:tcPr>
                  <w:tcW w:w="813" w:type="dxa"/>
                  <w:gridSpan w:val="2"/>
                  <w:tcBorders>
                    <w:bottom w:val="single" w:sz="8" w:space="0" w:color="000000"/>
                    <w:right w:val="single" w:sz="8" w:space="0" w:color="000000"/>
                  </w:tcBorders>
                  <w:tcMar>
                    <w:top w:w="0" w:type="dxa"/>
                    <w:left w:w="108" w:type="dxa"/>
                    <w:right w:w="108" w:type="dxa"/>
                  </w:tcMar>
                  <w:vAlign w:val="center"/>
                </w:tcPr>
                <w:p w:rsidR="004F5839" w:rsidRDefault="0082211F">
                  <w:pPr>
                    <w:widowControl w:val="0"/>
                    <w:snapToGrid w:val="0"/>
                    <w:spacing w:line="240" w:lineRule="auto"/>
                    <w:ind w:firstLine="0"/>
                    <w:jc w:val="center"/>
                    <w:rPr>
                      <w:b/>
                      <w:bCs/>
                      <w:sz w:val="20"/>
                      <w:szCs w:val="20"/>
                    </w:rPr>
                  </w:pPr>
                  <w:r>
                    <w:rPr>
                      <w:b/>
                      <w:bCs/>
                      <w:sz w:val="20"/>
                      <w:szCs w:val="20"/>
                    </w:rPr>
                    <w:t>коли-чество</w:t>
                  </w:r>
                </w:p>
              </w:tc>
              <w:tc>
                <w:tcPr>
                  <w:tcW w:w="1399" w:type="dxa"/>
                  <w:tcBorders>
                    <w:bottom w:val="single" w:sz="8" w:space="0" w:color="000000"/>
                    <w:right w:val="single" w:sz="8" w:space="0" w:color="000000"/>
                  </w:tcBorders>
                  <w:tcMar>
                    <w:top w:w="0" w:type="dxa"/>
                    <w:left w:w="108" w:type="dxa"/>
                    <w:right w:w="108" w:type="dxa"/>
                  </w:tcMar>
                  <w:vAlign w:val="center"/>
                </w:tcPr>
                <w:p w:rsidR="004F5839" w:rsidRDefault="0082211F">
                  <w:pPr>
                    <w:widowControl w:val="0"/>
                    <w:spacing w:line="240" w:lineRule="auto"/>
                    <w:ind w:firstLine="0"/>
                    <w:jc w:val="center"/>
                    <w:rPr>
                      <w:b/>
                      <w:bCs/>
                      <w:sz w:val="20"/>
                      <w:szCs w:val="20"/>
                    </w:rPr>
                  </w:pPr>
                  <w:r>
                    <w:rPr>
                      <w:b/>
                      <w:bCs/>
                      <w:sz w:val="20"/>
                      <w:szCs w:val="20"/>
                    </w:rPr>
                    <w:t xml:space="preserve">цена за </w:t>
                  </w:r>
                </w:p>
                <w:p w:rsidR="004F5839" w:rsidRDefault="0082211F">
                  <w:pPr>
                    <w:widowControl w:val="0"/>
                    <w:snapToGrid w:val="0"/>
                    <w:spacing w:line="240" w:lineRule="auto"/>
                    <w:ind w:firstLine="0"/>
                    <w:jc w:val="center"/>
                    <w:rPr>
                      <w:b/>
                      <w:bCs/>
                      <w:sz w:val="20"/>
                      <w:szCs w:val="20"/>
                    </w:rPr>
                  </w:pPr>
                  <w:r>
                    <w:rPr>
                      <w:b/>
                      <w:bCs/>
                      <w:sz w:val="20"/>
                      <w:szCs w:val="20"/>
                    </w:rPr>
                    <w:t>1 ед., руб.</w:t>
                  </w:r>
                </w:p>
              </w:tc>
              <w:tc>
                <w:tcPr>
                  <w:tcW w:w="1335" w:type="dxa"/>
                  <w:tcBorders>
                    <w:bottom w:val="single" w:sz="8" w:space="0" w:color="000000"/>
                    <w:right w:val="single" w:sz="8" w:space="0" w:color="000000"/>
                  </w:tcBorders>
                  <w:tcMar>
                    <w:top w:w="0" w:type="dxa"/>
                    <w:left w:w="108" w:type="dxa"/>
                    <w:right w:w="108" w:type="dxa"/>
                  </w:tcMar>
                  <w:vAlign w:val="center"/>
                </w:tcPr>
                <w:p w:rsidR="004F5839" w:rsidRDefault="0082211F">
                  <w:pPr>
                    <w:widowControl w:val="0"/>
                    <w:spacing w:line="240" w:lineRule="auto"/>
                    <w:ind w:firstLine="0"/>
                    <w:jc w:val="center"/>
                    <w:rPr>
                      <w:b/>
                      <w:bCs/>
                      <w:sz w:val="20"/>
                      <w:szCs w:val="20"/>
                    </w:rPr>
                  </w:pPr>
                  <w:r>
                    <w:rPr>
                      <w:b/>
                      <w:bCs/>
                      <w:sz w:val="20"/>
                      <w:szCs w:val="20"/>
                    </w:rPr>
                    <w:t xml:space="preserve">стоимость, </w:t>
                  </w:r>
                </w:p>
                <w:p w:rsidR="004F5839" w:rsidRDefault="0082211F">
                  <w:pPr>
                    <w:widowControl w:val="0"/>
                    <w:snapToGrid w:val="0"/>
                    <w:spacing w:line="240" w:lineRule="auto"/>
                    <w:ind w:firstLine="0"/>
                    <w:jc w:val="center"/>
                    <w:rPr>
                      <w:b/>
                      <w:bCs/>
                      <w:sz w:val="20"/>
                      <w:szCs w:val="20"/>
                    </w:rPr>
                  </w:pPr>
                  <w:r>
                    <w:rPr>
                      <w:b/>
                      <w:bCs/>
                      <w:sz w:val="20"/>
                      <w:szCs w:val="20"/>
                    </w:rPr>
                    <w:t>руб.</w:t>
                  </w:r>
                </w:p>
              </w:tc>
              <w:tc>
                <w:tcPr>
                  <w:tcW w:w="1127" w:type="dxa"/>
                  <w:tcBorders>
                    <w:bottom w:val="single" w:sz="8" w:space="0" w:color="000000"/>
                    <w:right w:val="single" w:sz="8" w:space="0" w:color="000000"/>
                  </w:tcBorders>
                  <w:tcMar>
                    <w:top w:w="0" w:type="dxa"/>
                    <w:left w:w="108" w:type="dxa"/>
                    <w:right w:w="108" w:type="dxa"/>
                  </w:tcMar>
                  <w:vAlign w:val="center"/>
                </w:tcPr>
                <w:p w:rsidR="004F5839" w:rsidRDefault="0082211F">
                  <w:pPr>
                    <w:widowControl w:val="0"/>
                    <w:snapToGrid w:val="0"/>
                    <w:spacing w:line="240" w:lineRule="auto"/>
                    <w:ind w:firstLine="0"/>
                    <w:jc w:val="center"/>
                    <w:rPr>
                      <w:b/>
                      <w:bCs/>
                      <w:sz w:val="20"/>
                      <w:szCs w:val="20"/>
                    </w:rPr>
                  </w:pPr>
                  <w:r>
                    <w:rPr>
                      <w:b/>
                      <w:bCs/>
                      <w:sz w:val="20"/>
                      <w:szCs w:val="20"/>
                    </w:rPr>
                    <w:t>в т.ч. НДС, руб.</w:t>
                  </w:r>
                </w:p>
              </w:tc>
            </w:tr>
            <w:tr w:rsidR="004F5839">
              <w:tc>
                <w:tcPr>
                  <w:tcW w:w="3" w:type="dxa"/>
                  <w:tcMar>
                    <w:top w:w="0" w:type="dxa"/>
                    <w:left w:w="0" w:type="dxa"/>
                    <w:right w:w="0" w:type="dxa"/>
                  </w:tcMar>
                </w:tcPr>
                <w:p w:rsidR="004F5839" w:rsidRDefault="004F5839">
                  <w:pPr>
                    <w:widowControl w:val="0"/>
                    <w:snapToGrid w:val="0"/>
                    <w:spacing w:line="240" w:lineRule="auto"/>
                    <w:ind w:firstLine="0"/>
                    <w:jc w:val="center"/>
                    <w:rPr>
                      <w:b/>
                      <w:bCs/>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4F5839" w:rsidRDefault="0082211F">
                  <w:pPr>
                    <w:widowControl w:val="0"/>
                    <w:snapToGrid w:val="0"/>
                    <w:spacing w:line="240" w:lineRule="auto"/>
                    <w:ind w:firstLine="0"/>
                    <w:jc w:val="center"/>
                    <w:rPr>
                      <w:b/>
                      <w:bCs/>
                      <w:sz w:val="20"/>
                      <w:szCs w:val="20"/>
                    </w:rPr>
                  </w:pPr>
                  <w:r>
                    <w:rPr>
                      <w:b/>
                      <w:bCs/>
                      <w:sz w:val="20"/>
                      <w:szCs w:val="20"/>
                    </w:rPr>
                    <w:t>1</w:t>
                  </w:r>
                </w:p>
              </w:tc>
              <w:tc>
                <w:tcPr>
                  <w:tcW w:w="2947" w:type="dxa"/>
                  <w:tcBorders>
                    <w:bottom w:val="single" w:sz="8" w:space="0" w:color="000000"/>
                    <w:right w:val="single" w:sz="8" w:space="0" w:color="000000"/>
                  </w:tcBorders>
                  <w:tcMar>
                    <w:top w:w="0" w:type="dxa"/>
                    <w:left w:w="108" w:type="dxa"/>
                    <w:right w:w="108" w:type="dxa"/>
                  </w:tcMar>
                </w:tcPr>
                <w:p w:rsidR="004F5839" w:rsidRDefault="0082211F">
                  <w:pPr>
                    <w:widowControl w:val="0"/>
                    <w:snapToGrid w:val="0"/>
                    <w:spacing w:line="240" w:lineRule="auto"/>
                    <w:ind w:firstLine="0"/>
                    <w:jc w:val="center"/>
                    <w:rPr>
                      <w:b/>
                      <w:bCs/>
                      <w:sz w:val="20"/>
                      <w:szCs w:val="20"/>
                    </w:rPr>
                  </w:pPr>
                  <w:r>
                    <w:rPr>
                      <w:b/>
                      <w:bCs/>
                      <w:sz w:val="20"/>
                      <w:szCs w:val="20"/>
                    </w:rPr>
                    <w:t>2</w:t>
                  </w:r>
                </w:p>
              </w:tc>
              <w:tc>
                <w:tcPr>
                  <w:tcW w:w="1252" w:type="dxa"/>
                  <w:tcBorders>
                    <w:bottom w:val="single" w:sz="8" w:space="0" w:color="000000"/>
                    <w:right w:val="single" w:sz="8" w:space="0" w:color="000000"/>
                  </w:tcBorders>
                  <w:tcMar>
                    <w:top w:w="0" w:type="dxa"/>
                    <w:left w:w="108" w:type="dxa"/>
                    <w:right w:w="108" w:type="dxa"/>
                  </w:tcMar>
                </w:tcPr>
                <w:p w:rsidR="004F5839" w:rsidRDefault="0082211F">
                  <w:pPr>
                    <w:widowControl w:val="0"/>
                    <w:snapToGrid w:val="0"/>
                    <w:spacing w:line="240" w:lineRule="auto"/>
                    <w:ind w:firstLine="0"/>
                    <w:jc w:val="center"/>
                    <w:rPr>
                      <w:b/>
                      <w:bCs/>
                      <w:sz w:val="20"/>
                      <w:szCs w:val="20"/>
                    </w:rPr>
                  </w:pPr>
                  <w:r>
                    <w:rPr>
                      <w:b/>
                      <w:bCs/>
                      <w:sz w:val="20"/>
                      <w:szCs w:val="20"/>
                    </w:rPr>
                    <w:t>3</w:t>
                  </w:r>
                </w:p>
              </w:tc>
              <w:tc>
                <w:tcPr>
                  <w:tcW w:w="813" w:type="dxa"/>
                  <w:gridSpan w:val="2"/>
                  <w:tcBorders>
                    <w:bottom w:val="single" w:sz="8" w:space="0" w:color="000000"/>
                    <w:right w:val="single" w:sz="8" w:space="0" w:color="000000"/>
                  </w:tcBorders>
                  <w:tcMar>
                    <w:top w:w="0" w:type="dxa"/>
                    <w:left w:w="108" w:type="dxa"/>
                    <w:right w:w="108" w:type="dxa"/>
                  </w:tcMar>
                </w:tcPr>
                <w:p w:rsidR="004F5839" w:rsidRDefault="0082211F">
                  <w:pPr>
                    <w:widowControl w:val="0"/>
                    <w:snapToGrid w:val="0"/>
                    <w:spacing w:line="240" w:lineRule="auto"/>
                    <w:ind w:firstLine="0"/>
                    <w:jc w:val="center"/>
                    <w:rPr>
                      <w:b/>
                      <w:bCs/>
                      <w:sz w:val="20"/>
                      <w:szCs w:val="20"/>
                    </w:rPr>
                  </w:pPr>
                  <w:r>
                    <w:rPr>
                      <w:b/>
                      <w:bCs/>
                      <w:sz w:val="20"/>
                      <w:szCs w:val="20"/>
                    </w:rPr>
                    <w:t>4</w:t>
                  </w:r>
                </w:p>
              </w:tc>
              <w:tc>
                <w:tcPr>
                  <w:tcW w:w="1399" w:type="dxa"/>
                  <w:tcBorders>
                    <w:bottom w:val="single" w:sz="8" w:space="0" w:color="000000"/>
                    <w:right w:val="single" w:sz="8" w:space="0" w:color="000000"/>
                  </w:tcBorders>
                  <w:tcMar>
                    <w:top w:w="0" w:type="dxa"/>
                    <w:left w:w="108" w:type="dxa"/>
                    <w:right w:w="108" w:type="dxa"/>
                  </w:tcMar>
                </w:tcPr>
                <w:p w:rsidR="004F5839" w:rsidRDefault="0082211F">
                  <w:pPr>
                    <w:widowControl w:val="0"/>
                    <w:snapToGrid w:val="0"/>
                    <w:spacing w:line="240" w:lineRule="auto"/>
                    <w:ind w:firstLine="0"/>
                    <w:jc w:val="center"/>
                    <w:rPr>
                      <w:b/>
                      <w:bCs/>
                      <w:sz w:val="20"/>
                      <w:szCs w:val="20"/>
                    </w:rPr>
                  </w:pPr>
                  <w:r>
                    <w:rPr>
                      <w:b/>
                      <w:bCs/>
                      <w:sz w:val="20"/>
                      <w:szCs w:val="20"/>
                    </w:rPr>
                    <w:t>5</w:t>
                  </w:r>
                </w:p>
              </w:tc>
              <w:tc>
                <w:tcPr>
                  <w:tcW w:w="1335" w:type="dxa"/>
                  <w:tcBorders>
                    <w:bottom w:val="single" w:sz="8" w:space="0" w:color="000000"/>
                    <w:right w:val="single" w:sz="8" w:space="0" w:color="000000"/>
                  </w:tcBorders>
                  <w:tcMar>
                    <w:top w:w="0" w:type="dxa"/>
                    <w:left w:w="108" w:type="dxa"/>
                    <w:right w:w="108" w:type="dxa"/>
                  </w:tcMar>
                </w:tcPr>
                <w:p w:rsidR="004F5839" w:rsidRDefault="0082211F">
                  <w:pPr>
                    <w:widowControl w:val="0"/>
                    <w:snapToGrid w:val="0"/>
                    <w:spacing w:line="240" w:lineRule="auto"/>
                    <w:ind w:firstLine="0"/>
                    <w:jc w:val="center"/>
                    <w:rPr>
                      <w:b/>
                      <w:bCs/>
                      <w:sz w:val="20"/>
                      <w:szCs w:val="20"/>
                    </w:rPr>
                  </w:pPr>
                  <w:r>
                    <w:rPr>
                      <w:b/>
                      <w:bCs/>
                      <w:sz w:val="20"/>
                      <w:szCs w:val="20"/>
                    </w:rPr>
                    <w:t>6</w:t>
                  </w:r>
                </w:p>
              </w:tc>
              <w:tc>
                <w:tcPr>
                  <w:tcW w:w="1127" w:type="dxa"/>
                  <w:tcBorders>
                    <w:bottom w:val="single" w:sz="8" w:space="0" w:color="000000"/>
                    <w:right w:val="single" w:sz="8" w:space="0" w:color="000000"/>
                  </w:tcBorders>
                  <w:tcMar>
                    <w:top w:w="0" w:type="dxa"/>
                    <w:left w:w="108" w:type="dxa"/>
                    <w:right w:w="108" w:type="dxa"/>
                  </w:tcMar>
                </w:tcPr>
                <w:p w:rsidR="004F5839" w:rsidRDefault="0082211F">
                  <w:pPr>
                    <w:widowControl w:val="0"/>
                    <w:snapToGrid w:val="0"/>
                    <w:spacing w:line="240" w:lineRule="auto"/>
                    <w:ind w:firstLine="0"/>
                    <w:jc w:val="center"/>
                    <w:rPr>
                      <w:b/>
                      <w:bCs/>
                      <w:sz w:val="20"/>
                      <w:szCs w:val="20"/>
                    </w:rPr>
                  </w:pPr>
                  <w:r>
                    <w:rPr>
                      <w:b/>
                      <w:bCs/>
                      <w:sz w:val="20"/>
                      <w:szCs w:val="20"/>
                    </w:rPr>
                    <w:t>7</w:t>
                  </w:r>
                </w:p>
              </w:tc>
            </w:tr>
            <w:tr w:rsidR="004F5839">
              <w:tc>
                <w:tcPr>
                  <w:tcW w:w="3" w:type="dxa"/>
                  <w:tcMar>
                    <w:top w:w="0" w:type="dxa"/>
                    <w:left w:w="0" w:type="dxa"/>
                    <w:right w:w="0" w:type="dxa"/>
                  </w:tcMar>
                </w:tcPr>
                <w:p w:rsidR="004F5839" w:rsidRDefault="004F5839">
                  <w:pPr>
                    <w:widowControl w:val="0"/>
                    <w:snapToGrid w:val="0"/>
                    <w:spacing w:line="240" w:lineRule="auto"/>
                    <w:jc w:val="center"/>
                    <w:rPr>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252"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r>
            <w:tr w:rsidR="004F5839">
              <w:tc>
                <w:tcPr>
                  <w:tcW w:w="3" w:type="dxa"/>
                  <w:tcMar>
                    <w:top w:w="0" w:type="dxa"/>
                    <w:left w:w="0" w:type="dxa"/>
                    <w:right w:w="0" w:type="dxa"/>
                  </w:tcMar>
                </w:tcPr>
                <w:p w:rsidR="004F5839" w:rsidRDefault="004F5839">
                  <w:pPr>
                    <w:widowControl w:val="0"/>
                    <w:snapToGrid w:val="0"/>
                    <w:spacing w:line="240" w:lineRule="auto"/>
                    <w:jc w:val="center"/>
                    <w:rPr>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252"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r>
            <w:tr w:rsidR="004F5839">
              <w:tc>
                <w:tcPr>
                  <w:tcW w:w="3" w:type="dxa"/>
                  <w:tcMar>
                    <w:top w:w="0" w:type="dxa"/>
                    <w:left w:w="0" w:type="dxa"/>
                    <w:right w:w="0" w:type="dxa"/>
                  </w:tcMar>
                </w:tcPr>
                <w:p w:rsidR="004F5839" w:rsidRDefault="004F5839">
                  <w:pPr>
                    <w:widowControl w:val="0"/>
                    <w:snapToGrid w:val="0"/>
                    <w:spacing w:line="240" w:lineRule="auto"/>
                    <w:jc w:val="center"/>
                    <w:rPr>
                      <w:sz w:val="20"/>
                      <w:szCs w:val="20"/>
                    </w:rPr>
                  </w:pPr>
                </w:p>
              </w:tc>
              <w:tc>
                <w:tcPr>
                  <w:tcW w:w="857" w:type="dxa"/>
                  <w:tcBorders>
                    <w:left w:val="single" w:sz="8" w:space="0" w:color="000000"/>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jc w:val="center"/>
                    <w:rPr>
                      <w:sz w:val="20"/>
                      <w:szCs w:val="20"/>
                    </w:rPr>
                  </w:pPr>
                </w:p>
              </w:tc>
              <w:tc>
                <w:tcPr>
                  <w:tcW w:w="2947"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252"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813" w:type="dxa"/>
                  <w:gridSpan w:val="2"/>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399"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335"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r>
            <w:tr w:rsidR="004F5839">
              <w:tc>
                <w:tcPr>
                  <w:tcW w:w="3" w:type="dxa"/>
                  <w:tcMar>
                    <w:top w:w="0" w:type="dxa"/>
                    <w:left w:w="0" w:type="dxa"/>
                    <w:right w:w="0" w:type="dxa"/>
                  </w:tcMar>
                </w:tcPr>
                <w:p w:rsidR="004F5839" w:rsidRDefault="004F5839">
                  <w:pPr>
                    <w:widowControl w:val="0"/>
                    <w:snapToGrid w:val="0"/>
                    <w:spacing w:line="240" w:lineRule="auto"/>
                    <w:rPr>
                      <w:sz w:val="20"/>
                      <w:szCs w:val="20"/>
                    </w:rPr>
                  </w:pPr>
                </w:p>
              </w:tc>
              <w:tc>
                <w:tcPr>
                  <w:tcW w:w="3804" w:type="dxa"/>
                  <w:gridSpan w:val="2"/>
                  <w:tcBorders>
                    <w:left w:val="single" w:sz="8" w:space="0" w:color="000000"/>
                    <w:bottom w:val="single" w:sz="8" w:space="0" w:color="000000"/>
                    <w:right w:val="single" w:sz="8" w:space="0" w:color="000000"/>
                  </w:tcBorders>
                  <w:tcMar>
                    <w:top w:w="0" w:type="dxa"/>
                    <w:left w:w="108" w:type="dxa"/>
                    <w:right w:w="108" w:type="dxa"/>
                  </w:tcMar>
                </w:tcPr>
                <w:p w:rsidR="004F5839" w:rsidRDefault="0082211F">
                  <w:pPr>
                    <w:widowControl w:val="0"/>
                    <w:snapToGrid w:val="0"/>
                    <w:spacing w:line="240" w:lineRule="auto"/>
                    <w:rPr>
                      <w:sz w:val="20"/>
                      <w:szCs w:val="20"/>
                    </w:rPr>
                  </w:pPr>
                  <w:r>
                    <w:rPr>
                      <w:sz w:val="20"/>
                      <w:szCs w:val="20"/>
                    </w:rPr>
                    <w:t>Выполнено работ по этапу</w:t>
                  </w:r>
                </w:p>
              </w:tc>
              <w:tc>
                <w:tcPr>
                  <w:tcW w:w="3464" w:type="dxa"/>
                  <w:gridSpan w:val="4"/>
                  <w:tcBorders>
                    <w:bottom w:val="single" w:sz="8" w:space="0" w:color="000000"/>
                    <w:right w:val="single" w:sz="8" w:space="0" w:color="000000"/>
                  </w:tcBorders>
                  <w:tcMar>
                    <w:top w:w="0" w:type="dxa"/>
                    <w:left w:w="108" w:type="dxa"/>
                    <w:right w:w="108" w:type="dxa"/>
                  </w:tcMar>
                  <w:vAlign w:val="center"/>
                </w:tcPr>
                <w:p w:rsidR="004F5839" w:rsidRDefault="0082211F">
                  <w:pPr>
                    <w:widowControl w:val="0"/>
                    <w:snapToGrid w:val="0"/>
                    <w:spacing w:line="240" w:lineRule="auto"/>
                    <w:jc w:val="center"/>
                    <w:rPr>
                      <w:b/>
                      <w:bCs/>
                      <w:sz w:val="20"/>
                      <w:szCs w:val="20"/>
                    </w:rPr>
                  </w:pPr>
                  <w:r>
                    <w:rPr>
                      <w:b/>
                      <w:bCs/>
                      <w:sz w:val="20"/>
                      <w:szCs w:val="20"/>
                    </w:rPr>
                    <w:t>ИТОГО</w:t>
                  </w:r>
                </w:p>
              </w:tc>
              <w:tc>
                <w:tcPr>
                  <w:tcW w:w="1335"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c>
                <w:tcPr>
                  <w:tcW w:w="1127" w:type="dxa"/>
                  <w:tcBorders>
                    <w:bottom w:val="single" w:sz="8" w:space="0" w:color="000000"/>
                    <w:right w:val="single" w:sz="8" w:space="0" w:color="000000"/>
                  </w:tcBorders>
                  <w:tcMar>
                    <w:top w:w="0" w:type="dxa"/>
                    <w:left w:w="108" w:type="dxa"/>
                    <w:right w:w="108" w:type="dxa"/>
                  </w:tcMar>
                </w:tcPr>
                <w:p w:rsidR="004F5839" w:rsidRDefault="004F5839">
                  <w:pPr>
                    <w:widowControl w:val="0"/>
                    <w:snapToGrid w:val="0"/>
                    <w:spacing w:line="240" w:lineRule="auto"/>
                    <w:rPr>
                      <w:sz w:val="20"/>
                      <w:szCs w:val="20"/>
                    </w:rPr>
                  </w:pPr>
                </w:p>
              </w:tc>
            </w:tr>
          </w:tbl>
          <w:p w:rsidR="004F5839" w:rsidRDefault="004F5839">
            <w:pPr>
              <w:widowControl w:val="0"/>
              <w:spacing w:line="240" w:lineRule="auto"/>
              <w:rPr>
                <w:sz w:val="20"/>
                <w:szCs w:val="20"/>
              </w:rPr>
            </w:pPr>
          </w:p>
          <w:p w:rsidR="004F5839" w:rsidRDefault="0082211F">
            <w:pPr>
              <w:widowControl w:val="0"/>
              <w:spacing w:line="240" w:lineRule="auto"/>
              <w:rPr>
                <w:sz w:val="20"/>
                <w:szCs w:val="20"/>
              </w:rPr>
            </w:pPr>
            <w:r>
              <w:rPr>
                <w:sz w:val="20"/>
                <w:szCs w:val="20"/>
              </w:rPr>
              <w:t>Выполненные работы удовлетворяют условиям договора (техническому заданию).</w:t>
            </w:r>
          </w:p>
          <w:p w:rsidR="004F5839" w:rsidRDefault="0082211F">
            <w:pPr>
              <w:widowControl w:val="0"/>
              <w:spacing w:line="240" w:lineRule="auto"/>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4F5839" w:rsidRDefault="0082211F">
            <w:pPr>
              <w:widowControl w:val="0"/>
              <w:spacing w:line="240" w:lineRule="auto"/>
              <w:rPr>
                <w:sz w:val="20"/>
                <w:szCs w:val="20"/>
              </w:rPr>
            </w:pPr>
            <w:r>
              <w:rPr>
                <w:sz w:val="20"/>
                <w:szCs w:val="20"/>
              </w:rPr>
              <w:t>____________________________________________________________________</w:t>
            </w:r>
          </w:p>
          <w:tbl>
            <w:tblPr>
              <w:tblW w:w="9720" w:type="dxa"/>
              <w:tblInd w:w="108" w:type="dxa"/>
              <w:tblLayout w:type="fixed"/>
              <w:tblLook w:val="04A0" w:firstRow="1" w:lastRow="0" w:firstColumn="1" w:lastColumn="0" w:noHBand="0" w:noVBand="1"/>
            </w:tblPr>
            <w:tblGrid>
              <w:gridCol w:w="451"/>
              <w:gridCol w:w="4049"/>
              <w:gridCol w:w="713"/>
              <w:gridCol w:w="341"/>
              <w:gridCol w:w="4166"/>
            </w:tblGrid>
            <w:tr w:rsidR="004F5839">
              <w:trPr>
                <w:cantSplit/>
              </w:trPr>
              <w:tc>
                <w:tcPr>
                  <w:tcW w:w="4500" w:type="dxa"/>
                  <w:gridSpan w:val="2"/>
                </w:tcPr>
                <w:p w:rsidR="004F5839" w:rsidRDefault="0082211F">
                  <w:pPr>
                    <w:widowControl w:val="0"/>
                    <w:spacing w:line="240" w:lineRule="auto"/>
                    <w:rPr>
                      <w:sz w:val="20"/>
                      <w:szCs w:val="20"/>
                    </w:rPr>
                  </w:pPr>
                  <w:r>
                    <w:rPr>
                      <w:b/>
                      <w:bCs/>
                      <w:sz w:val="20"/>
                      <w:szCs w:val="20"/>
                    </w:rPr>
                    <w:t>От Заказчика:</w:t>
                  </w:r>
                </w:p>
              </w:tc>
              <w:tc>
                <w:tcPr>
                  <w:tcW w:w="713" w:type="dxa"/>
                  <w:vMerge w:val="restart"/>
                </w:tcPr>
                <w:p w:rsidR="004F5839" w:rsidRDefault="004F5839">
                  <w:pPr>
                    <w:widowControl w:val="0"/>
                    <w:snapToGrid w:val="0"/>
                    <w:spacing w:line="240" w:lineRule="auto"/>
                    <w:rPr>
                      <w:sz w:val="20"/>
                      <w:szCs w:val="20"/>
                    </w:rPr>
                  </w:pPr>
                </w:p>
              </w:tc>
              <w:tc>
                <w:tcPr>
                  <w:tcW w:w="4507" w:type="dxa"/>
                  <w:gridSpan w:val="2"/>
                </w:tcPr>
                <w:p w:rsidR="004F5839" w:rsidRDefault="0082211F">
                  <w:pPr>
                    <w:widowControl w:val="0"/>
                    <w:spacing w:line="240" w:lineRule="auto"/>
                    <w:rPr>
                      <w:sz w:val="20"/>
                      <w:szCs w:val="20"/>
                    </w:rPr>
                  </w:pPr>
                  <w:r>
                    <w:rPr>
                      <w:b/>
                      <w:bCs/>
                      <w:sz w:val="20"/>
                      <w:szCs w:val="20"/>
                    </w:rPr>
                    <w:t>От Подрядчика:</w:t>
                  </w:r>
                </w:p>
              </w:tc>
            </w:tr>
            <w:tr w:rsidR="004F5839">
              <w:trPr>
                <w:cantSplit/>
              </w:trPr>
              <w:tc>
                <w:tcPr>
                  <w:tcW w:w="4500" w:type="dxa"/>
                  <w:gridSpan w:val="2"/>
                </w:tcPr>
                <w:p w:rsidR="004F5839" w:rsidRDefault="004F5839">
                  <w:pPr>
                    <w:widowControl w:val="0"/>
                    <w:snapToGrid w:val="0"/>
                    <w:spacing w:line="240" w:lineRule="auto"/>
                    <w:rPr>
                      <w:b/>
                      <w:bCs/>
                      <w:sz w:val="20"/>
                      <w:szCs w:val="20"/>
                    </w:rPr>
                  </w:pPr>
                </w:p>
              </w:tc>
              <w:tc>
                <w:tcPr>
                  <w:tcW w:w="713" w:type="dxa"/>
                  <w:vMerge/>
                  <w:tcMar>
                    <w:left w:w="0" w:type="dxa"/>
                    <w:right w:w="0" w:type="dxa"/>
                  </w:tcMar>
                  <w:vAlign w:val="center"/>
                </w:tcPr>
                <w:p w:rsidR="004F5839" w:rsidRDefault="004F5839">
                  <w:pPr>
                    <w:widowControl w:val="0"/>
                    <w:spacing w:line="240" w:lineRule="auto"/>
                    <w:rPr>
                      <w:sz w:val="20"/>
                      <w:szCs w:val="20"/>
                    </w:rPr>
                  </w:pPr>
                </w:p>
              </w:tc>
              <w:tc>
                <w:tcPr>
                  <w:tcW w:w="4507" w:type="dxa"/>
                  <w:gridSpan w:val="2"/>
                </w:tcPr>
                <w:p w:rsidR="004F5839" w:rsidRDefault="004F5839">
                  <w:pPr>
                    <w:widowControl w:val="0"/>
                    <w:snapToGrid w:val="0"/>
                    <w:spacing w:line="240" w:lineRule="auto"/>
                    <w:rPr>
                      <w:b/>
                      <w:bCs/>
                      <w:sz w:val="20"/>
                      <w:szCs w:val="20"/>
                    </w:rPr>
                  </w:pPr>
                </w:p>
              </w:tc>
            </w:tr>
            <w:tr w:rsidR="004F5839">
              <w:trPr>
                <w:cantSplit/>
              </w:trPr>
              <w:tc>
                <w:tcPr>
                  <w:tcW w:w="451" w:type="dxa"/>
                  <w:vMerge w:val="restart"/>
                </w:tcPr>
                <w:p w:rsidR="004F5839" w:rsidRDefault="004F5839">
                  <w:pPr>
                    <w:widowControl w:val="0"/>
                    <w:snapToGrid w:val="0"/>
                    <w:spacing w:line="240" w:lineRule="auto"/>
                    <w:rPr>
                      <w:sz w:val="20"/>
                      <w:szCs w:val="20"/>
                    </w:rPr>
                  </w:pPr>
                </w:p>
              </w:tc>
              <w:tc>
                <w:tcPr>
                  <w:tcW w:w="4049" w:type="dxa"/>
                  <w:tcBorders>
                    <w:top w:val="single" w:sz="4" w:space="0" w:color="000000"/>
                  </w:tcBorders>
                </w:tcPr>
                <w:p w:rsidR="004F5839" w:rsidRDefault="0082211F">
                  <w:pPr>
                    <w:widowControl w:val="0"/>
                    <w:snapToGrid w:val="0"/>
                    <w:spacing w:line="240" w:lineRule="auto"/>
                    <w:jc w:val="center"/>
                    <w:rPr>
                      <w:sz w:val="20"/>
                      <w:szCs w:val="20"/>
                    </w:rPr>
                  </w:pPr>
                  <w:r>
                    <w:rPr>
                      <w:i/>
                      <w:iCs/>
                      <w:sz w:val="20"/>
                      <w:szCs w:val="20"/>
                    </w:rPr>
                    <w:t>(должность)</w:t>
                  </w:r>
                </w:p>
              </w:tc>
              <w:tc>
                <w:tcPr>
                  <w:tcW w:w="713" w:type="dxa"/>
                  <w:vMerge/>
                  <w:tcMar>
                    <w:left w:w="0" w:type="dxa"/>
                    <w:right w:w="0" w:type="dxa"/>
                  </w:tcMar>
                  <w:vAlign w:val="center"/>
                </w:tcPr>
                <w:p w:rsidR="004F5839" w:rsidRDefault="004F5839">
                  <w:pPr>
                    <w:widowControl w:val="0"/>
                    <w:spacing w:line="240" w:lineRule="auto"/>
                    <w:rPr>
                      <w:sz w:val="20"/>
                      <w:szCs w:val="20"/>
                    </w:rPr>
                  </w:pPr>
                </w:p>
              </w:tc>
              <w:tc>
                <w:tcPr>
                  <w:tcW w:w="341" w:type="dxa"/>
                  <w:vMerge w:val="restart"/>
                </w:tcPr>
                <w:p w:rsidR="004F5839" w:rsidRDefault="004F5839">
                  <w:pPr>
                    <w:widowControl w:val="0"/>
                    <w:snapToGrid w:val="0"/>
                    <w:spacing w:line="240" w:lineRule="auto"/>
                    <w:rPr>
                      <w:sz w:val="20"/>
                      <w:szCs w:val="20"/>
                    </w:rPr>
                  </w:pPr>
                </w:p>
              </w:tc>
              <w:tc>
                <w:tcPr>
                  <w:tcW w:w="4166" w:type="dxa"/>
                  <w:tcBorders>
                    <w:top w:val="single" w:sz="4" w:space="0" w:color="000000"/>
                  </w:tcBorders>
                </w:tcPr>
                <w:p w:rsidR="004F5839" w:rsidRDefault="0082211F">
                  <w:pPr>
                    <w:widowControl w:val="0"/>
                    <w:snapToGrid w:val="0"/>
                    <w:spacing w:line="240" w:lineRule="auto"/>
                    <w:jc w:val="center"/>
                    <w:rPr>
                      <w:sz w:val="20"/>
                      <w:szCs w:val="20"/>
                    </w:rPr>
                  </w:pPr>
                  <w:r>
                    <w:rPr>
                      <w:i/>
                      <w:iCs/>
                      <w:sz w:val="20"/>
                      <w:szCs w:val="20"/>
                    </w:rPr>
                    <w:t>(должность)</w:t>
                  </w:r>
                </w:p>
              </w:tc>
            </w:tr>
            <w:tr w:rsidR="004F5839">
              <w:trPr>
                <w:cantSplit/>
              </w:trPr>
              <w:tc>
                <w:tcPr>
                  <w:tcW w:w="451" w:type="dxa"/>
                  <w:vMerge/>
                  <w:tcMar>
                    <w:left w:w="0" w:type="dxa"/>
                    <w:right w:w="0" w:type="dxa"/>
                  </w:tcMar>
                  <w:vAlign w:val="center"/>
                </w:tcPr>
                <w:p w:rsidR="004F5839" w:rsidRDefault="004F5839">
                  <w:pPr>
                    <w:widowControl w:val="0"/>
                    <w:spacing w:line="240" w:lineRule="auto"/>
                    <w:rPr>
                      <w:sz w:val="20"/>
                      <w:szCs w:val="20"/>
                    </w:rPr>
                  </w:pPr>
                </w:p>
              </w:tc>
              <w:tc>
                <w:tcPr>
                  <w:tcW w:w="4049" w:type="dxa"/>
                  <w:tcBorders>
                    <w:bottom w:val="single" w:sz="4" w:space="0" w:color="000000"/>
                  </w:tcBorders>
                </w:tcPr>
                <w:p w:rsidR="004F5839" w:rsidRDefault="004F5839">
                  <w:pPr>
                    <w:widowControl w:val="0"/>
                    <w:snapToGrid w:val="0"/>
                    <w:spacing w:line="240" w:lineRule="auto"/>
                    <w:rPr>
                      <w:sz w:val="20"/>
                      <w:szCs w:val="20"/>
                    </w:rPr>
                  </w:pPr>
                </w:p>
              </w:tc>
              <w:tc>
                <w:tcPr>
                  <w:tcW w:w="713" w:type="dxa"/>
                  <w:vMerge/>
                  <w:tcMar>
                    <w:left w:w="0" w:type="dxa"/>
                    <w:right w:w="0" w:type="dxa"/>
                  </w:tcMar>
                  <w:vAlign w:val="center"/>
                </w:tcPr>
                <w:p w:rsidR="004F5839" w:rsidRDefault="004F5839">
                  <w:pPr>
                    <w:widowControl w:val="0"/>
                    <w:spacing w:line="240" w:lineRule="auto"/>
                    <w:rPr>
                      <w:sz w:val="20"/>
                      <w:szCs w:val="20"/>
                    </w:rPr>
                  </w:pPr>
                </w:p>
              </w:tc>
              <w:tc>
                <w:tcPr>
                  <w:tcW w:w="341" w:type="dxa"/>
                  <w:vMerge/>
                  <w:tcMar>
                    <w:left w:w="0" w:type="dxa"/>
                    <w:right w:w="0" w:type="dxa"/>
                  </w:tcMar>
                  <w:vAlign w:val="center"/>
                </w:tcPr>
                <w:p w:rsidR="004F5839" w:rsidRDefault="004F5839">
                  <w:pPr>
                    <w:widowControl w:val="0"/>
                    <w:spacing w:line="240" w:lineRule="auto"/>
                    <w:rPr>
                      <w:sz w:val="20"/>
                      <w:szCs w:val="20"/>
                    </w:rPr>
                  </w:pPr>
                </w:p>
              </w:tc>
              <w:tc>
                <w:tcPr>
                  <w:tcW w:w="4166" w:type="dxa"/>
                  <w:tcBorders>
                    <w:bottom w:val="single" w:sz="4" w:space="0" w:color="000000"/>
                  </w:tcBorders>
                </w:tcPr>
                <w:p w:rsidR="004F5839" w:rsidRDefault="004F5839">
                  <w:pPr>
                    <w:widowControl w:val="0"/>
                    <w:snapToGrid w:val="0"/>
                    <w:spacing w:line="240" w:lineRule="auto"/>
                    <w:rPr>
                      <w:sz w:val="20"/>
                      <w:szCs w:val="20"/>
                    </w:rPr>
                  </w:pPr>
                </w:p>
              </w:tc>
            </w:tr>
            <w:tr w:rsidR="004F5839">
              <w:trPr>
                <w:cantSplit/>
              </w:trPr>
              <w:tc>
                <w:tcPr>
                  <w:tcW w:w="451" w:type="dxa"/>
                  <w:vMerge/>
                  <w:tcMar>
                    <w:left w:w="0" w:type="dxa"/>
                    <w:right w:w="0" w:type="dxa"/>
                  </w:tcMar>
                  <w:vAlign w:val="center"/>
                </w:tcPr>
                <w:p w:rsidR="004F5839" w:rsidRDefault="004F5839">
                  <w:pPr>
                    <w:widowControl w:val="0"/>
                    <w:spacing w:line="240" w:lineRule="auto"/>
                    <w:rPr>
                      <w:sz w:val="20"/>
                      <w:szCs w:val="20"/>
                    </w:rPr>
                  </w:pPr>
                </w:p>
              </w:tc>
              <w:tc>
                <w:tcPr>
                  <w:tcW w:w="4049" w:type="dxa"/>
                  <w:tcBorders>
                    <w:top w:val="single" w:sz="4" w:space="0" w:color="000000"/>
                  </w:tcBorders>
                </w:tcPr>
                <w:p w:rsidR="004F5839" w:rsidRDefault="0082211F">
                  <w:pPr>
                    <w:widowControl w:val="0"/>
                    <w:snapToGrid w:val="0"/>
                    <w:spacing w:line="240" w:lineRule="auto"/>
                    <w:jc w:val="center"/>
                    <w:rPr>
                      <w:sz w:val="20"/>
                      <w:szCs w:val="20"/>
                    </w:rPr>
                  </w:pPr>
                  <w:r>
                    <w:rPr>
                      <w:i/>
                      <w:iCs/>
                      <w:sz w:val="20"/>
                      <w:szCs w:val="20"/>
                    </w:rPr>
                    <w:t>(подпись)</w:t>
                  </w:r>
                </w:p>
              </w:tc>
              <w:tc>
                <w:tcPr>
                  <w:tcW w:w="713" w:type="dxa"/>
                  <w:vMerge/>
                  <w:tcMar>
                    <w:left w:w="0" w:type="dxa"/>
                    <w:right w:w="0" w:type="dxa"/>
                  </w:tcMar>
                  <w:vAlign w:val="center"/>
                </w:tcPr>
                <w:p w:rsidR="004F5839" w:rsidRDefault="004F5839">
                  <w:pPr>
                    <w:widowControl w:val="0"/>
                    <w:spacing w:line="240" w:lineRule="auto"/>
                    <w:rPr>
                      <w:sz w:val="20"/>
                      <w:szCs w:val="20"/>
                    </w:rPr>
                  </w:pPr>
                </w:p>
              </w:tc>
              <w:tc>
                <w:tcPr>
                  <w:tcW w:w="341" w:type="dxa"/>
                  <w:vMerge/>
                  <w:tcMar>
                    <w:left w:w="0" w:type="dxa"/>
                    <w:right w:w="0" w:type="dxa"/>
                  </w:tcMar>
                  <w:vAlign w:val="center"/>
                </w:tcPr>
                <w:p w:rsidR="004F5839" w:rsidRDefault="004F5839">
                  <w:pPr>
                    <w:widowControl w:val="0"/>
                    <w:spacing w:line="240" w:lineRule="auto"/>
                    <w:rPr>
                      <w:sz w:val="20"/>
                      <w:szCs w:val="20"/>
                    </w:rPr>
                  </w:pPr>
                </w:p>
              </w:tc>
              <w:tc>
                <w:tcPr>
                  <w:tcW w:w="4166" w:type="dxa"/>
                  <w:tcBorders>
                    <w:top w:val="single" w:sz="4" w:space="0" w:color="000000"/>
                  </w:tcBorders>
                </w:tcPr>
                <w:p w:rsidR="004F5839" w:rsidRDefault="0082211F">
                  <w:pPr>
                    <w:widowControl w:val="0"/>
                    <w:snapToGrid w:val="0"/>
                    <w:spacing w:line="240" w:lineRule="auto"/>
                    <w:jc w:val="center"/>
                    <w:rPr>
                      <w:sz w:val="20"/>
                      <w:szCs w:val="20"/>
                    </w:rPr>
                  </w:pPr>
                  <w:r>
                    <w:rPr>
                      <w:i/>
                      <w:iCs/>
                      <w:sz w:val="20"/>
                      <w:szCs w:val="20"/>
                    </w:rPr>
                    <w:t>(подпись)</w:t>
                  </w:r>
                </w:p>
              </w:tc>
            </w:tr>
            <w:tr w:rsidR="004F5839">
              <w:trPr>
                <w:cantSplit/>
              </w:trPr>
              <w:tc>
                <w:tcPr>
                  <w:tcW w:w="451" w:type="dxa"/>
                  <w:vMerge/>
                  <w:tcMar>
                    <w:left w:w="0" w:type="dxa"/>
                    <w:right w:w="0" w:type="dxa"/>
                  </w:tcMar>
                  <w:vAlign w:val="center"/>
                </w:tcPr>
                <w:p w:rsidR="004F5839" w:rsidRDefault="004F5839">
                  <w:pPr>
                    <w:widowControl w:val="0"/>
                    <w:spacing w:line="240" w:lineRule="auto"/>
                    <w:rPr>
                      <w:sz w:val="20"/>
                      <w:szCs w:val="20"/>
                    </w:rPr>
                  </w:pPr>
                </w:p>
              </w:tc>
              <w:tc>
                <w:tcPr>
                  <w:tcW w:w="4049" w:type="dxa"/>
                  <w:tcBorders>
                    <w:bottom w:val="single" w:sz="4" w:space="0" w:color="000000"/>
                  </w:tcBorders>
                </w:tcPr>
                <w:p w:rsidR="004F5839" w:rsidRDefault="004F5839">
                  <w:pPr>
                    <w:widowControl w:val="0"/>
                    <w:snapToGrid w:val="0"/>
                    <w:spacing w:line="240" w:lineRule="auto"/>
                    <w:rPr>
                      <w:sz w:val="20"/>
                      <w:szCs w:val="20"/>
                    </w:rPr>
                  </w:pPr>
                </w:p>
              </w:tc>
              <w:tc>
                <w:tcPr>
                  <w:tcW w:w="713" w:type="dxa"/>
                  <w:vMerge/>
                  <w:tcMar>
                    <w:left w:w="0" w:type="dxa"/>
                    <w:right w:w="0" w:type="dxa"/>
                  </w:tcMar>
                  <w:vAlign w:val="center"/>
                </w:tcPr>
                <w:p w:rsidR="004F5839" w:rsidRDefault="004F5839">
                  <w:pPr>
                    <w:widowControl w:val="0"/>
                    <w:spacing w:line="240" w:lineRule="auto"/>
                    <w:rPr>
                      <w:sz w:val="20"/>
                      <w:szCs w:val="20"/>
                    </w:rPr>
                  </w:pPr>
                </w:p>
              </w:tc>
              <w:tc>
                <w:tcPr>
                  <w:tcW w:w="341" w:type="dxa"/>
                  <w:vMerge/>
                  <w:tcMar>
                    <w:left w:w="0" w:type="dxa"/>
                    <w:right w:w="0" w:type="dxa"/>
                  </w:tcMar>
                  <w:vAlign w:val="center"/>
                </w:tcPr>
                <w:p w:rsidR="004F5839" w:rsidRDefault="004F5839">
                  <w:pPr>
                    <w:widowControl w:val="0"/>
                    <w:spacing w:line="240" w:lineRule="auto"/>
                    <w:rPr>
                      <w:sz w:val="20"/>
                      <w:szCs w:val="20"/>
                    </w:rPr>
                  </w:pPr>
                </w:p>
              </w:tc>
              <w:tc>
                <w:tcPr>
                  <w:tcW w:w="4166" w:type="dxa"/>
                  <w:tcBorders>
                    <w:bottom w:val="single" w:sz="4" w:space="0" w:color="000000"/>
                  </w:tcBorders>
                </w:tcPr>
                <w:p w:rsidR="004F5839" w:rsidRDefault="004F5839">
                  <w:pPr>
                    <w:widowControl w:val="0"/>
                    <w:snapToGrid w:val="0"/>
                    <w:spacing w:line="240" w:lineRule="auto"/>
                    <w:rPr>
                      <w:sz w:val="20"/>
                      <w:szCs w:val="20"/>
                    </w:rPr>
                  </w:pPr>
                </w:p>
              </w:tc>
            </w:tr>
            <w:tr w:rsidR="004F5839">
              <w:trPr>
                <w:cantSplit/>
              </w:trPr>
              <w:tc>
                <w:tcPr>
                  <w:tcW w:w="451" w:type="dxa"/>
                  <w:vMerge/>
                  <w:tcMar>
                    <w:left w:w="0" w:type="dxa"/>
                    <w:right w:w="0" w:type="dxa"/>
                  </w:tcMar>
                  <w:vAlign w:val="center"/>
                </w:tcPr>
                <w:p w:rsidR="004F5839" w:rsidRDefault="004F5839">
                  <w:pPr>
                    <w:widowControl w:val="0"/>
                    <w:spacing w:line="240" w:lineRule="auto"/>
                    <w:rPr>
                      <w:sz w:val="20"/>
                      <w:szCs w:val="20"/>
                    </w:rPr>
                  </w:pPr>
                </w:p>
              </w:tc>
              <w:tc>
                <w:tcPr>
                  <w:tcW w:w="4049" w:type="dxa"/>
                  <w:tcBorders>
                    <w:top w:val="single" w:sz="4" w:space="0" w:color="000000"/>
                  </w:tcBorders>
                </w:tcPr>
                <w:p w:rsidR="004F5839" w:rsidRDefault="0082211F">
                  <w:pPr>
                    <w:widowControl w:val="0"/>
                    <w:snapToGrid w:val="0"/>
                    <w:spacing w:line="240" w:lineRule="auto"/>
                    <w:ind w:firstLine="7"/>
                    <w:jc w:val="center"/>
                    <w:rPr>
                      <w:sz w:val="20"/>
                      <w:szCs w:val="20"/>
                    </w:rPr>
                  </w:pPr>
                  <w:r>
                    <w:rPr>
                      <w:i/>
                      <w:iCs/>
                      <w:sz w:val="20"/>
                      <w:szCs w:val="20"/>
                    </w:rPr>
                    <w:t>(расшифровка подписи)</w:t>
                  </w:r>
                </w:p>
              </w:tc>
              <w:tc>
                <w:tcPr>
                  <w:tcW w:w="713" w:type="dxa"/>
                  <w:vMerge/>
                  <w:tcMar>
                    <w:left w:w="0" w:type="dxa"/>
                    <w:right w:w="0" w:type="dxa"/>
                  </w:tcMar>
                  <w:vAlign w:val="center"/>
                </w:tcPr>
                <w:p w:rsidR="004F5839" w:rsidRDefault="004F5839">
                  <w:pPr>
                    <w:widowControl w:val="0"/>
                    <w:spacing w:line="240" w:lineRule="auto"/>
                    <w:rPr>
                      <w:sz w:val="20"/>
                      <w:szCs w:val="20"/>
                    </w:rPr>
                  </w:pPr>
                </w:p>
              </w:tc>
              <w:tc>
                <w:tcPr>
                  <w:tcW w:w="341" w:type="dxa"/>
                  <w:vMerge/>
                  <w:tcMar>
                    <w:left w:w="0" w:type="dxa"/>
                    <w:right w:w="0" w:type="dxa"/>
                  </w:tcMar>
                  <w:vAlign w:val="center"/>
                </w:tcPr>
                <w:p w:rsidR="004F5839" w:rsidRDefault="004F5839">
                  <w:pPr>
                    <w:widowControl w:val="0"/>
                    <w:spacing w:line="240" w:lineRule="auto"/>
                    <w:rPr>
                      <w:sz w:val="20"/>
                      <w:szCs w:val="20"/>
                    </w:rPr>
                  </w:pPr>
                </w:p>
              </w:tc>
              <w:tc>
                <w:tcPr>
                  <w:tcW w:w="4166" w:type="dxa"/>
                  <w:tcBorders>
                    <w:top w:val="single" w:sz="4" w:space="0" w:color="000000"/>
                  </w:tcBorders>
                </w:tcPr>
                <w:p w:rsidR="004F5839" w:rsidRDefault="0082211F">
                  <w:pPr>
                    <w:widowControl w:val="0"/>
                    <w:snapToGrid w:val="0"/>
                    <w:spacing w:line="240" w:lineRule="auto"/>
                    <w:jc w:val="center"/>
                    <w:rPr>
                      <w:sz w:val="20"/>
                      <w:szCs w:val="20"/>
                    </w:rPr>
                  </w:pPr>
                  <w:r>
                    <w:rPr>
                      <w:i/>
                      <w:iCs/>
                      <w:sz w:val="20"/>
                      <w:szCs w:val="20"/>
                    </w:rPr>
                    <w:t>(расшифровка подписи)</w:t>
                  </w:r>
                </w:p>
              </w:tc>
            </w:tr>
            <w:tr w:rsidR="004F5839">
              <w:trPr>
                <w:cantSplit/>
              </w:trPr>
              <w:tc>
                <w:tcPr>
                  <w:tcW w:w="451" w:type="dxa"/>
                  <w:vMerge/>
                  <w:tcMar>
                    <w:left w:w="0" w:type="dxa"/>
                    <w:right w:w="0" w:type="dxa"/>
                  </w:tcMar>
                  <w:vAlign w:val="center"/>
                </w:tcPr>
                <w:p w:rsidR="004F5839" w:rsidRDefault="004F5839">
                  <w:pPr>
                    <w:widowControl w:val="0"/>
                    <w:spacing w:line="240" w:lineRule="auto"/>
                    <w:rPr>
                      <w:sz w:val="20"/>
                      <w:szCs w:val="20"/>
                    </w:rPr>
                  </w:pPr>
                </w:p>
              </w:tc>
              <w:tc>
                <w:tcPr>
                  <w:tcW w:w="4049" w:type="dxa"/>
                </w:tcPr>
                <w:p w:rsidR="004F5839" w:rsidRDefault="004F5839">
                  <w:pPr>
                    <w:widowControl w:val="0"/>
                    <w:snapToGrid w:val="0"/>
                    <w:spacing w:line="240" w:lineRule="auto"/>
                    <w:rPr>
                      <w:sz w:val="20"/>
                      <w:szCs w:val="20"/>
                    </w:rPr>
                  </w:pPr>
                </w:p>
              </w:tc>
              <w:tc>
                <w:tcPr>
                  <w:tcW w:w="713" w:type="dxa"/>
                  <w:vMerge/>
                  <w:tcMar>
                    <w:left w:w="0" w:type="dxa"/>
                    <w:right w:w="0" w:type="dxa"/>
                  </w:tcMar>
                  <w:vAlign w:val="center"/>
                </w:tcPr>
                <w:p w:rsidR="004F5839" w:rsidRDefault="004F5839">
                  <w:pPr>
                    <w:widowControl w:val="0"/>
                    <w:spacing w:line="240" w:lineRule="auto"/>
                    <w:rPr>
                      <w:sz w:val="20"/>
                      <w:szCs w:val="20"/>
                    </w:rPr>
                  </w:pPr>
                </w:p>
              </w:tc>
              <w:tc>
                <w:tcPr>
                  <w:tcW w:w="341" w:type="dxa"/>
                  <w:vMerge/>
                  <w:tcMar>
                    <w:left w:w="0" w:type="dxa"/>
                    <w:right w:w="0" w:type="dxa"/>
                  </w:tcMar>
                  <w:vAlign w:val="center"/>
                </w:tcPr>
                <w:p w:rsidR="004F5839" w:rsidRDefault="004F5839">
                  <w:pPr>
                    <w:widowControl w:val="0"/>
                    <w:spacing w:line="240" w:lineRule="auto"/>
                    <w:rPr>
                      <w:sz w:val="20"/>
                      <w:szCs w:val="20"/>
                    </w:rPr>
                  </w:pPr>
                </w:p>
              </w:tc>
              <w:tc>
                <w:tcPr>
                  <w:tcW w:w="4166" w:type="dxa"/>
                </w:tcPr>
                <w:p w:rsidR="004F5839" w:rsidRDefault="004F5839">
                  <w:pPr>
                    <w:widowControl w:val="0"/>
                    <w:snapToGrid w:val="0"/>
                    <w:spacing w:line="240" w:lineRule="auto"/>
                    <w:rPr>
                      <w:sz w:val="20"/>
                      <w:szCs w:val="20"/>
                    </w:rPr>
                  </w:pPr>
                </w:p>
              </w:tc>
            </w:tr>
          </w:tbl>
          <w:p w:rsidR="004F5839" w:rsidRDefault="004F5839">
            <w:pPr>
              <w:widowControl w:val="0"/>
              <w:snapToGrid w:val="0"/>
              <w:spacing w:line="240" w:lineRule="auto"/>
              <w:ind w:right="-76"/>
              <w:jc w:val="center"/>
              <w:rPr>
                <w:szCs w:val="24"/>
              </w:rPr>
            </w:pPr>
          </w:p>
        </w:tc>
      </w:tr>
    </w:tbl>
    <w:p w:rsidR="004F5839" w:rsidRDefault="004F5839">
      <w:pPr>
        <w:spacing w:line="240" w:lineRule="auto"/>
        <w:ind w:left="5103"/>
        <w:rPr>
          <w:highlight w:val="yellow"/>
        </w:rPr>
      </w:pPr>
    </w:p>
    <w:p w:rsidR="004F5839" w:rsidRDefault="004F5839">
      <w:pPr>
        <w:spacing w:line="240" w:lineRule="auto"/>
        <w:ind w:left="5103"/>
        <w:rPr>
          <w:highlight w:val="yellow"/>
        </w:rPr>
      </w:pPr>
    </w:p>
    <w:tbl>
      <w:tblPr>
        <w:tblW w:w="9571" w:type="dxa"/>
        <w:tblLayout w:type="fixed"/>
        <w:tblLook w:val="0000" w:firstRow="0" w:lastRow="0" w:firstColumn="0" w:lastColumn="0" w:noHBand="0" w:noVBand="0"/>
      </w:tblPr>
      <w:tblGrid>
        <w:gridCol w:w="4785"/>
        <w:gridCol w:w="4786"/>
      </w:tblGrid>
      <w:tr w:rsidR="004F5839">
        <w:tc>
          <w:tcPr>
            <w:tcW w:w="4785" w:type="dxa"/>
          </w:tcPr>
          <w:p w:rsidR="004F5839" w:rsidRDefault="0082211F">
            <w:pPr>
              <w:widowControl w:val="0"/>
              <w:spacing w:line="240" w:lineRule="auto"/>
              <w:rPr>
                <w:b/>
                <w:sz w:val="24"/>
                <w:szCs w:val="24"/>
                <w:lang w:val="en-US"/>
              </w:rPr>
            </w:pPr>
            <w:r>
              <w:rPr>
                <w:b/>
                <w:sz w:val="24"/>
                <w:szCs w:val="24"/>
              </w:rPr>
              <w:t>Заказчик</w:t>
            </w:r>
            <w:r>
              <w:rPr>
                <w:b/>
                <w:sz w:val="24"/>
                <w:szCs w:val="24"/>
                <w:lang w:val="en-US"/>
              </w:rPr>
              <w:t>:</w:t>
            </w:r>
          </w:p>
          <w:p w:rsidR="004F5839" w:rsidRDefault="004F5839">
            <w:pPr>
              <w:widowControl w:val="0"/>
              <w:spacing w:line="240" w:lineRule="auto"/>
              <w:rPr>
                <w:b/>
                <w:sz w:val="24"/>
                <w:szCs w:val="24"/>
              </w:rPr>
            </w:pPr>
          </w:p>
          <w:p w:rsidR="004F5839" w:rsidRDefault="0082211F">
            <w:pPr>
              <w:widowControl w:val="0"/>
              <w:spacing w:line="240" w:lineRule="auto"/>
              <w:rPr>
                <w:b/>
                <w:sz w:val="24"/>
                <w:szCs w:val="24"/>
              </w:rPr>
            </w:pPr>
            <w:r>
              <w:rPr>
                <w:b/>
                <w:sz w:val="24"/>
                <w:szCs w:val="24"/>
              </w:rPr>
              <w:t>____________/___________</w:t>
            </w:r>
          </w:p>
        </w:tc>
        <w:tc>
          <w:tcPr>
            <w:tcW w:w="4785" w:type="dxa"/>
          </w:tcPr>
          <w:p w:rsidR="004F5839" w:rsidRDefault="0082211F">
            <w:pPr>
              <w:widowControl w:val="0"/>
              <w:spacing w:line="240" w:lineRule="auto"/>
              <w:rPr>
                <w:b/>
                <w:sz w:val="24"/>
                <w:szCs w:val="24"/>
              </w:rPr>
            </w:pPr>
            <w:r>
              <w:rPr>
                <w:b/>
                <w:sz w:val="24"/>
                <w:szCs w:val="24"/>
              </w:rPr>
              <w:t>Подрядчик:</w:t>
            </w:r>
          </w:p>
          <w:p w:rsidR="004F5839" w:rsidRDefault="004F5839">
            <w:pPr>
              <w:widowControl w:val="0"/>
              <w:spacing w:line="240" w:lineRule="auto"/>
              <w:rPr>
                <w:b/>
                <w:sz w:val="24"/>
                <w:szCs w:val="24"/>
              </w:rPr>
            </w:pPr>
          </w:p>
          <w:p w:rsidR="004F5839" w:rsidRDefault="0082211F">
            <w:pPr>
              <w:widowControl w:val="0"/>
              <w:spacing w:line="240" w:lineRule="auto"/>
              <w:rPr>
                <w:b/>
                <w:sz w:val="24"/>
                <w:szCs w:val="24"/>
              </w:rPr>
            </w:pPr>
            <w:r>
              <w:rPr>
                <w:b/>
                <w:sz w:val="24"/>
                <w:szCs w:val="24"/>
              </w:rPr>
              <w:t>____________/___________</w:t>
            </w:r>
          </w:p>
        </w:tc>
      </w:tr>
    </w:tbl>
    <w:p w:rsidR="004F5839" w:rsidRDefault="004F5839">
      <w:pPr>
        <w:sectPr w:rsidR="004F5839">
          <w:headerReference w:type="default" r:id="rId20"/>
          <w:footerReference w:type="default" r:id="rId21"/>
          <w:pgSz w:w="11906" w:h="16838"/>
          <w:pgMar w:top="1134" w:right="851" w:bottom="1134" w:left="1418" w:header="567" w:footer="284" w:gutter="0"/>
          <w:cols w:space="720"/>
          <w:formProt w:val="0"/>
          <w:docGrid w:linePitch="360"/>
        </w:sectPr>
      </w:pPr>
    </w:p>
    <w:tbl>
      <w:tblPr>
        <w:tblpPr w:leftFromText="180" w:rightFromText="180" w:vertAnchor="text" w:horzAnchor="margin" w:tblpXSpec="center" w:tblpY="-1122"/>
        <w:tblW w:w="16645" w:type="dxa"/>
        <w:jc w:val="center"/>
        <w:tblLayout w:type="fixed"/>
        <w:tblLook w:val="04A0" w:firstRow="1" w:lastRow="0" w:firstColumn="1" w:lastColumn="0" w:noHBand="0" w:noVBand="1"/>
      </w:tblPr>
      <w:tblGrid>
        <w:gridCol w:w="236"/>
        <w:gridCol w:w="825"/>
        <w:gridCol w:w="236"/>
        <w:gridCol w:w="236"/>
        <w:gridCol w:w="774"/>
        <w:gridCol w:w="518"/>
        <w:gridCol w:w="236"/>
        <w:gridCol w:w="953"/>
        <w:gridCol w:w="1062"/>
        <w:gridCol w:w="236"/>
        <w:gridCol w:w="930"/>
        <w:gridCol w:w="870"/>
        <w:gridCol w:w="236"/>
        <w:gridCol w:w="240"/>
        <w:gridCol w:w="591"/>
        <w:gridCol w:w="757"/>
        <w:gridCol w:w="336"/>
        <w:gridCol w:w="243"/>
        <w:gridCol w:w="1298"/>
        <w:gridCol w:w="271"/>
        <w:gridCol w:w="508"/>
        <w:gridCol w:w="280"/>
        <w:gridCol w:w="487"/>
        <w:gridCol w:w="591"/>
        <w:gridCol w:w="236"/>
        <w:gridCol w:w="236"/>
        <w:gridCol w:w="236"/>
        <w:gridCol w:w="236"/>
        <w:gridCol w:w="1276"/>
        <w:gridCol w:w="236"/>
        <w:gridCol w:w="564"/>
        <w:gridCol w:w="439"/>
        <w:gridCol w:w="236"/>
      </w:tblGrid>
      <w:tr w:rsidR="004F5839">
        <w:trPr>
          <w:trHeight w:val="24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6" w:type="dxa"/>
            <w:gridSpan w:val="5"/>
            <w:shd w:val="clear" w:color="auto" w:fill="auto"/>
            <w:vAlign w:val="bottom"/>
          </w:tcPr>
          <w:p w:rsidR="004F5839" w:rsidRDefault="004F5839">
            <w:pPr>
              <w:widowControl w:val="0"/>
              <w:spacing w:line="240" w:lineRule="auto"/>
              <w:ind w:firstLine="0"/>
              <w:jc w:val="left"/>
              <w:rPr>
                <w:sz w:val="24"/>
                <w:szCs w:val="24"/>
              </w:rPr>
            </w:pPr>
          </w:p>
          <w:p w:rsidR="004F5839" w:rsidRDefault="004F5839">
            <w:pPr>
              <w:widowControl w:val="0"/>
              <w:spacing w:line="240" w:lineRule="auto"/>
              <w:ind w:firstLine="0"/>
              <w:jc w:val="left"/>
              <w:rPr>
                <w:sz w:val="24"/>
                <w:szCs w:val="24"/>
              </w:rPr>
            </w:pPr>
          </w:p>
          <w:p w:rsidR="004F5839" w:rsidRDefault="004F5839">
            <w:pPr>
              <w:widowControl w:val="0"/>
              <w:spacing w:line="240" w:lineRule="auto"/>
              <w:ind w:firstLine="0"/>
              <w:jc w:val="left"/>
              <w:rPr>
                <w:sz w:val="24"/>
                <w:szCs w:val="24"/>
              </w:rPr>
            </w:pPr>
          </w:p>
          <w:p w:rsidR="004F5839" w:rsidRDefault="004F5839">
            <w:pPr>
              <w:widowControl w:val="0"/>
              <w:spacing w:line="240" w:lineRule="auto"/>
              <w:ind w:firstLine="0"/>
              <w:jc w:val="left"/>
              <w:rPr>
                <w:sz w:val="24"/>
                <w:szCs w:val="24"/>
              </w:rPr>
            </w:pPr>
          </w:p>
          <w:p w:rsidR="004F5839" w:rsidRDefault="004F5839">
            <w:pPr>
              <w:widowControl w:val="0"/>
              <w:spacing w:line="240" w:lineRule="auto"/>
              <w:ind w:firstLine="0"/>
              <w:jc w:val="left"/>
              <w:rPr>
                <w:sz w:val="24"/>
                <w:szCs w:val="24"/>
              </w:rPr>
            </w:pPr>
          </w:p>
          <w:p w:rsidR="004F5839" w:rsidRDefault="0082211F">
            <w:pPr>
              <w:widowControl w:val="0"/>
              <w:spacing w:line="240" w:lineRule="auto"/>
              <w:ind w:firstLine="0"/>
              <w:jc w:val="left"/>
              <w:rPr>
                <w:sz w:val="24"/>
                <w:szCs w:val="24"/>
              </w:rPr>
            </w:pPr>
            <w:r>
              <w:rPr>
                <w:sz w:val="24"/>
                <w:szCs w:val="24"/>
              </w:rPr>
              <w:t>Приложение №</w:t>
            </w:r>
            <w:r w:rsidR="00744AA3">
              <w:rPr>
                <w:sz w:val="24"/>
                <w:szCs w:val="24"/>
              </w:rPr>
              <w:t xml:space="preserve"> </w:t>
            </w:r>
            <w:r>
              <w:rPr>
                <w:sz w:val="24"/>
                <w:szCs w:val="24"/>
              </w:rPr>
              <w:t>9</w:t>
            </w:r>
          </w:p>
        </w:tc>
        <w:tc>
          <w:tcPr>
            <w:tcW w:w="221" w:type="dxa"/>
            <w:shd w:val="clear" w:color="auto" w:fill="auto"/>
            <w:vAlign w:val="bottom"/>
          </w:tcPr>
          <w:p w:rsidR="004F5839" w:rsidRDefault="004F5839">
            <w:pPr>
              <w:widowControl w:val="0"/>
              <w:spacing w:line="240" w:lineRule="auto"/>
              <w:ind w:firstLine="0"/>
              <w:jc w:val="left"/>
              <w:rPr>
                <w:sz w:val="24"/>
                <w:szCs w:val="24"/>
              </w:rPr>
            </w:pPr>
          </w:p>
        </w:tc>
        <w:tc>
          <w:tcPr>
            <w:tcW w:w="571" w:type="dxa"/>
            <w:shd w:val="clear" w:color="auto" w:fill="auto"/>
            <w:vAlign w:val="bottom"/>
          </w:tcPr>
          <w:p w:rsidR="004F5839" w:rsidRDefault="004F5839">
            <w:pPr>
              <w:widowControl w:val="0"/>
              <w:spacing w:line="240" w:lineRule="auto"/>
              <w:ind w:firstLine="0"/>
              <w:jc w:val="left"/>
              <w:rPr>
                <w:sz w:val="24"/>
                <w:szCs w:val="24"/>
              </w:rPr>
            </w:pPr>
          </w:p>
        </w:tc>
        <w:tc>
          <w:tcPr>
            <w:tcW w:w="443" w:type="dxa"/>
            <w:shd w:val="clear" w:color="auto" w:fill="auto"/>
            <w:vAlign w:val="bottom"/>
          </w:tcPr>
          <w:p w:rsidR="004F5839" w:rsidRDefault="004F5839">
            <w:pPr>
              <w:widowControl w:val="0"/>
              <w:spacing w:line="240" w:lineRule="auto"/>
              <w:ind w:firstLine="0"/>
              <w:jc w:val="left"/>
              <w:rPr>
                <w:sz w:val="24"/>
                <w:szCs w:val="24"/>
              </w:rPr>
            </w:pPr>
          </w:p>
        </w:tc>
        <w:tc>
          <w:tcPr>
            <w:tcW w:w="187" w:type="dxa"/>
            <w:shd w:val="clear" w:color="auto" w:fill="auto"/>
            <w:vAlign w:val="bottom"/>
          </w:tcPr>
          <w:p w:rsidR="004F5839" w:rsidRDefault="004F5839">
            <w:pPr>
              <w:widowControl w:val="0"/>
              <w:spacing w:line="240" w:lineRule="auto"/>
              <w:ind w:firstLine="0"/>
              <w:jc w:val="left"/>
              <w:rPr>
                <w:sz w:val="24"/>
                <w:szCs w:val="24"/>
              </w:rPr>
            </w:pPr>
          </w:p>
        </w:tc>
      </w:tr>
      <w:tr w:rsidR="004F5839">
        <w:trPr>
          <w:trHeight w:val="24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407" w:type="dxa"/>
            <w:gridSpan w:val="6"/>
            <w:shd w:val="clear" w:color="auto" w:fill="auto"/>
            <w:vAlign w:val="bottom"/>
          </w:tcPr>
          <w:p w:rsidR="004F5839" w:rsidRDefault="0082211F">
            <w:pPr>
              <w:widowControl w:val="0"/>
              <w:spacing w:line="240" w:lineRule="auto"/>
              <w:ind w:firstLine="0"/>
              <w:jc w:val="left"/>
              <w:rPr>
                <w:sz w:val="24"/>
                <w:szCs w:val="24"/>
              </w:rPr>
            </w:pPr>
            <w:r>
              <w:rPr>
                <w:sz w:val="24"/>
                <w:szCs w:val="24"/>
              </w:rPr>
              <w:t>к Договору подряда</w:t>
            </w:r>
          </w:p>
        </w:tc>
        <w:tc>
          <w:tcPr>
            <w:tcW w:w="571" w:type="dxa"/>
            <w:shd w:val="clear" w:color="auto" w:fill="auto"/>
            <w:vAlign w:val="bottom"/>
          </w:tcPr>
          <w:p w:rsidR="004F5839" w:rsidRDefault="004F5839">
            <w:pPr>
              <w:widowControl w:val="0"/>
              <w:spacing w:line="240" w:lineRule="auto"/>
              <w:ind w:firstLine="0"/>
              <w:jc w:val="left"/>
              <w:rPr>
                <w:sz w:val="24"/>
                <w:szCs w:val="24"/>
              </w:rPr>
            </w:pPr>
          </w:p>
        </w:tc>
        <w:tc>
          <w:tcPr>
            <w:tcW w:w="443" w:type="dxa"/>
            <w:shd w:val="clear" w:color="auto" w:fill="auto"/>
            <w:vAlign w:val="bottom"/>
          </w:tcPr>
          <w:p w:rsidR="004F5839" w:rsidRDefault="004F5839">
            <w:pPr>
              <w:widowControl w:val="0"/>
              <w:spacing w:line="240" w:lineRule="auto"/>
              <w:ind w:firstLine="0"/>
              <w:jc w:val="left"/>
              <w:rPr>
                <w:sz w:val="24"/>
                <w:szCs w:val="24"/>
              </w:rPr>
            </w:pPr>
          </w:p>
        </w:tc>
        <w:tc>
          <w:tcPr>
            <w:tcW w:w="187" w:type="dxa"/>
            <w:shd w:val="clear" w:color="auto" w:fill="auto"/>
            <w:vAlign w:val="bottom"/>
          </w:tcPr>
          <w:p w:rsidR="004F5839" w:rsidRDefault="004F5839">
            <w:pPr>
              <w:widowControl w:val="0"/>
              <w:spacing w:line="240" w:lineRule="auto"/>
              <w:ind w:firstLine="0"/>
              <w:jc w:val="left"/>
              <w:rPr>
                <w:sz w:val="24"/>
                <w:szCs w:val="24"/>
              </w:rPr>
            </w:pPr>
          </w:p>
        </w:tc>
      </w:tr>
      <w:tr w:rsidR="004F5839">
        <w:trPr>
          <w:trHeight w:val="24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3421" w:type="dxa"/>
            <w:gridSpan w:val="8"/>
            <w:shd w:val="clear" w:color="auto" w:fill="auto"/>
            <w:vAlign w:val="bottom"/>
          </w:tcPr>
          <w:p w:rsidR="004F5839" w:rsidRDefault="0082211F">
            <w:pPr>
              <w:widowControl w:val="0"/>
              <w:spacing w:line="240" w:lineRule="auto"/>
              <w:ind w:firstLine="0"/>
              <w:jc w:val="left"/>
              <w:rPr>
                <w:sz w:val="24"/>
                <w:szCs w:val="24"/>
              </w:rPr>
            </w:pPr>
            <w:r>
              <w:rPr>
                <w:sz w:val="24"/>
                <w:szCs w:val="24"/>
              </w:rPr>
              <w:t xml:space="preserve"> № _______от "__"_______20___</w:t>
            </w:r>
          </w:p>
        </w:tc>
        <w:tc>
          <w:tcPr>
            <w:tcW w:w="187" w:type="dxa"/>
            <w:shd w:val="clear" w:color="auto" w:fill="auto"/>
            <w:vAlign w:val="bottom"/>
          </w:tcPr>
          <w:p w:rsidR="004F5839" w:rsidRDefault="004F5839">
            <w:pPr>
              <w:widowControl w:val="0"/>
              <w:spacing w:line="240" w:lineRule="auto"/>
              <w:ind w:firstLine="0"/>
              <w:jc w:val="left"/>
              <w:rPr>
                <w:sz w:val="24"/>
                <w:szCs w:val="24"/>
              </w:rPr>
            </w:pPr>
          </w:p>
        </w:tc>
      </w:tr>
      <w:tr w:rsidR="004F5839">
        <w:trPr>
          <w:trHeight w:val="315"/>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11743" w:type="dxa"/>
            <w:gridSpan w:val="21"/>
            <w:shd w:val="clear" w:color="auto" w:fill="auto"/>
            <w:vAlign w:val="bottom"/>
          </w:tcPr>
          <w:p w:rsidR="004F5839" w:rsidRDefault="0082211F">
            <w:pPr>
              <w:widowControl w:val="0"/>
              <w:spacing w:line="240" w:lineRule="auto"/>
              <w:ind w:firstLine="0"/>
              <w:jc w:val="center"/>
              <w:rPr>
                <w:b/>
                <w:bCs/>
                <w:sz w:val="24"/>
                <w:szCs w:val="24"/>
              </w:rPr>
            </w:pPr>
            <w:r>
              <w:rPr>
                <w:b/>
                <w:bCs/>
                <w:sz w:val="24"/>
                <w:szCs w:val="24"/>
              </w:rPr>
              <w:t>Акт освидетельствования выполненных работ (форма)</w:t>
            </w:r>
          </w:p>
        </w:tc>
        <w:tc>
          <w:tcPr>
            <w:tcW w:w="223" w:type="dxa"/>
            <w:shd w:val="clear" w:color="auto" w:fill="auto"/>
            <w:vAlign w:val="bottom"/>
          </w:tcPr>
          <w:p w:rsidR="004F5839" w:rsidRDefault="004F5839">
            <w:pPr>
              <w:widowControl w:val="0"/>
              <w:spacing w:line="240" w:lineRule="auto"/>
              <w:ind w:firstLine="0"/>
              <w:jc w:val="center"/>
              <w:rPr>
                <w:b/>
                <w:bCs/>
                <w:sz w:val="24"/>
                <w:szCs w:val="24"/>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299"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571" w:type="dxa"/>
            <w:shd w:val="clear" w:color="auto" w:fill="auto"/>
            <w:vAlign w:val="bottom"/>
          </w:tcPr>
          <w:p w:rsidR="004F5839" w:rsidRDefault="004F5839">
            <w:pPr>
              <w:widowControl w:val="0"/>
              <w:spacing w:line="240" w:lineRule="auto"/>
              <w:ind w:firstLine="0"/>
              <w:jc w:val="left"/>
              <w:rPr>
                <w:sz w:val="20"/>
                <w:szCs w:val="20"/>
              </w:rPr>
            </w:pPr>
          </w:p>
        </w:tc>
        <w:tc>
          <w:tcPr>
            <w:tcW w:w="443" w:type="dxa"/>
            <w:shd w:val="clear" w:color="auto" w:fill="auto"/>
            <w:vAlign w:val="bottom"/>
          </w:tcPr>
          <w:p w:rsidR="004F5839" w:rsidRDefault="004F5839">
            <w:pPr>
              <w:widowControl w:val="0"/>
              <w:spacing w:line="240" w:lineRule="auto"/>
              <w:ind w:firstLine="0"/>
              <w:jc w:val="left"/>
              <w:rPr>
                <w:sz w:val="20"/>
                <w:szCs w:val="20"/>
              </w:rPr>
            </w:pPr>
          </w:p>
        </w:tc>
        <w:tc>
          <w:tcPr>
            <w:tcW w:w="187" w:type="dxa"/>
            <w:shd w:val="clear" w:color="auto" w:fill="auto"/>
            <w:vAlign w:val="bottom"/>
          </w:tcPr>
          <w:p w:rsidR="004F5839" w:rsidRDefault="004F5839">
            <w:pPr>
              <w:widowControl w:val="0"/>
              <w:spacing w:line="240" w:lineRule="auto"/>
              <w:ind w:firstLine="0"/>
              <w:jc w:val="left"/>
              <w:rPr>
                <w:sz w:val="20"/>
                <w:szCs w:val="20"/>
              </w:rPr>
            </w:pPr>
          </w:p>
        </w:tc>
      </w:tr>
      <w:tr w:rsidR="004F5839">
        <w:trPr>
          <w:trHeight w:hRule="exact" w:val="24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299"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571" w:type="dxa"/>
            <w:shd w:val="clear" w:color="auto" w:fill="auto"/>
            <w:vAlign w:val="bottom"/>
          </w:tcPr>
          <w:p w:rsidR="004F5839" w:rsidRDefault="004F5839">
            <w:pPr>
              <w:widowControl w:val="0"/>
              <w:spacing w:line="240" w:lineRule="auto"/>
              <w:ind w:firstLine="0"/>
              <w:jc w:val="left"/>
              <w:rPr>
                <w:sz w:val="20"/>
                <w:szCs w:val="20"/>
              </w:rPr>
            </w:pPr>
          </w:p>
        </w:tc>
        <w:tc>
          <w:tcPr>
            <w:tcW w:w="443" w:type="dxa"/>
            <w:shd w:val="clear" w:color="auto" w:fill="auto"/>
            <w:vAlign w:val="bottom"/>
          </w:tcPr>
          <w:p w:rsidR="004F5839" w:rsidRDefault="004F5839">
            <w:pPr>
              <w:widowControl w:val="0"/>
              <w:spacing w:line="240" w:lineRule="auto"/>
              <w:ind w:firstLine="0"/>
              <w:jc w:val="left"/>
              <w:rPr>
                <w:sz w:val="20"/>
                <w:szCs w:val="20"/>
              </w:rPr>
            </w:pPr>
          </w:p>
        </w:tc>
        <w:tc>
          <w:tcPr>
            <w:tcW w:w="187" w:type="dxa"/>
            <w:shd w:val="clear" w:color="auto" w:fill="auto"/>
            <w:vAlign w:val="bottom"/>
          </w:tcPr>
          <w:p w:rsidR="004F5839" w:rsidRDefault="004F5839">
            <w:pPr>
              <w:widowControl w:val="0"/>
              <w:spacing w:line="240" w:lineRule="auto"/>
              <w:ind w:firstLine="0"/>
              <w:jc w:val="left"/>
              <w:rPr>
                <w:sz w:val="20"/>
                <w:szCs w:val="20"/>
              </w:rPr>
            </w:pPr>
          </w:p>
        </w:tc>
      </w:tr>
      <w:tr w:rsidR="004F5839">
        <w:trPr>
          <w:trHeight w:val="315"/>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299" w:type="dxa"/>
            <w:shd w:val="clear" w:color="auto" w:fill="auto"/>
            <w:vAlign w:val="bottom"/>
          </w:tcPr>
          <w:p w:rsidR="004F5839" w:rsidRDefault="004F5839">
            <w:pPr>
              <w:widowControl w:val="0"/>
              <w:spacing w:line="240" w:lineRule="auto"/>
              <w:ind w:firstLine="0"/>
              <w:jc w:val="left"/>
              <w:rPr>
                <w:sz w:val="20"/>
                <w:szCs w:val="20"/>
              </w:rPr>
            </w:pPr>
          </w:p>
        </w:tc>
        <w:tc>
          <w:tcPr>
            <w:tcW w:w="1422" w:type="dxa"/>
            <w:gridSpan w:val="4"/>
            <w:tcBorders>
              <w:top w:val="single" w:sz="4" w:space="0" w:color="000000"/>
              <w:left w:val="single" w:sz="4" w:space="0" w:color="000000"/>
              <w:bottom w:val="single" w:sz="8"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Код</w:t>
            </w:r>
          </w:p>
        </w:tc>
      </w:tr>
      <w:tr w:rsidR="004F5839">
        <w:trPr>
          <w:trHeight w:val="255"/>
          <w:jc w:val="center"/>
        </w:trPr>
        <w:tc>
          <w:tcPr>
            <w:tcW w:w="221" w:type="dxa"/>
            <w:shd w:val="clear" w:color="auto" w:fill="auto"/>
            <w:vAlign w:val="bottom"/>
          </w:tcPr>
          <w:p w:rsidR="004F5839" w:rsidRDefault="004F5839">
            <w:pPr>
              <w:widowControl w:val="0"/>
              <w:spacing w:line="240" w:lineRule="auto"/>
              <w:ind w:firstLine="0"/>
              <w:jc w:val="center"/>
              <w:rPr>
                <w:sz w:val="22"/>
                <w:szCs w:val="22"/>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6" w:type="dxa"/>
            <w:gridSpan w:val="5"/>
            <w:tcBorders>
              <w:right w:val="single" w:sz="8" w:space="0" w:color="000000"/>
            </w:tcBorders>
            <w:shd w:val="clear" w:color="auto" w:fill="auto"/>
            <w:vAlign w:val="bottom"/>
          </w:tcPr>
          <w:p w:rsidR="004F5839" w:rsidRDefault="004F5839">
            <w:pPr>
              <w:widowControl w:val="0"/>
              <w:spacing w:line="240" w:lineRule="auto"/>
              <w:ind w:firstLine="0"/>
              <w:jc w:val="right"/>
              <w:rPr>
                <w:sz w:val="20"/>
                <w:szCs w:val="20"/>
              </w:rPr>
            </w:pPr>
          </w:p>
        </w:tc>
        <w:tc>
          <w:tcPr>
            <w:tcW w:w="1422" w:type="dxa"/>
            <w:gridSpan w:val="4"/>
            <w:tcBorders>
              <w:top w:val="single" w:sz="8" w:space="0" w:color="000000"/>
              <w:bottom w:val="single" w:sz="4" w:space="0" w:color="000000"/>
              <w:right w:val="single" w:sz="8" w:space="0" w:color="000000"/>
            </w:tcBorders>
            <w:shd w:val="clear" w:color="auto" w:fill="auto"/>
            <w:vAlign w:val="bottom"/>
          </w:tcPr>
          <w:p w:rsidR="004F5839" w:rsidRDefault="004F5839">
            <w:pPr>
              <w:widowControl w:val="0"/>
              <w:spacing w:line="240" w:lineRule="auto"/>
              <w:ind w:firstLine="0"/>
              <w:jc w:val="center"/>
              <w:rPr>
                <w:sz w:val="20"/>
                <w:szCs w:val="20"/>
              </w:rPr>
            </w:pPr>
          </w:p>
        </w:tc>
      </w:tr>
      <w:tr w:rsidR="004F5839">
        <w:trPr>
          <w:trHeight w:val="240"/>
          <w:jc w:val="center"/>
        </w:trPr>
        <w:tc>
          <w:tcPr>
            <w:tcW w:w="221" w:type="dxa"/>
            <w:shd w:val="clear" w:color="auto" w:fill="auto"/>
            <w:vAlign w:val="bottom"/>
          </w:tcPr>
          <w:p w:rsidR="004F5839" w:rsidRDefault="004F5839">
            <w:pPr>
              <w:widowControl w:val="0"/>
              <w:spacing w:line="240" w:lineRule="auto"/>
              <w:ind w:firstLine="0"/>
              <w:jc w:val="center"/>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4F5839" w:rsidRDefault="004F5839">
            <w:pPr>
              <w:widowControl w:val="0"/>
              <w:spacing w:line="240" w:lineRule="auto"/>
              <w:ind w:firstLine="0"/>
              <w:jc w:val="left"/>
              <w:rPr>
                <w:sz w:val="20"/>
                <w:szCs w:val="20"/>
              </w:rPr>
            </w:pPr>
          </w:p>
        </w:tc>
        <w:tc>
          <w:tcPr>
            <w:tcW w:w="14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r>
      <w:tr w:rsidR="004F5839">
        <w:trPr>
          <w:trHeight w:val="255"/>
          <w:jc w:val="center"/>
        </w:trPr>
        <w:tc>
          <w:tcPr>
            <w:tcW w:w="221" w:type="dxa"/>
            <w:shd w:val="clear" w:color="auto" w:fill="auto"/>
            <w:vAlign w:val="bottom"/>
          </w:tcPr>
          <w:p w:rsidR="004F5839" w:rsidRDefault="004F5839">
            <w:pPr>
              <w:widowControl w:val="0"/>
              <w:spacing w:line="240" w:lineRule="auto"/>
              <w:ind w:firstLine="0"/>
              <w:jc w:val="center"/>
              <w:rPr>
                <w:sz w:val="20"/>
                <w:szCs w:val="20"/>
              </w:rPr>
            </w:pPr>
          </w:p>
        </w:tc>
        <w:tc>
          <w:tcPr>
            <w:tcW w:w="2069" w:type="dxa"/>
            <w:gridSpan w:val="4"/>
            <w:shd w:val="clear" w:color="auto" w:fill="auto"/>
            <w:vAlign w:val="bottom"/>
          </w:tcPr>
          <w:p w:rsidR="004F5839" w:rsidRDefault="0082211F">
            <w:pPr>
              <w:widowControl w:val="0"/>
              <w:spacing w:line="240" w:lineRule="auto"/>
              <w:ind w:firstLine="0"/>
              <w:jc w:val="left"/>
              <w:rPr>
                <w:sz w:val="20"/>
                <w:szCs w:val="20"/>
              </w:rPr>
            </w:pPr>
            <w:r>
              <w:rPr>
                <w:sz w:val="20"/>
                <w:szCs w:val="20"/>
              </w:rPr>
              <w:t xml:space="preserve">Заказчик </w:t>
            </w: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10879" w:type="dxa"/>
            <w:gridSpan w:val="21"/>
            <w:tcBorders>
              <w:bottom w:val="single" w:sz="4"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4F5839" w:rsidRDefault="004F5839">
            <w:pPr>
              <w:widowControl w:val="0"/>
              <w:spacing w:line="240" w:lineRule="auto"/>
              <w:ind w:firstLine="0"/>
              <w:jc w:val="center"/>
              <w:rPr>
                <w:sz w:val="20"/>
                <w:szCs w:val="20"/>
              </w:rPr>
            </w:pPr>
          </w:p>
        </w:tc>
        <w:tc>
          <w:tcPr>
            <w:tcW w:w="1299" w:type="dxa"/>
            <w:tcBorders>
              <w:right w:val="single" w:sz="4" w:space="0" w:color="000000"/>
            </w:tcBorders>
            <w:shd w:val="clear" w:color="auto" w:fill="auto"/>
            <w:vAlign w:val="bottom"/>
          </w:tcPr>
          <w:p w:rsidR="004F5839" w:rsidRDefault="0082211F">
            <w:pPr>
              <w:widowControl w:val="0"/>
              <w:spacing w:line="240" w:lineRule="auto"/>
              <w:ind w:firstLine="0"/>
              <w:jc w:val="left"/>
              <w:rPr>
                <w:sz w:val="20"/>
                <w:szCs w:val="20"/>
              </w:rPr>
            </w:pPr>
            <w:r>
              <w:rPr>
                <w:sz w:val="20"/>
                <w:szCs w:val="20"/>
              </w:rPr>
              <w:t xml:space="preserve"> ОКПО </w:t>
            </w:r>
          </w:p>
        </w:tc>
        <w:tc>
          <w:tcPr>
            <w:tcW w:w="1422" w:type="dxa"/>
            <w:gridSpan w:val="4"/>
            <w:vMerge/>
            <w:tcBorders>
              <w:left w:val="single" w:sz="4" w:space="0" w:color="000000"/>
              <w:bottom w:val="single" w:sz="4" w:space="0" w:color="000000"/>
              <w:right w:val="single" w:sz="4" w:space="0" w:color="000000"/>
            </w:tcBorders>
            <w:vAlign w:val="center"/>
          </w:tcPr>
          <w:p w:rsidR="004F5839" w:rsidRDefault="004F5839">
            <w:pPr>
              <w:widowControl w:val="0"/>
              <w:spacing w:line="240" w:lineRule="auto"/>
              <w:ind w:firstLine="0"/>
              <w:jc w:val="left"/>
              <w:rPr>
                <w:sz w:val="20"/>
                <w:szCs w:val="20"/>
              </w:rPr>
            </w:pPr>
          </w:p>
        </w:tc>
      </w:tr>
      <w:tr w:rsidR="004F5839">
        <w:trPr>
          <w:trHeight w:val="240"/>
          <w:jc w:val="center"/>
        </w:trPr>
        <w:tc>
          <w:tcPr>
            <w:tcW w:w="221" w:type="dxa"/>
            <w:shd w:val="clear" w:color="auto" w:fill="auto"/>
            <w:vAlign w:val="bottom"/>
          </w:tcPr>
          <w:p w:rsidR="004F5839" w:rsidRDefault="004F5839">
            <w:pPr>
              <w:widowControl w:val="0"/>
              <w:spacing w:line="240" w:lineRule="auto"/>
              <w:ind w:firstLine="0"/>
              <w:jc w:val="righ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3113" w:type="dxa"/>
            <w:gridSpan w:val="6"/>
            <w:shd w:val="clear" w:color="auto" w:fill="auto"/>
          </w:tcPr>
          <w:p w:rsidR="004F5839" w:rsidRDefault="0082211F">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4F5839" w:rsidRDefault="004F5839">
            <w:pPr>
              <w:widowControl w:val="0"/>
              <w:spacing w:line="240" w:lineRule="auto"/>
              <w:ind w:firstLine="0"/>
              <w:jc w:val="left"/>
              <w:rPr>
                <w:sz w:val="16"/>
                <w:szCs w:val="16"/>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4F5839" w:rsidRDefault="004F5839">
            <w:pPr>
              <w:widowControl w:val="0"/>
              <w:spacing w:line="240" w:lineRule="auto"/>
              <w:ind w:firstLine="0"/>
              <w:jc w:val="left"/>
              <w:rPr>
                <w:sz w:val="20"/>
                <w:szCs w:val="20"/>
              </w:rPr>
            </w:pPr>
          </w:p>
        </w:tc>
        <w:tc>
          <w:tcPr>
            <w:tcW w:w="14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r>
      <w:tr w:rsidR="004F5839">
        <w:trPr>
          <w:trHeight w:val="240"/>
          <w:jc w:val="center"/>
        </w:trPr>
        <w:tc>
          <w:tcPr>
            <w:tcW w:w="221" w:type="dxa"/>
            <w:shd w:val="clear" w:color="auto" w:fill="auto"/>
            <w:vAlign w:val="bottom"/>
          </w:tcPr>
          <w:p w:rsidR="004F5839" w:rsidRDefault="004F5839">
            <w:pPr>
              <w:widowControl w:val="0"/>
              <w:spacing w:line="240" w:lineRule="auto"/>
              <w:ind w:firstLine="0"/>
              <w:jc w:val="center"/>
              <w:rPr>
                <w:sz w:val="20"/>
                <w:szCs w:val="20"/>
              </w:rPr>
            </w:pPr>
          </w:p>
        </w:tc>
        <w:tc>
          <w:tcPr>
            <w:tcW w:w="2816" w:type="dxa"/>
            <w:gridSpan w:val="6"/>
            <w:shd w:val="clear" w:color="auto" w:fill="auto"/>
            <w:vAlign w:val="bottom"/>
          </w:tcPr>
          <w:p w:rsidR="004F5839" w:rsidRDefault="0082211F">
            <w:pPr>
              <w:widowControl w:val="0"/>
              <w:spacing w:line="240" w:lineRule="auto"/>
              <w:ind w:firstLine="0"/>
              <w:jc w:val="left"/>
              <w:rPr>
                <w:sz w:val="20"/>
                <w:szCs w:val="20"/>
              </w:rPr>
            </w:pPr>
            <w:r>
              <w:rPr>
                <w:sz w:val="20"/>
                <w:szCs w:val="20"/>
              </w:rPr>
              <w:t>Подразделение-получатель</w:t>
            </w:r>
          </w:p>
        </w:tc>
        <w:tc>
          <w:tcPr>
            <w:tcW w:w="10656" w:type="dxa"/>
            <w:gridSpan w:val="20"/>
            <w:shd w:val="clear" w:color="auto" w:fill="auto"/>
            <w:vAlign w:val="bottom"/>
          </w:tcPr>
          <w:p w:rsidR="004F5839" w:rsidRDefault="0082211F">
            <w:pPr>
              <w:widowControl w:val="0"/>
              <w:spacing w:line="240" w:lineRule="auto"/>
              <w:ind w:firstLine="0"/>
              <w:jc w:val="left"/>
              <w:rPr>
                <w:sz w:val="16"/>
                <w:szCs w:val="16"/>
              </w:rPr>
            </w:pPr>
            <w:r>
              <w:rPr>
                <w:sz w:val="16"/>
                <w:szCs w:val="16"/>
              </w:rPr>
              <w:t>_______________________________________________________________________________________________________</w:t>
            </w:r>
          </w:p>
        </w:tc>
        <w:tc>
          <w:tcPr>
            <w:tcW w:w="223" w:type="dxa"/>
            <w:shd w:val="clear" w:color="auto" w:fill="auto"/>
            <w:vAlign w:val="bottom"/>
          </w:tcPr>
          <w:p w:rsidR="004F5839" w:rsidRDefault="004F5839">
            <w:pPr>
              <w:widowControl w:val="0"/>
              <w:spacing w:line="240" w:lineRule="auto"/>
              <w:ind w:firstLine="0"/>
              <w:jc w:val="left"/>
              <w:rPr>
                <w:sz w:val="16"/>
                <w:szCs w:val="16"/>
              </w:rPr>
            </w:pPr>
          </w:p>
        </w:tc>
        <w:tc>
          <w:tcPr>
            <w:tcW w:w="1299" w:type="dxa"/>
            <w:tcBorders>
              <w:right w:val="single" w:sz="4" w:space="0" w:color="000000"/>
            </w:tcBorders>
            <w:shd w:val="clear" w:color="auto" w:fill="auto"/>
            <w:vAlign w:val="bottom"/>
          </w:tcPr>
          <w:p w:rsidR="004F5839" w:rsidRDefault="004F5839">
            <w:pPr>
              <w:widowControl w:val="0"/>
              <w:spacing w:line="240" w:lineRule="auto"/>
              <w:ind w:firstLine="0"/>
              <w:jc w:val="left"/>
              <w:rPr>
                <w:sz w:val="20"/>
                <w:szCs w:val="20"/>
              </w:rPr>
            </w:pPr>
          </w:p>
        </w:tc>
        <w:tc>
          <w:tcPr>
            <w:tcW w:w="1422" w:type="dxa"/>
            <w:gridSpan w:val="4"/>
            <w:vMerge/>
            <w:tcBorders>
              <w:left w:val="single" w:sz="4" w:space="0" w:color="000000"/>
              <w:bottom w:val="single" w:sz="4" w:space="0" w:color="000000"/>
              <w:right w:val="single" w:sz="4" w:space="0" w:color="000000"/>
            </w:tcBorders>
            <w:vAlign w:val="center"/>
          </w:tcPr>
          <w:p w:rsidR="004F5839" w:rsidRDefault="004F5839">
            <w:pPr>
              <w:widowControl w:val="0"/>
              <w:spacing w:line="240" w:lineRule="auto"/>
              <w:ind w:firstLine="0"/>
              <w:jc w:val="left"/>
              <w:rPr>
                <w:sz w:val="20"/>
                <w:szCs w:val="20"/>
              </w:rPr>
            </w:pPr>
          </w:p>
        </w:tc>
      </w:tr>
      <w:tr w:rsidR="004F5839">
        <w:trPr>
          <w:trHeight w:val="24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3113" w:type="dxa"/>
            <w:gridSpan w:val="6"/>
            <w:shd w:val="clear" w:color="auto" w:fill="auto"/>
          </w:tcPr>
          <w:p w:rsidR="004F5839" w:rsidRDefault="0082211F">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4F5839" w:rsidRDefault="004F5839">
            <w:pPr>
              <w:widowControl w:val="0"/>
              <w:spacing w:line="240" w:lineRule="auto"/>
              <w:ind w:firstLine="0"/>
              <w:jc w:val="left"/>
              <w:rPr>
                <w:sz w:val="16"/>
                <w:szCs w:val="16"/>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299" w:type="dxa"/>
            <w:tcBorders>
              <w:right w:val="single" w:sz="4" w:space="0" w:color="000000"/>
            </w:tcBorders>
            <w:shd w:val="clear" w:color="auto" w:fill="auto"/>
            <w:vAlign w:val="bottom"/>
          </w:tcPr>
          <w:p w:rsidR="004F5839" w:rsidRDefault="004F5839">
            <w:pPr>
              <w:widowControl w:val="0"/>
              <w:spacing w:line="240" w:lineRule="auto"/>
              <w:ind w:firstLine="0"/>
              <w:jc w:val="left"/>
              <w:rPr>
                <w:sz w:val="20"/>
                <w:szCs w:val="20"/>
              </w:rPr>
            </w:pPr>
          </w:p>
        </w:tc>
        <w:tc>
          <w:tcPr>
            <w:tcW w:w="1422" w:type="dxa"/>
            <w:gridSpan w:val="4"/>
            <w:vMerge/>
            <w:tcBorders>
              <w:left w:val="single" w:sz="4" w:space="0" w:color="000000"/>
              <w:bottom w:val="single" w:sz="4" w:space="0" w:color="000000"/>
              <w:right w:val="single" w:sz="4" w:space="0" w:color="000000"/>
            </w:tcBorders>
            <w:vAlign w:val="center"/>
          </w:tcPr>
          <w:p w:rsidR="004F5839" w:rsidRDefault="004F5839">
            <w:pPr>
              <w:widowControl w:val="0"/>
              <w:spacing w:line="240" w:lineRule="auto"/>
              <w:ind w:firstLine="0"/>
              <w:jc w:val="left"/>
              <w:rPr>
                <w:sz w:val="20"/>
                <w:szCs w:val="20"/>
              </w:rPr>
            </w:pPr>
          </w:p>
        </w:tc>
      </w:tr>
      <w:tr w:rsidR="004F5839">
        <w:trPr>
          <w:trHeight w:val="255"/>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2069" w:type="dxa"/>
            <w:gridSpan w:val="4"/>
            <w:shd w:val="clear" w:color="auto" w:fill="auto"/>
            <w:vAlign w:val="bottom"/>
          </w:tcPr>
          <w:p w:rsidR="004F5839" w:rsidRDefault="0082211F">
            <w:pPr>
              <w:widowControl w:val="0"/>
              <w:spacing w:line="240" w:lineRule="auto"/>
              <w:ind w:firstLine="0"/>
              <w:jc w:val="left"/>
              <w:rPr>
                <w:sz w:val="20"/>
                <w:szCs w:val="20"/>
              </w:rPr>
            </w:pPr>
            <w:r>
              <w:rPr>
                <w:sz w:val="20"/>
                <w:szCs w:val="20"/>
              </w:rPr>
              <w:t>Подрядчик</w:t>
            </w: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0656" w:type="dxa"/>
            <w:gridSpan w:val="20"/>
            <w:tcBorders>
              <w:bottom w:val="single" w:sz="4"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c>
          <w:tcPr>
            <w:tcW w:w="223" w:type="dxa"/>
            <w:shd w:val="clear" w:color="auto" w:fill="auto"/>
            <w:vAlign w:val="bottom"/>
          </w:tcPr>
          <w:p w:rsidR="004F5839" w:rsidRDefault="004F5839">
            <w:pPr>
              <w:widowControl w:val="0"/>
              <w:spacing w:line="240" w:lineRule="auto"/>
              <w:ind w:firstLine="0"/>
              <w:jc w:val="center"/>
              <w:rPr>
                <w:sz w:val="20"/>
                <w:szCs w:val="20"/>
              </w:rPr>
            </w:pPr>
          </w:p>
        </w:tc>
        <w:tc>
          <w:tcPr>
            <w:tcW w:w="1299" w:type="dxa"/>
            <w:tcBorders>
              <w:right w:val="single" w:sz="4" w:space="0" w:color="000000"/>
            </w:tcBorders>
            <w:shd w:val="clear" w:color="auto" w:fill="auto"/>
            <w:vAlign w:val="bottom"/>
          </w:tcPr>
          <w:p w:rsidR="004F5839" w:rsidRDefault="0082211F">
            <w:pPr>
              <w:widowControl w:val="0"/>
              <w:spacing w:line="240" w:lineRule="auto"/>
              <w:ind w:firstLine="0"/>
              <w:jc w:val="left"/>
              <w:rPr>
                <w:sz w:val="20"/>
                <w:szCs w:val="20"/>
              </w:rPr>
            </w:pPr>
            <w:r>
              <w:rPr>
                <w:sz w:val="20"/>
                <w:szCs w:val="20"/>
              </w:rPr>
              <w:t xml:space="preserve">ОКПО </w:t>
            </w:r>
          </w:p>
        </w:tc>
        <w:tc>
          <w:tcPr>
            <w:tcW w:w="1422" w:type="dxa"/>
            <w:gridSpan w:val="4"/>
            <w:vMerge/>
            <w:tcBorders>
              <w:left w:val="single" w:sz="4" w:space="0" w:color="000000"/>
              <w:bottom w:val="single" w:sz="4" w:space="0" w:color="000000"/>
              <w:right w:val="single" w:sz="4" w:space="0" w:color="000000"/>
            </w:tcBorders>
            <w:vAlign w:val="center"/>
          </w:tcPr>
          <w:p w:rsidR="004F5839" w:rsidRDefault="004F5839">
            <w:pPr>
              <w:widowControl w:val="0"/>
              <w:spacing w:line="240" w:lineRule="auto"/>
              <w:ind w:firstLine="0"/>
              <w:jc w:val="left"/>
              <w:rPr>
                <w:sz w:val="20"/>
                <w:szCs w:val="20"/>
              </w:rPr>
            </w:pPr>
          </w:p>
        </w:tc>
      </w:tr>
      <w:tr w:rsidR="004F5839">
        <w:trPr>
          <w:trHeight w:val="240"/>
          <w:jc w:val="center"/>
        </w:trPr>
        <w:tc>
          <w:tcPr>
            <w:tcW w:w="221" w:type="dxa"/>
            <w:shd w:val="clear" w:color="auto" w:fill="auto"/>
            <w:vAlign w:val="bottom"/>
          </w:tcPr>
          <w:p w:rsidR="004F5839" w:rsidRDefault="004F5839">
            <w:pPr>
              <w:widowControl w:val="0"/>
              <w:spacing w:line="240" w:lineRule="auto"/>
              <w:ind w:firstLine="0"/>
              <w:jc w:val="righ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3113" w:type="dxa"/>
            <w:gridSpan w:val="6"/>
            <w:shd w:val="clear" w:color="auto" w:fill="auto"/>
          </w:tcPr>
          <w:p w:rsidR="004F5839" w:rsidRDefault="0082211F">
            <w:pPr>
              <w:widowControl w:val="0"/>
              <w:spacing w:line="240" w:lineRule="auto"/>
              <w:ind w:firstLine="0"/>
              <w:jc w:val="left"/>
              <w:rPr>
                <w:sz w:val="16"/>
                <w:szCs w:val="16"/>
              </w:rPr>
            </w:pPr>
            <w:r>
              <w:rPr>
                <w:sz w:val="16"/>
                <w:szCs w:val="16"/>
              </w:rPr>
              <w:t>(организация, адрес, телефон, факс)</w:t>
            </w:r>
          </w:p>
        </w:tc>
        <w:tc>
          <w:tcPr>
            <w:tcW w:w="769" w:type="dxa"/>
            <w:shd w:val="clear" w:color="auto" w:fill="auto"/>
            <w:vAlign w:val="bottom"/>
          </w:tcPr>
          <w:p w:rsidR="004F5839" w:rsidRDefault="004F5839">
            <w:pPr>
              <w:widowControl w:val="0"/>
              <w:spacing w:line="240" w:lineRule="auto"/>
              <w:ind w:firstLine="0"/>
              <w:jc w:val="left"/>
              <w:rPr>
                <w:sz w:val="16"/>
                <w:szCs w:val="16"/>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299" w:type="dxa"/>
            <w:shd w:val="clear" w:color="auto" w:fill="auto"/>
            <w:vAlign w:val="bottom"/>
          </w:tcPr>
          <w:p w:rsidR="004F5839" w:rsidRDefault="004F5839">
            <w:pPr>
              <w:widowControl w:val="0"/>
              <w:spacing w:line="240" w:lineRule="auto"/>
              <w:ind w:firstLine="0"/>
              <w:jc w:val="left"/>
              <w:rPr>
                <w:sz w:val="20"/>
                <w:szCs w:val="20"/>
              </w:rPr>
            </w:pPr>
          </w:p>
        </w:tc>
        <w:tc>
          <w:tcPr>
            <w:tcW w:w="1422" w:type="dxa"/>
            <w:gridSpan w:val="4"/>
            <w:tcBorders>
              <w:top w:val="single" w:sz="4" w:space="0" w:color="000000"/>
              <w:left w:val="single" w:sz="8" w:space="0" w:color="000000"/>
              <w:right w:val="single" w:sz="8"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r>
      <w:tr w:rsidR="004F5839">
        <w:trPr>
          <w:trHeight w:val="255"/>
          <w:jc w:val="center"/>
        </w:trPr>
        <w:tc>
          <w:tcPr>
            <w:tcW w:w="221" w:type="dxa"/>
            <w:shd w:val="clear" w:color="auto" w:fill="auto"/>
            <w:vAlign w:val="bottom"/>
          </w:tcPr>
          <w:p w:rsidR="004F5839" w:rsidRDefault="004F5839">
            <w:pPr>
              <w:widowControl w:val="0"/>
              <w:spacing w:line="240" w:lineRule="auto"/>
              <w:ind w:firstLine="0"/>
              <w:jc w:val="center"/>
              <w:rPr>
                <w:sz w:val="20"/>
                <w:szCs w:val="20"/>
              </w:rPr>
            </w:pPr>
          </w:p>
        </w:tc>
        <w:tc>
          <w:tcPr>
            <w:tcW w:w="839" w:type="dxa"/>
            <w:shd w:val="clear" w:color="auto" w:fill="auto"/>
            <w:vAlign w:val="bottom"/>
          </w:tcPr>
          <w:p w:rsidR="004F5839" w:rsidRDefault="0082211F">
            <w:pPr>
              <w:widowControl w:val="0"/>
              <w:spacing w:line="240" w:lineRule="auto"/>
              <w:ind w:firstLine="0"/>
              <w:jc w:val="left"/>
              <w:rPr>
                <w:sz w:val="20"/>
                <w:szCs w:val="20"/>
              </w:rPr>
            </w:pPr>
            <w:r>
              <w:rPr>
                <w:sz w:val="20"/>
                <w:szCs w:val="20"/>
              </w:rPr>
              <w:t>Объект</w:t>
            </w:r>
          </w:p>
        </w:tc>
        <w:tc>
          <w:tcPr>
            <w:tcW w:w="14155" w:type="dxa"/>
            <w:gridSpan w:val="27"/>
            <w:tcBorders>
              <w:bottom w:val="single" w:sz="4" w:space="0" w:color="000000"/>
              <w:right w:val="single" w:sz="8"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c>
          <w:tcPr>
            <w:tcW w:w="1422" w:type="dxa"/>
            <w:gridSpan w:val="4"/>
            <w:tcBorders>
              <w:bottom w:val="single" w:sz="4" w:space="0" w:color="000000"/>
              <w:right w:val="single" w:sz="8"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r>
      <w:tr w:rsidR="004F5839">
        <w:trPr>
          <w:trHeight w:val="210"/>
          <w:jc w:val="center"/>
        </w:trPr>
        <w:tc>
          <w:tcPr>
            <w:tcW w:w="221" w:type="dxa"/>
            <w:shd w:val="clear" w:color="auto" w:fill="auto"/>
            <w:vAlign w:val="bottom"/>
          </w:tcPr>
          <w:p w:rsidR="004F5839" w:rsidRDefault="004F5839">
            <w:pPr>
              <w:widowControl w:val="0"/>
              <w:spacing w:line="240" w:lineRule="auto"/>
              <w:ind w:firstLine="0"/>
              <w:jc w:val="center"/>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051" w:type="dxa"/>
            <w:gridSpan w:val="3"/>
            <w:shd w:val="clear" w:color="auto" w:fill="auto"/>
          </w:tcPr>
          <w:p w:rsidR="004F5839" w:rsidRDefault="0082211F">
            <w:pPr>
              <w:widowControl w:val="0"/>
              <w:spacing w:line="240" w:lineRule="auto"/>
              <w:ind w:firstLine="0"/>
              <w:jc w:val="left"/>
              <w:rPr>
                <w:sz w:val="16"/>
                <w:szCs w:val="16"/>
              </w:rPr>
            </w:pPr>
            <w:r>
              <w:rPr>
                <w:sz w:val="16"/>
                <w:szCs w:val="16"/>
              </w:rPr>
              <w:t>(наименование)</w:t>
            </w:r>
          </w:p>
        </w:tc>
        <w:tc>
          <w:tcPr>
            <w:tcW w:w="223" w:type="dxa"/>
            <w:shd w:val="clear" w:color="auto" w:fill="auto"/>
            <w:vAlign w:val="bottom"/>
          </w:tcPr>
          <w:p w:rsidR="004F5839" w:rsidRDefault="004F5839">
            <w:pPr>
              <w:widowControl w:val="0"/>
              <w:spacing w:line="240" w:lineRule="auto"/>
              <w:ind w:firstLine="0"/>
              <w:jc w:val="left"/>
              <w:rPr>
                <w:sz w:val="16"/>
                <w:szCs w:val="16"/>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3278" w:type="dxa"/>
            <w:gridSpan w:val="7"/>
            <w:vMerge w:val="restart"/>
            <w:tcBorders>
              <w:top w:val="single" w:sz="4" w:space="0" w:color="000000"/>
            </w:tcBorders>
            <w:shd w:val="clear" w:color="auto" w:fill="auto"/>
            <w:vAlign w:val="bottom"/>
          </w:tcPr>
          <w:p w:rsidR="004F5839" w:rsidRDefault="0082211F">
            <w:pPr>
              <w:widowControl w:val="0"/>
              <w:spacing w:line="240" w:lineRule="auto"/>
              <w:ind w:firstLine="0"/>
              <w:jc w:val="right"/>
              <w:rPr>
                <w:sz w:val="20"/>
                <w:szCs w:val="20"/>
              </w:rPr>
            </w:pPr>
            <w:r>
              <w:rPr>
                <w:sz w:val="20"/>
                <w:szCs w:val="20"/>
              </w:rPr>
              <w:t xml:space="preserve">Вид деятельности по ОКДП </w:t>
            </w:r>
          </w:p>
        </w:tc>
        <w:tc>
          <w:tcPr>
            <w:tcW w:w="1422" w:type="dxa"/>
            <w:gridSpan w:val="4"/>
            <w:vMerge w:val="restart"/>
            <w:tcBorders>
              <w:top w:val="single" w:sz="4" w:space="0" w:color="000000"/>
              <w:left w:val="single" w:sz="8" w:space="0" w:color="000000"/>
              <w:right w:val="single" w:sz="8" w:space="0" w:color="000000"/>
            </w:tcBorders>
            <w:shd w:val="clear" w:color="auto" w:fill="auto"/>
            <w:vAlign w:val="bottom"/>
          </w:tcPr>
          <w:p w:rsidR="004F5839" w:rsidRDefault="0082211F">
            <w:pPr>
              <w:widowControl w:val="0"/>
              <w:spacing w:line="240" w:lineRule="auto"/>
              <w:ind w:firstLine="0"/>
              <w:jc w:val="center"/>
              <w:rPr>
                <w:sz w:val="16"/>
                <w:szCs w:val="16"/>
              </w:rPr>
            </w:pPr>
            <w:r>
              <w:rPr>
                <w:sz w:val="16"/>
                <w:szCs w:val="16"/>
              </w:rPr>
              <w:t> </w:t>
            </w:r>
          </w:p>
        </w:tc>
      </w:tr>
      <w:tr w:rsidR="004F5839">
        <w:trPr>
          <w:trHeight w:val="75"/>
          <w:jc w:val="center"/>
        </w:trPr>
        <w:tc>
          <w:tcPr>
            <w:tcW w:w="221" w:type="dxa"/>
            <w:shd w:val="clear" w:color="auto" w:fill="auto"/>
            <w:vAlign w:val="bottom"/>
          </w:tcPr>
          <w:p w:rsidR="004F5839" w:rsidRDefault="004F5839">
            <w:pPr>
              <w:widowControl w:val="0"/>
              <w:spacing w:line="240" w:lineRule="auto"/>
              <w:ind w:firstLine="0"/>
              <w:jc w:val="center"/>
              <w:rPr>
                <w:sz w:val="16"/>
                <w:szCs w:val="16"/>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3278" w:type="dxa"/>
            <w:gridSpan w:val="7"/>
            <w:vMerge/>
            <w:vAlign w:val="center"/>
          </w:tcPr>
          <w:p w:rsidR="004F5839" w:rsidRDefault="004F5839">
            <w:pPr>
              <w:widowControl w:val="0"/>
              <w:spacing w:line="240" w:lineRule="auto"/>
              <w:ind w:firstLine="0"/>
              <w:jc w:val="left"/>
              <w:rPr>
                <w:sz w:val="20"/>
                <w:szCs w:val="20"/>
              </w:rPr>
            </w:pPr>
          </w:p>
        </w:tc>
        <w:tc>
          <w:tcPr>
            <w:tcW w:w="1422" w:type="dxa"/>
            <w:gridSpan w:val="4"/>
            <w:vMerge/>
            <w:vAlign w:val="center"/>
          </w:tcPr>
          <w:p w:rsidR="004F5839" w:rsidRDefault="004F5839">
            <w:pPr>
              <w:widowControl w:val="0"/>
              <w:spacing w:line="240" w:lineRule="auto"/>
              <w:ind w:firstLine="0"/>
              <w:jc w:val="left"/>
              <w:rPr>
                <w:sz w:val="16"/>
                <w:szCs w:val="16"/>
              </w:rPr>
            </w:pPr>
          </w:p>
        </w:tc>
      </w:tr>
      <w:tr w:rsidR="004F5839">
        <w:trPr>
          <w:trHeight w:val="30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right"/>
              <w:rPr>
                <w:sz w:val="20"/>
                <w:szCs w:val="20"/>
              </w:rPr>
            </w:pPr>
          </w:p>
        </w:tc>
        <w:tc>
          <w:tcPr>
            <w:tcW w:w="3046" w:type="dxa"/>
            <w:gridSpan w:val="9"/>
            <w:tcBorders>
              <w:right w:val="single" w:sz="4" w:space="0" w:color="000000"/>
            </w:tcBorders>
            <w:shd w:val="clear" w:color="auto" w:fill="auto"/>
            <w:vAlign w:val="bottom"/>
          </w:tcPr>
          <w:p w:rsidR="004F5839" w:rsidRDefault="0082211F">
            <w:pPr>
              <w:widowControl w:val="0"/>
              <w:spacing w:line="240" w:lineRule="auto"/>
              <w:ind w:firstLine="0"/>
              <w:jc w:val="right"/>
              <w:rPr>
                <w:sz w:val="20"/>
                <w:szCs w:val="20"/>
              </w:rPr>
            </w:pPr>
            <w:r>
              <w:rPr>
                <w:sz w:val="20"/>
                <w:szCs w:val="20"/>
              </w:rPr>
              <w:t>Договор подряда (контракт)</w:t>
            </w:r>
          </w:p>
        </w:tc>
        <w:tc>
          <w:tcPr>
            <w:tcW w:w="1299" w:type="dxa"/>
            <w:tcBorders>
              <w:top w:val="single" w:sz="4" w:space="0" w:color="000000"/>
              <w:bottom w:val="single" w:sz="4" w:space="0" w:color="000000"/>
              <w:right w:val="single" w:sz="8" w:space="0" w:color="000000"/>
            </w:tcBorders>
            <w:shd w:val="clear" w:color="auto" w:fill="auto"/>
            <w:vAlign w:val="center"/>
          </w:tcPr>
          <w:p w:rsidR="004F5839" w:rsidRDefault="0082211F">
            <w:pPr>
              <w:widowControl w:val="0"/>
              <w:spacing w:line="240" w:lineRule="auto"/>
              <w:ind w:firstLine="0"/>
              <w:jc w:val="left"/>
              <w:rPr>
                <w:sz w:val="20"/>
                <w:szCs w:val="20"/>
              </w:rPr>
            </w:pPr>
            <w:r>
              <w:rPr>
                <w:sz w:val="20"/>
                <w:szCs w:val="20"/>
              </w:rPr>
              <w:t xml:space="preserve">номер </w:t>
            </w:r>
          </w:p>
        </w:tc>
        <w:tc>
          <w:tcPr>
            <w:tcW w:w="1422" w:type="dxa"/>
            <w:gridSpan w:val="4"/>
            <w:tcBorders>
              <w:top w:val="single" w:sz="4" w:space="0" w:color="000000"/>
              <w:bottom w:val="single" w:sz="4" w:space="0" w:color="000000"/>
              <w:right w:val="single" w:sz="8" w:space="0" w:color="000000"/>
            </w:tcBorders>
            <w:shd w:val="clear" w:color="auto" w:fill="auto"/>
            <w:vAlign w:val="center"/>
          </w:tcPr>
          <w:p w:rsidR="004F5839" w:rsidRDefault="0082211F">
            <w:pPr>
              <w:widowControl w:val="0"/>
              <w:spacing w:line="240" w:lineRule="auto"/>
              <w:ind w:firstLine="0"/>
              <w:jc w:val="left"/>
              <w:rPr>
                <w:sz w:val="20"/>
                <w:szCs w:val="20"/>
              </w:rPr>
            </w:pPr>
            <w:r>
              <w:rPr>
                <w:sz w:val="20"/>
                <w:szCs w:val="20"/>
              </w:rPr>
              <w:t> </w:t>
            </w:r>
          </w:p>
        </w:tc>
      </w:tr>
      <w:tr w:rsidR="004F5839">
        <w:trPr>
          <w:trHeight w:val="300"/>
          <w:jc w:val="center"/>
        </w:trPr>
        <w:tc>
          <w:tcPr>
            <w:tcW w:w="221" w:type="dxa"/>
            <w:shd w:val="clear" w:color="auto" w:fill="auto"/>
            <w:vAlign w:val="bottom"/>
          </w:tcPr>
          <w:p w:rsidR="004F5839" w:rsidRDefault="004F5839">
            <w:pPr>
              <w:widowControl w:val="0"/>
              <w:spacing w:line="240" w:lineRule="auto"/>
              <w:ind w:firstLine="0"/>
              <w:jc w:val="center"/>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299" w:type="dxa"/>
            <w:tcBorders>
              <w:left w:val="single" w:sz="4" w:space="0" w:color="000000"/>
              <w:bottom w:val="single" w:sz="4" w:space="0" w:color="000000"/>
            </w:tcBorders>
            <w:shd w:val="clear" w:color="auto" w:fill="auto"/>
            <w:vAlign w:val="center"/>
          </w:tcPr>
          <w:p w:rsidR="004F5839" w:rsidRDefault="0082211F">
            <w:pPr>
              <w:widowControl w:val="0"/>
              <w:spacing w:line="240" w:lineRule="auto"/>
              <w:ind w:firstLine="0"/>
              <w:jc w:val="left"/>
              <w:rPr>
                <w:sz w:val="20"/>
                <w:szCs w:val="20"/>
              </w:rPr>
            </w:pPr>
            <w:r>
              <w:rPr>
                <w:sz w:val="20"/>
                <w:szCs w:val="20"/>
              </w:rPr>
              <w:t xml:space="preserve">дата </w:t>
            </w:r>
          </w:p>
        </w:tc>
        <w:tc>
          <w:tcPr>
            <w:tcW w:w="1422" w:type="dxa"/>
            <w:gridSpan w:val="4"/>
            <w:tcBorders>
              <w:top w:val="single" w:sz="4" w:space="0" w:color="000000"/>
              <w:left w:val="single" w:sz="8" w:space="0" w:color="000000"/>
              <w:bottom w:val="single" w:sz="4" w:space="0" w:color="000000"/>
              <w:right w:val="single" w:sz="8" w:space="0" w:color="000000"/>
            </w:tcBorders>
            <w:shd w:val="clear" w:color="auto" w:fill="auto"/>
            <w:vAlign w:val="center"/>
          </w:tcPr>
          <w:p w:rsidR="004F5839" w:rsidRDefault="0082211F">
            <w:pPr>
              <w:widowControl w:val="0"/>
              <w:spacing w:line="240" w:lineRule="auto"/>
              <w:ind w:firstLine="0"/>
              <w:jc w:val="left"/>
              <w:rPr>
                <w:sz w:val="20"/>
                <w:szCs w:val="20"/>
              </w:rPr>
            </w:pPr>
            <w:r>
              <w:rPr>
                <w:sz w:val="20"/>
                <w:szCs w:val="20"/>
              </w:rPr>
              <w:t> </w:t>
            </w:r>
          </w:p>
        </w:tc>
      </w:tr>
      <w:tr w:rsidR="004F5839">
        <w:trPr>
          <w:trHeight w:val="300"/>
          <w:jc w:val="center"/>
        </w:trPr>
        <w:tc>
          <w:tcPr>
            <w:tcW w:w="221" w:type="dxa"/>
            <w:shd w:val="clear" w:color="auto" w:fill="auto"/>
            <w:vAlign w:val="bottom"/>
          </w:tcPr>
          <w:p w:rsidR="004F5839" w:rsidRDefault="004F5839">
            <w:pPr>
              <w:widowControl w:val="0"/>
              <w:spacing w:line="240" w:lineRule="auto"/>
              <w:ind w:firstLine="0"/>
              <w:jc w:val="center"/>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 w:type="dxa"/>
            <w:shd w:val="clear" w:color="auto" w:fill="auto"/>
            <w:vAlign w:val="bottom"/>
          </w:tcPr>
          <w:p w:rsidR="004F5839" w:rsidRDefault="004F5839">
            <w:pPr>
              <w:widowControl w:val="0"/>
              <w:spacing w:line="240" w:lineRule="auto"/>
              <w:ind w:firstLine="0"/>
              <w:jc w:val="left"/>
              <w:rPr>
                <w:sz w:val="20"/>
                <w:szCs w:val="20"/>
              </w:rPr>
            </w:pPr>
          </w:p>
        </w:tc>
        <w:tc>
          <w:tcPr>
            <w:tcW w:w="1968" w:type="dxa"/>
            <w:gridSpan w:val="4"/>
            <w:tcBorders>
              <w:right w:val="single" w:sz="8" w:space="0" w:color="000000"/>
            </w:tcBorders>
            <w:shd w:val="clear" w:color="auto" w:fill="auto"/>
            <w:vAlign w:val="bottom"/>
          </w:tcPr>
          <w:p w:rsidR="004F5839" w:rsidRDefault="0082211F">
            <w:pPr>
              <w:widowControl w:val="0"/>
              <w:spacing w:line="240" w:lineRule="auto"/>
              <w:ind w:firstLine="0"/>
              <w:jc w:val="right"/>
              <w:rPr>
                <w:sz w:val="20"/>
                <w:szCs w:val="20"/>
              </w:rPr>
            </w:pPr>
            <w:r>
              <w:rPr>
                <w:sz w:val="20"/>
                <w:szCs w:val="20"/>
              </w:rPr>
              <w:t>Вид операции</w:t>
            </w:r>
          </w:p>
        </w:tc>
        <w:tc>
          <w:tcPr>
            <w:tcW w:w="1422" w:type="dxa"/>
            <w:gridSpan w:val="4"/>
            <w:tcBorders>
              <w:top w:val="single" w:sz="4" w:space="0" w:color="000000"/>
              <w:bottom w:val="single" w:sz="8" w:space="0" w:color="000000"/>
              <w:right w:val="single" w:sz="8"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r>
      <w:tr w:rsidR="004F5839">
        <w:trPr>
          <w:trHeight w:hRule="exact" w:val="135"/>
          <w:jc w:val="center"/>
        </w:trPr>
        <w:tc>
          <w:tcPr>
            <w:tcW w:w="221" w:type="dxa"/>
            <w:shd w:val="clear" w:color="auto" w:fill="auto"/>
            <w:vAlign w:val="bottom"/>
          </w:tcPr>
          <w:p w:rsidR="004F5839" w:rsidRDefault="004F5839">
            <w:pPr>
              <w:widowControl w:val="0"/>
              <w:spacing w:line="240" w:lineRule="auto"/>
              <w:ind w:firstLine="0"/>
              <w:jc w:val="center"/>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right"/>
              <w:rPr>
                <w:sz w:val="20"/>
                <w:szCs w:val="20"/>
              </w:rPr>
            </w:pPr>
          </w:p>
        </w:tc>
        <w:tc>
          <w:tcPr>
            <w:tcW w:w="223" w:type="dxa"/>
            <w:shd w:val="clear" w:color="auto" w:fill="auto"/>
            <w:vAlign w:val="bottom"/>
          </w:tcPr>
          <w:p w:rsidR="004F5839" w:rsidRDefault="004F5839">
            <w:pPr>
              <w:widowControl w:val="0"/>
              <w:spacing w:line="240" w:lineRule="auto"/>
              <w:ind w:firstLine="0"/>
              <w:jc w:val="right"/>
              <w:rPr>
                <w:sz w:val="20"/>
                <w:szCs w:val="20"/>
              </w:rPr>
            </w:pPr>
          </w:p>
        </w:tc>
        <w:tc>
          <w:tcPr>
            <w:tcW w:w="1299" w:type="dxa"/>
            <w:shd w:val="clear" w:color="auto" w:fill="auto"/>
            <w:vAlign w:val="bottom"/>
          </w:tcPr>
          <w:p w:rsidR="004F5839" w:rsidRDefault="004F5839">
            <w:pPr>
              <w:widowControl w:val="0"/>
              <w:spacing w:line="240" w:lineRule="auto"/>
              <w:ind w:firstLine="0"/>
              <w:jc w:val="right"/>
              <w:rPr>
                <w:sz w:val="20"/>
                <w:szCs w:val="20"/>
              </w:rPr>
            </w:pPr>
          </w:p>
        </w:tc>
        <w:tc>
          <w:tcPr>
            <w:tcW w:w="221" w:type="dxa"/>
            <w:shd w:val="clear" w:color="auto" w:fill="auto"/>
            <w:vAlign w:val="bottom"/>
          </w:tcPr>
          <w:p w:rsidR="004F5839" w:rsidRDefault="004F5839">
            <w:pPr>
              <w:widowControl w:val="0"/>
              <w:spacing w:line="240" w:lineRule="auto"/>
              <w:ind w:firstLine="0"/>
              <w:jc w:val="right"/>
              <w:rPr>
                <w:sz w:val="20"/>
                <w:szCs w:val="20"/>
              </w:rPr>
            </w:pPr>
          </w:p>
        </w:tc>
        <w:tc>
          <w:tcPr>
            <w:tcW w:w="571" w:type="dxa"/>
            <w:shd w:val="clear" w:color="auto" w:fill="auto"/>
            <w:vAlign w:val="bottom"/>
          </w:tcPr>
          <w:p w:rsidR="004F5839" w:rsidRDefault="004F5839">
            <w:pPr>
              <w:widowControl w:val="0"/>
              <w:spacing w:line="240" w:lineRule="auto"/>
              <w:ind w:firstLine="0"/>
              <w:jc w:val="left"/>
              <w:rPr>
                <w:sz w:val="20"/>
                <w:szCs w:val="20"/>
              </w:rPr>
            </w:pPr>
          </w:p>
        </w:tc>
        <w:tc>
          <w:tcPr>
            <w:tcW w:w="443" w:type="dxa"/>
            <w:shd w:val="clear" w:color="auto" w:fill="auto"/>
            <w:vAlign w:val="bottom"/>
          </w:tcPr>
          <w:p w:rsidR="004F5839" w:rsidRDefault="004F5839">
            <w:pPr>
              <w:widowControl w:val="0"/>
              <w:spacing w:line="240" w:lineRule="auto"/>
              <w:ind w:firstLine="0"/>
              <w:jc w:val="left"/>
              <w:rPr>
                <w:sz w:val="20"/>
                <w:szCs w:val="20"/>
              </w:rPr>
            </w:pPr>
          </w:p>
        </w:tc>
        <w:tc>
          <w:tcPr>
            <w:tcW w:w="187" w:type="dxa"/>
            <w:shd w:val="clear" w:color="auto" w:fill="auto"/>
            <w:vAlign w:val="bottom"/>
          </w:tcPr>
          <w:p w:rsidR="004F5839" w:rsidRDefault="004F5839">
            <w:pPr>
              <w:widowControl w:val="0"/>
              <w:spacing w:line="240" w:lineRule="auto"/>
              <w:ind w:firstLine="0"/>
              <w:jc w:val="left"/>
              <w:rPr>
                <w:sz w:val="20"/>
                <w:szCs w:val="20"/>
              </w:rPr>
            </w:pPr>
          </w:p>
        </w:tc>
      </w:tr>
      <w:tr w:rsidR="004F5839">
        <w:trPr>
          <w:trHeight w:val="24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tcBorders>
              <w:right w:val="single" w:sz="4" w:space="0" w:color="000000"/>
            </w:tcBorders>
            <w:shd w:val="clear" w:color="auto" w:fill="auto"/>
            <w:vAlign w:val="bottom"/>
          </w:tcPr>
          <w:p w:rsidR="004F5839" w:rsidRDefault="004F5839">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608" w:type="dxa"/>
            <w:gridSpan w:val="3"/>
            <w:vMerge w:val="restart"/>
            <w:tcBorders>
              <w:top w:val="single" w:sz="4" w:space="0" w:color="000000"/>
              <w:left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18"/>
                <w:szCs w:val="18"/>
              </w:rPr>
            </w:pPr>
            <w:r>
              <w:rPr>
                <w:sz w:val="18"/>
                <w:szCs w:val="18"/>
              </w:rPr>
              <w:t>Номер документа</w:t>
            </w:r>
          </w:p>
        </w:tc>
        <w:tc>
          <w:tcPr>
            <w:tcW w:w="2688" w:type="dxa"/>
            <w:gridSpan w:val="5"/>
            <w:vMerge w:val="restart"/>
            <w:tcBorders>
              <w:top w:val="single" w:sz="4" w:space="0" w:color="000000"/>
              <w:left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18"/>
                <w:szCs w:val="18"/>
              </w:rPr>
            </w:pPr>
            <w:r>
              <w:rPr>
                <w:sz w:val="18"/>
                <w:szCs w:val="18"/>
              </w:rPr>
              <w:t>Дата составления</w:t>
            </w:r>
          </w:p>
        </w:tc>
        <w:tc>
          <w:tcPr>
            <w:tcW w:w="281" w:type="dxa"/>
            <w:shd w:val="clear" w:color="auto" w:fill="auto"/>
            <w:vAlign w:val="bottom"/>
          </w:tcPr>
          <w:p w:rsidR="004F5839" w:rsidRDefault="004F5839">
            <w:pPr>
              <w:widowControl w:val="0"/>
              <w:spacing w:line="240" w:lineRule="auto"/>
              <w:ind w:firstLine="0"/>
              <w:jc w:val="center"/>
              <w:rPr>
                <w:sz w:val="18"/>
                <w:szCs w:val="18"/>
              </w:rPr>
            </w:pPr>
          </w:p>
        </w:tc>
        <w:tc>
          <w:tcPr>
            <w:tcW w:w="3499" w:type="dxa"/>
            <w:gridSpan w:val="8"/>
            <w:tcBorders>
              <w:top w:val="single" w:sz="4" w:space="0" w:color="000000"/>
              <w:left w:val="single" w:sz="4" w:space="0" w:color="000000"/>
              <w:bottom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18"/>
                <w:szCs w:val="18"/>
              </w:rPr>
            </w:pPr>
            <w:r>
              <w:rPr>
                <w:sz w:val="18"/>
                <w:szCs w:val="18"/>
              </w:rPr>
              <w:t>Отчетный период</w:t>
            </w:r>
          </w:p>
        </w:tc>
        <w:tc>
          <w:tcPr>
            <w:tcW w:w="571" w:type="dxa"/>
            <w:shd w:val="clear" w:color="auto" w:fill="auto"/>
            <w:vAlign w:val="bottom"/>
          </w:tcPr>
          <w:p w:rsidR="004F5839" w:rsidRDefault="004F5839">
            <w:pPr>
              <w:widowControl w:val="0"/>
              <w:spacing w:line="240" w:lineRule="auto"/>
              <w:ind w:firstLine="0"/>
              <w:jc w:val="center"/>
              <w:rPr>
                <w:sz w:val="18"/>
                <w:szCs w:val="18"/>
              </w:rPr>
            </w:pPr>
          </w:p>
        </w:tc>
        <w:tc>
          <w:tcPr>
            <w:tcW w:w="443" w:type="dxa"/>
            <w:shd w:val="clear" w:color="auto" w:fill="auto"/>
            <w:vAlign w:val="bottom"/>
          </w:tcPr>
          <w:p w:rsidR="004F5839" w:rsidRDefault="004F5839">
            <w:pPr>
              <w:widowControl w:val="0"/>
              <w:spacing w:line="240" w:lineRule="auto"/>
              <w:ind w:firstLine="0"/>
              <w:jc w:val="left"/>
              <w:rPr>
                <w:sz w:val="20"/>
                <w:szCs w:val="20"/>
              </w:rPr>
            </w:pPr>
          </w:p>
        </w:tc>
        <w:tc>
          <w:tcPr>
            <w:tcW w:w="187" w:type="dxa"/>
            <w:shd w:val="clear" w:color="auto" w:fill="auto"/>
            <w:vAlign w:val="bottom"/>
          </w:tcPr>
          <w:p w:rsidR="004F5839" w:rsidRDefault="004F5839">
            <w:pPr>
              <w:widowControl w:val="0"/>
              <w:spacing w:line="240" w:lineRule="auto"/>
              <w:ind w:firstLine="0"/>
              <w:jc w:val="left"/>
              <w:rPr>
                <w:sz w:val="20"/>
                <w:szCs w:val="20"/>
              </w:rPr>
            </w:pPr>
          </w:p>
        </w:tc>
      </w:tr>
      <w:tr w:rsidR="004F5839">
        <w:trPr>
          <w:trHeight w:val="255"/>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tcBorders>
              <w:right w:val="single" w:sz="4" w:space="0" w:color="000000"/>
            </w:tcBorders>
            <w:shd w:val="clear" w:color="auto" w:fill="auto"/>
            <w:vAlign w:val="bottom"/>
          </w:tcPr>
          <w:p w:rsidR="004F5839" w:rsidRDefault="004F5839">
            <w:pPr>
              <w:widowControl w:val="0"/>
              <w:spacing w:line="240" w:lineRule="auto"/>
              <w:ind w:firstLine="0"/>
              <w:jc w:val="left"/>
              <w:rPr>
                <w:sz w:val="20"/>
                <w:szCs w:val="20"/>
              </w:rPr>
            </w:pPr>
          </w:p>
        </w:tc>
        <w:tc>
          <w:tcPr>
            <w:tcW w:w="884" w:type="dxa"/>
            <w:tcBorders>
              <w:left w:val="single" w:sz="4" w:space="0" w:color="000000"/>
            </w:tcBorders>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608" w:type="dxa"/>
            <w:gridSpan w:val="3"/>
            <w:vMerge/>
            <w:vAlign w:val="center"/>
          </w:tcPr>
          <w:p w:rsidR="004F5839" w:rsidRDefault="004F5839">
            <w:pPr>
              <w:widowControl w:val="0"/>
              <w:spacing w:line="240" w:lineRule="auto"/>
              <w:ind w:firstLine="0"/>
              <w:jc w:val="left"/>
              <w:rPr>
                <w:sz w:val="18"/>
                <w:szCs w:val="18"/>
              </w:rPr>
            </w:pPr>
          </w:p>
        </w:tc>
        <w:tc>
          <w:tcPr>
            <w:tcW w:w="2688" w:type="dxa"/>
            <w:gridSpan w:val="5"/>
            <w:vMerge/>
            <w:vAlign w:val="center"/>
          </w:tcPr>
          <w:p w:rsidR="004F5839" w:rsidRDefault="004F5839">
            <w:pPr>
              <w:widowControl w:val="0"/>
              <w:spacing w:line="240" w:lineRule="auto"/>
              <w:ind w:firstLine="0"/>
              <w:jc w:val="left"/>
              <w:rPr>
                <w:sz w:val="18"/>
                <w:szCs w:val="18"/>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1533" w:type="dxa"/>
            <w:gridSpan w:val="4"/>
            <w:tcBorders>
              <w:top w:val="single" w:sz="4" w:space="0" w:color="000000"/>
              <w:left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18"/>
                <w:szCs w:val="18"/>
              </w:rPr>
            </w:pPr>
            <w:r>
              <w:rPr>
                <w:sz w:val="18"/>
                <w:szCs w:val="18"/>
              </w:rPr>
              <w:t>с</w:t>
            </w:r>
          </w:p>
        </w:tc>
        <w:tc>
          <w:tcPr>
            <w:tcW w:w="1966" w:type="dxa"/>
            <w:gridSpan w:val="4"/>
            <w:tcBorders>
              <w:top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18"/>
                <w:szCs w:val="18"/>
              </w:rPr>
            </w:pPr>
            <w:r>
              <w:rPr>
                <w:sz w:val="18"/>
                <w:szCs w:val="18"/>
              </w:rPr>
              <w:t>по</w:t>
            </w:r>
          </w:p>
        </w:tc>
        <w:tc>
          <w:tcPr>
            <w:tcW w:w="571" w:type="dxa"/>
            <w:shd w:val="clear" w:color="auto" w:fill="auto"/>
            <w:vAlign w:val="bottom"/>
          </w:tcPr>
          <w:p w:rsidR="004F5839" w:rsidRDefault="004F5839">
            <w:pPr>
              <w:widowControl w:val="0"/>
              <w:spacing w:line="240" w:lineRule="auto"/>
              <w:ind w:firstLine="0"/>
              <w:jc w:val="center"/>
              <w:rPr>
                <w:sz w:val="18"/>
                <w:szCs w:val="18"/>
              </w:rPr>
            </w:pPr>
          </w:p>
        </w:tc>
        <w:tc>
          <w:tcPr>
            <w:tcW w:w="443" w:type="dxa"/>
            <w:shd w:val="clear" w:color="auto" w:fill="auto"/>
            <w:vAlign w:val="bottom"/>
          </w:tcPr>
          <w:p w:rsidR="004F5839" w:rsidRDefault="004F5839">
            <w:pPr>
              <w:widowControl w:val="0"/>
              <w:spacing w:line="240" w:lineRule="auto"/>
              <w:ind w:firstLine="0"/>
              <w:jc w:val="left"/>
              <w:rPr>
                <w:sz w:val="20"/>
                <w:szCs w:val="20"/>
              </w:rPr>
            </w:pPr>
          </w:p>
        </w:tc>
        <w:tc>
          <w:tcPr>
            <w:tcW w:w="187" w:type="dxa"/>
            <w:shd w:val="clear" w:color="auto" w:fill="auto"/>
            <w:vAlign w:val="bottom"/>
          </w:tcPr>
          <w:p w:rsidR="004F5839" w:rsidRDefault="004F5839">
            <w:pPr>
              <w:widowControl w:val="0"/>
              <w:spacing w:line="240" w:lineRule="auto"/>
              <w:ind w:firstLine="0"/>
              <w:jc w:val="left"/>
              <w:rPr>
                <w:sz w:val="20"/>
                <w:szCs w:val="20"/>
              </w:rPr>
            </w:pPr>
          </w:p>
        </w:tc>
      </w:tr>
      <w:tr w:rsidR="004F5839">
        <w:trPr>
          <w:trHeight w:val="30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82211F">
            <w:pPr>
              <w:widowControl w:val="0"/>
              <w:spacing w:line="240" w:lineRule="auto"/>
              <w:ind w:firstLine="0"/>
              <w:jc w:val="right"/>
              <w:rPr>
                <w:b/>
                <w:bCs/>
                <w:sz w:val="22"/>
                <w:szCs w:val="22"/>
              </w:rPr>
            </w:pPr>
            <w:r>
              <w:rPr>
                <w:b/>
                <w:bCs/>
                <w:sz w:val="22"/>
                <w:szCs w:val="22"/>
              </w:rPr>
              <w:t>АКТ</w:t>
            </w:r>
          </w:p>
        </w:tc>
        <w:tc>
          <w:tcPr>
            <w:tcW w:w="223" w:type="dxa"/>
            <w:shd w:val="clear" w:color="auto" w:fill="auto"/>
            <w:vAlign w:val="bottom"/>
          </w:tcPr>
          <w:p w:rsidR="004F5839" w:rsidRDefault="004F5839">
            <w:pPr>
              <w:widowControl w:val="0"/>
              <w:spacing w:line="240" w:lineRule="auto"/>
              <w:ind w:firstLine="0"/>
              <w:jc w:val="right"/>
              <w:rPr>
                <w:b/>
                <w:bCs/>
                <w:sz w:val="22"/>
                <w:szCs w:val="22"/>
              </w:rPr>
            </w:pPr>
          </w:p>
        </w:tc>
        <w:tc>
          <w:tcPr>
            <w:tcW w:w="1608" w:type="dxa"/>
            <w:gridSpan w:val="3"/>
            <w:tcBorders>
              <w:top w:val="single" w:sz="8" w:space="0" w:color="000000"/>
              <w:left w:val="single" w:sz="8" w:space="0" w:color="000000"/>
              <w:bottom w:val="single" w:sz="8"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c>
          <w:tcPr>
            <w:tcW w:w="2688" w:type="dxa"/>
            <w:gridSpan w:val="5"/>
            <w:tcBorders>
              <w:top w:val="single" w:sz="8" w:space="0" w:color="000000"/>
              <w:bottom w:val="single" w:sz="8" w:space="0" w:color="000000"/>
              <w:right w:val="single" w:sz="8"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c>
          <w:tcPr>
            <w:tcW w:w="281" w:type="dxa"/>
            <w:shd w:val="clear" w:color="auto" w:fill="auto"/>
            <w:vAlign w:val="bottom"/>
          </w:tcPr>
          <w:p w:rsidR="004F5839" w:rsidRDefault="004F5839">
            <w:pPr>
              <w:widowControl w:val="0"/>
              <w:spacing w:line="240" w:lineRule="auto"/>
              <w:ind w:firstLine="0"/>
              <w:jc w:val="center"/>
              <w:rPr>
                <w:sz w:val="20"/>
                <w:szCs w:val="20"/>
              </w:rPr>
            </w:pPr>
          </w:p>
        </w:tc>
        <w:tc>
          <w:tcPr>
            <w:tcW w:w="1533" w:type="dxa"/>
            <w:gridSpan w:val="4"/>
            <w:tcBorders>
              <w:top w:val="single" w:sz="8" w:space="0" w:color="000000"/>
              <w:left w:val="single" w:sz="8" w:space="0" w:color="000000"/>
              <w:bottom w:val="single" w:sz="8"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c>
          <w:tcPr>
            <w:tcW w:w="1966" w:type="dxa"/>
            <w:gridSpan w:val="4"/>
            <w:tcBorders>
              <w:top w:val="single" w:sz="8" w:space="0" w:color="000000"/>
              <w:bottom w:val="single" w:sz="8" w:space="0" w:color="000000"/>
              <w:right w:val="single" w:sz="8"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 </w:t>
            </w:r>
          </w:p>
        </w:tc>
        <w:tc>
          <w:tcPr>
            <w:tcW w:w="571" w:type="dxa"/>
            <w:shd w:val="clear" w:color="auto" w:fill="auto"/>
            <w:vAlign w:val="bottom"/>
          </w:tcPr>
          <w:p w:rsidR="004F5839" w:rsidRDefault="004F5839">
            <w:pPr>
              <w:widowControl w:val="0"/>
              <w:spacing w:line="240" w:lineRule="auto"/>
              <w:ind w:firstLine="0"/>
              <w:jc w:val="center"/>
              <w:rPr>
                <w:sz w:val="20"/>
                <w:szCs w:val="20"/>
              </w:rPr>
            </w:pPr>
          </w:p>
        </w:tc>
        <w:tc>
          <w:tcPr>
            <w:tcW w:w="443" w:type="dxa"/>
            <w:shd w:val="clear" w:color="auto" w:fill="auto"/>
            <w:vAlign w:val="bottom"/>
          </w:tcPr>
          <w:p w:rsidR="004F5839" w:rsidRDefault="004F5839">
            <w:pPr>
              <w:widowControl w:val="0"/>
              <w:spacing w:line="240" w:lineRule="auto"/>
              <w:ind w:firstLine="0"/>
              <w:jc w:val="left"/>
              <w:rPr>
                <w:sz w:val="20"/>
                <w:szCs w:val="20"/>
              </w:rPr>
            </w:pPr>
          </w:p>
        </w:tc>
        <w:tc>
          <w:tcPr>
            <w:tcW w:w="187" w:type="dxa"/>
            <w:shd w:val="clear" w:color="auto" w:fill="auto"/>
            <w:vAlign w:val="bottom"/>
          </w:tcPr>
          <w:p w:rsidR="004F5839" w:rsidRDefault="004F5839">
            <w:pPr>
              <w:widowControl w:val="0"/>
              <w:spacing w:line="240" w:lineRule="auto"/>
              <w:ind w:firstLine="0"/>
              <w:jc w:val="left"/>
              <w:rPr>
                <w:sz w:val="20"/>
                <w:szCs w:val="20"/>
              </w:rPr>
            </w:pPr>
          </w:p>
        </w:tc>
      </w:tr>
      <w:tr w:rsidR="004F5839">
        <w:trPr>
          <w:trHeight w:val="30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6864" w:type="dxa"/>
            <w:gridSpan w:val="11"/>
            <w:shd w:val="clear" w:color="auto" w:fill="auto"/>
            <w:vAlign w:val="bottom"/>
          </w:tcPr>
          <w:p w:rsidR="004F5839" w:rsidRDefault="0082211F">
            <w:pPr>
              <w:widowControl w:val="0"/>
              <w:spacing w:line="240" w:lineRule="auto"/>
              <w:ind w:firstLine="0"/>
              <w:jc w:val="center"/>
              <w:rPr>
                <w:b/>
                <w:bCs/>
                <w:sz w:val="22"/>
                <w:szCs w:val="22"/>
              </w:rPr>
            </w:pPr>
            <w:r>
              <w:rPr>
                <w:b/>
                <w:bCs/>
                <w:sz w:val="22"/>
                <w:szCs w:val="22"/>
              </w:rPr>
              <w:t>ОСВИДЕТЕЛЬСТВОВАНИЯ ВЫПОЛНЕННЫХ РАБОТ</w:t>
            </w:r>
          </w:p>
        </w:tc>
        <w:tc>
          <w:tcPr>
            <w:tcW w:w="272" w:type="dxa"/>
            <w:shd w:val="clear" w:color="auto" w:fill="auto"/>
            <w:vAlign w:val="bottom"/>
          </w:tcPr>
          <w:p w:rsidR="004F5839" w:rsidRDefault="004F5839">
            <w:pPr>
              <w:widowControl w:val="0"/>
              <w:spacing w:line="240" w:lineRule="auto"/>
              <w:ind w:firstLine="0"/>
              <w:jc w:val="center"/>
              <w:rPr>
                <w:b/>
                <w:bCs/>
                <w:sz w:val="22"/>
                <w:szCs w:val="22"/>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299"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571" w:type="dxa"/>
            <w:shd w:val="clear" w:color="auto" w:fill="auto"/>
            <w:vAlign w:val="bottom"/>
          </w:tcPr>
          <w:p w:rsidR="004F5839" w:rsidRDefault="004F5839">
            <w:pPr>
              <w:widowControl w:val="0"/>
              <w:spacing w:line="240" w:lineRule="auto"/>
              <w:ind w:firstLine="0"/>
              <w:jc w:val="left"/>
              <w:rPr>
                <w:sz w:val="20"/>
                <w:szCs w:val="20"/>
              </w:rPr>
            </w:pPr>
          </w:p>
        </w:tc>
        <w:tc>
          <w:tcPr>
            <w:tcW w:w="443" w:type="dxa"/>
            <w:shd w:val="clear" w:color="auto" w:fill="auto"/>
            <w:vAlign w:val="bottom"/>
          </w:tcPr>
          <w:p w:rsidR="004F5839" w:rsidRDefault="004F5839">
            <w:pPr>
              <w:widowControl w:val="0"/>
              <w:spacing w:line="240" w:lineRule="auto"/>
              <w:ind w:firstLine="0"/>
              <w:jc w:val="left"/>
              <w:rPr>
                <w:sz w:val="20"/>
                <w:szCs w:val="20"/>
              </w:rPr>
            </w:pPr>
          </w:p>
        </w:tc>
        <w:tc>
          <w:tcPr>
            <w:tcW w:w="187" w:type="dxa"/>
            <w:shd w:val="clear" w:color="auto" w:fill="auto"/>
            <w:vAlign w:val="bottom"/>
          </w:tcPr>
          <w:p w:rsidR="004F5839" w:rsidRDefault="004F5839">
            <w:pPr>
              <w:widowControl w:val="0"/>
              <w:spacing w:line="240" w:lineRule="auto"/>
              <w:ind w:firstLine="0"/>
              <w:jc w:val="left"/>
              <w:rPr>
                <w:sz w:val="20"/>
                <w:szCs w:val="20"/>
              </w:rPr>
            </w:pPr>
          </w:p>
        </w:tc>
      </w:tr>
      <w:tr w:rsidR="004F5839">
        <w:trPr>
          <w:trHeight w:val="30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6916" w:type="dxa"/>
            <w:gridSpan w:val="11"/>
            <w:shd w:val="clear" w:color="auto" w:fill="auto"/>
            <w:vAlign w:val="bottom"/>
          </w:tcPr>
          <w:p w:rsidR="004F5839" w:rsidRDefault="0082211F">
            <w:pPr>
              <w:widowControl w:val="0"/>
              <w:spacing w:line="240" w:lineRule="auto"/>
              <w:ind w:firstLine="0"/>
              <w:jc w:val="left"/>
              <w:rPr>
                <w:sz w:val="20"/>
                <w:szCs w:val="20"/>
              </w:rPr>
            </w:pPr>
            <w:r>
              <w:rPr>
                <w:sz w:val="20"/>
                <w:szCs w:val="20"/>
              </w:rPr>
              <w:t xml:space="preserve">Сметная (договорная) стоимость в соответствии с договором подряда </w:t>
            </w:r>
          </w:p>
        </w:tc>
        <w:tc>
          <w:tcPr>
            <w:tcW w:w="223" w:type="dxa"/>
            <w:shd w:val="clear" w:color="auto" w:fill="auto"/>
            <w:vAlign w:val="center"/>
          </w:tcPr>
          <w:p w:rsidR="004F5839" w:rsidRDefault="004F5839">
            <w:pPr>
              <w:widowControl w:val="0"/>
              <w:spacing w:line="240" w:lineRule="auto"/>
              <w:ind w:firstLine="0"/>
              <w:jc w:val="left"/>
              <w:rPr>
                <w:sz w:val="20"/>
                <w:szCs w:val="20"/>
              </w:rPr>
            </w:pPr>
          </w:p>
        </w:tc>
        <w:tc>
          <w:tcPr>
            <w:tcW w:w="240" w:type="dxa"/>
            <w:shd w:val="clear" w:color="auto" w:fill="auto"/>
            <w:vAlign w:val="center"/>
          </w:tcPr>
          <w:p w:rsidR="004F5839" w:rsidRDefault="004F5839">
            <w:pPr>
              <w:widowControl w:val="0"/>
              <w:spacing w:line="240" w:lineRule="auto"/>
              <w:ind w:firstLine="0"/>
              <w:jc w:val="center"/>
              <w:rPr>
                <w:sz w:val="20"/>
                <w:szCs w:val="20"/>
              </w:rPr>
            </w:pPr>
          </w:p>
        </w:tc>
        <w:tc>
          <w:tcPr>
            <w:tcW w:w="7836" w:type="dxa"/>
            <w:gridSpan w:val="16"/>
            <w:tcBorders>
              <w:bottom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 </w:t>
            </w:r>
          </w:p>
        </w:tc>
        <w:tc>
          <w:tcPr>
            <w:tcW w:w="571" w:type="dxa"/>
            <w:shd w:val="clear" w:color="auto" w:fill="auto"/>
            <w:vAlign w:val="bottom"/>
          </w:tcPr>
          <w:p w:rsidR="004F5839" w:rsidRDefault="0082211F">
            <w:pPr>
              <w:widowControl w:val="0"/>
              <w:spacing w:line="240" w:lineRule="auto"/>
              <w:ind w:firstLine="0"/>
              <w:jc w:val="right"/>
              <w:rPr>
                <w:sz w:val="20"/>
                <w:szCs w:val="20"/>
              </w:rPr>
            </w:pPr>
            <w:r>
              <w:rPr>
                <w:sz w:val="20"/>
                <w:szCs w:val="20"/>
              </w:rPr>
              <w:t>руб.</w:t>
            </w:r>
          </w:p>
        </w:tc>
        <w:tc>
          <w:tcPr>
            <w:tcW w:w="443" w:type="dxa"/>
            <w:shd w:val="clear" w:color="auto" w:fill="auto"/>
            <w:vAlign w:val="bottom"/>
          </w:tcPr>
          <w:p w:rsidR="004F5839" w:rsidRDefault="004F5839">
            <w:pPr>
              <w:widowControl w:val="0"/>
              <w:spacing w:line="240" w:lineRule="auto"/>
              <w:ind w:firstLine="0"/>
              <w:jc w:val="right"/>
              <w:rPr>
                <w:sz w:val="20"/>
                <w:szCs w:val="20"/>
              </w:rPr>
            </w:pPr>
          </w:p>
        </w:tc>
        <w:tc>
          <w:tcPr>
            <w:tcW w:w="187" w:type="dxa"/>
            <w:shd w:val="clear" w:color="auto" w:fill="auto"/>
            <w:vAlign w:val="bottom"/>
          </w:tcPr>
          <w:p w:rsidR="004F5839" w:rsidRDefault="004F5839">
            <w:pPr>
              <w:widowControl w:val="0"/>
              <w:spacing w:line="240" w:lineRule="auto"/>
              <w:ind w:firstLine="0"/>
              <w:jc w:val="left"/>
              <w:rPr>
                <w:sz w:val="20"/>
                <w:szCs w:val="20"/>
              </w:rPr>
            </w:pPr>
          </w:p>
        </w:tc>
      </w:tr>
      <w:tr w:rsidR="004F5839">
        <w:trPr>
          <w:trHeight w:hRule="exact" w:val="21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center"/>
          </w:tcPr>
          <w:p w:rsidR="004F5839" w:rsidRDefault="004F5839">
            <w:pPr>
              <w:widowControl w:val="0"/>
              <w:spacing w:line="240" w:lineRule="auto"/>
              <w:ind w:firstLine="0"/>
              <w:jc w:val="left"/>
              <w:rPr>
                <w:sz w:val="20"/>
                <w:szCs w:val="20"/>
              </w:rPr>
            </w:pPr>
          </w:p>
        </w:tc>
        <w:tc>
          <w:tcPr>
            <w:tcW w:w="221" w:type="dxa"/>
            <w:shd w:val="clear" w:color="auto" w:fill="auto"/>
            <w:vAlign w:val="center"/>
          </w:tcPr>
          <w:p w:rsidR="004F5839" w:rsidRDefault="004F5839">
            <w:pPr>
              <w:widowControl w:val="0"/>
              <w:spacing w:line="240" w:lineRule="auto"/>
              <w:ind w:firstLine="0"/>
              <w:jc w:val="left"/>
              <w:rPr>
                <w:sz w:val="20"/>
                <w:szCs w:val="20"/>
              </w:rPr>
            </w:pPr>
          </w:p>
        </w:tc>
        <w:tc>
          <w:tcPr>
            <w:tcW w:w="786" w:type="dxa"/>
            <w:shd w:val="clear" w:color="auto" w:fill="auto"/>
            <w:vAlign w:val="center"/>
          </w:tcPr>
          <w:p w:rsidR="004F5839" w:rsidRDefault="004F5839">
            <w:pPr>
              <w:widowControl w:val="0"/>
              <w:spacing w:line="240" w:lineRule="auto"/>
              <w:ind w:firstLine="0"/>
              <w:jc w:val="center"/>
              <w:rPr>
                <w:sz w:val="20"/>
                <w:szCs w:val="20"/>
              </w:rPr>
            </w:pPr>
          </w:p>
        </w:tc>
        <w:tc>
          <w:tcPr>
            <w:tcW w:w="524" w:type="dxa"/>
            <w:shd w:val="clear" w:color="auto" w:fill="auto"/>
            <w:vAlign w:val="center"/>
          </w:tcPr>
          <w:p w:rsidR="004F5839" w:rsidRDefault="004F5839">
            <w:pPr>
              <w:widowControl w:val="0"/>
              <w:spacing w:line="240" w:lineRule="auto"/>
              <w:ind w:firstLine="0"/>
              <w:jc w:val="center"/>
              <w:rPr>
                <w:sz w:val="20"/>
                <w:szCs w:val="20"/>
              </w:rPr>
            </w:pPr>
          </w:p>
        </w:tc>
        <w:tc>
          <w:tcPr>
            <w:tcW w:w="223" w:type="dxa"/>
            <w:shd w:val="clear" w:color="auto" w:fill="auto"/>
            <w:vAlign w:val="center"/>
          </w:tcPr>
          <w:p w:rsidR="004F5839" w:rsidRDefault="004F5839">
            <w:pPr>
              <w:widowControl w:val="0"/>
              <w:spacing w:line="240" w:lineRule="auto"/>
              <w:ind w:firstLine="0"/>
              <w:jc w:val="center"/>
              <w:rPr>
                <w:sz w:val="20"/>
                <w:szCs w:val="20"/>
              </w:rPr>
            </w:pPr>
          </w:p>
        </w:tc>
        <w:tc>
          <w:tcPr>
            <w:tcW w:w="969" w:type="dxa"/>
            <w:shd w:val="clear" w:color="auto" w:fill="auto"/>
            <w:vAlign w:val="center"/>
          </w:tcPr>
          <w:p w:rsidR="004F5839" w:rsidRDefault="004F5839">
            <w:pPr>
              <w:widowControl w:val="0"/>
              <w:spacing w:line="240" w:lineRule="auto"/>
              <w:ind w:firstLine="0"/>
              <w:jc w:val="center"/>
              <w:rPr>
                <w:sz w:val="20"/>
                <w:szCs w:val="20"/>
              </w:rPr>
            </w:pPr>
          </w:p>
        </w:tc>
        <w:tc>
          <w:tcPr>
            <w:tcW w:w="1080" w:type="dxa"/>
            <w:shd w:val="clear" w:color="auto" w:fill="auto"/>
            <w:vAlign w:val="center"/>
          </w:tcPr>
          <w:p w:rsidR="004F5839" w:rsidRDefault="004F5839">
            <w:pPr>
              <w:widowControl w:val="0"/>
              <w:spacing w:line="240" w:lineRule="auto"/>
              <w:ind w:firstLine="0"/>
              <w:jc w:val="center"/>
              <w:rPr>
                <w:sz w:val="20"/>
                <w:szCs w:val="20"/>
              </w:rPr>
            </w:pPr>
          </w:p>
        </w:tc>
        <w:tc>
          <w:tcPr>
            <w:tcW w:w="222" w:type="dxa"/>
            <w:shd w:val="clear" w:color="auto" w:fill="auto"/>
            <w:vAlign w:val="center"/>
          </w:tcPr>
          <w:p w:rsidR="004F5839" w:rsidRDefault="004F5839">
            <w:pPr>
              <w:widowControl w:val="0"/>
              <w:spacing w:line="240" w:lineRule="auto"/>
              <w:ind w:firstLine="0"/>
              <w:jc w:val="center"/>
              <w:rPr>
                <w:sz w:val="20"/>
                <w:szCs w:val="20"/>
              </w:rPr>
            </w:pPr>
          </w:p>
        </w:tc>
        <w:tc>
          <w:tcPr>
            <w:tcW w:w="945" w:type="dxa"/>
            <w:shd w:val="clear" w:color="auto" w:fill="auto"/>
            <w:vAlign w:val="center"/>
          </w:tcPr>
          <w:p w:rsidR="004F5839" w:rsidRDefault="004F5839">
            <w:pPr>
              <w:widowControl w:val="0"/>
              <w:spacing w:line="240" w:lineRule="auto"/>
              <w:ind w:firstLine="0"/>
              <w:jc w:val="center"/>
              <w:rPr>
                <w:sz w:val="20"/>
                <w:szCs w:val="20"/>
              </w:rPr>
            </w:pPr>
          </w:p>
        </w:tc>
        <w:tc>
          <w:tcPr>
            <w:tcW w:w="884" w:type="dxa"/>
            <w:shd w:val="clear" w:color="auto" w:fill="auto"/>
            <w:vAlign w:val="center"/>
          </w:tcPr>
          <w:p w:rsidR="004F5839" w:rsidRDefault="004F5839">
            <w:pPr>
              <w:widowControl w:val="0"/>
              <w:spacing w:line="240" w:lineRule="auto"/>
              <w:ind w:firstLine="0"/>
              <w:jc w:val="center"/>
              <w:rPr>
                <w:sz w:val="20"/>
                <w:szCs w:val="20"/>
              </w:rPr>
            </w:pPr>
          </w:p>
        </w:tc>
        <w:tc>
          <w:tcPr>
            <w:tcW w:w="223" w:type="dxa"/>
            <w:shd w:val="clear" w:color="auto" w:fill="auto"/>
            <w:vAlign w:val="center"/>
          </w:tcPr>
          <w:p w:rsidR="004F5839" w:rsidRDefault="004F5839">
            <w:pPr>
              <w:widowControl w:val="0"/>
              <w:spacing w:line="240" w:lineRule="auto"/>
              <w:ind w:firstLine="0"/>
              <w:jc w:val="center"/>
              <w:rPr>
                <w:sz w:val="20"/>
                <w:szCs w:val="20"/>
              </w:rPr>
            </w:pPr>
          </w:p>
        </w:tc>
        <w:tc>
          <w:tcPr>
            <w:tcW w:w="240" w:type="dxa"/>
            <w:shd w:val="clear" w:color="auto" w:fill="auto"/>
            <w:vAlign w:val="center"/>
          </w:tcPr>
          <w:p w:rsidR="004F5839" w:rsidRDefault="004F5839">
            <w:pPr>
              <w:widowControl w:val="0"/>
              <w:spacing w:line="240" w:lineRule="auto"/>
              <w:ind w:firstLine="0"/>
              <w:jc w:val="center"/>
              <w:rPr>
                <w:sz w:val="20"/>
                <w:szCs w:val="20"/>
              </w:rPr>
            </w:pPr>
          </w:p>
        </w:tc>
        <w:tc>
          <w:tcPr>
            <w:tcW w:w="599" w:type="dxa"/>
            <w:shd w:val="clear" w:color="auto" w:fill="auto"/>
            <w:vAlign w:val="center"/>
          </w:tcPr>
          <w:p w:rsidR="004F5839" w:rsidRDefault="004F5839">
            <w:pPr>
              <w:widowControl w:val="0"/>
              <w:spacing w:line="240" w:lineRule="auto"/>
              <w:ind w:firstLine="0"/>
              <w:jc w:val="center"/>
              <w:rPr>
                <w:sz w:val="20"/>
                <w:szCs w:val="20"/>
              </w:rPr>
            </w:pPr>
          </w:p>
        </w:tc>
        <w:tc>
          <w:tcPr>
            <w:tcW w:w="769" w:type="dxa"/>
            <w:shd w:val="clear" w:color="auto" w:fill="auto"/>
            <w:vAlign w:val="center"/>
          </w:tcPr>
          <w:p w:rsidR="004F5839" w:rsidRDefault="004F5839">
            <w:pPr>
              <w:widowControl w:val="0"/>
              <w:spacing w:line="240" w:lineRule="auto"/>
              <w:ind w:firstLine="0"/>
              <w:jc w:val="center"/>
              <w:rPr>
                <w:sz w:val="20"/>
                <w:szCs w:val="20"/>
              </w:rPr>
            </w:pPr>
          </w:p>
        </w:tc>
        <w:tc>
          <w:tcPr>
            <w:tcW w:w="338" w:type="dxa"/>
            <w:shd w:val="clear" w:color="auto" w:fill="auto"/>
            <w:vAlign w:val="center"/>
          </w:tcPr>
          <w:p w:rsidR="004F5839" w:rsidRDefault="004F5839">
            <w:pPr>
              <w:widowControl w:val="0"/>
              <w:spacing w:line="240" w:lineRule="auto"/>
              <w:ind w:firstLine="0"/>
              <w:jc w:val="center"/>
              <w:rPr>
                <w:sz w:val="20"/>
                <w:szCs w:val="20"/>
              </w:rPr>
            </w:pPr>
          </w:p>
        </w:tc>
        <w:tc>
          <w:tcPr>
            <w:tcW w:w="243" w:type="dxa"/>
            <w:shd w:val="clear" w:color="auto" w:fill="auto"/>
            <w:vAlign w:val="center"/>
          </w:tcPr>
          <w:p w:rsidR="004F5839" w:rsidRDefault="004F5839">
            <w:pPr>
              <w:widowControl w:val="0"/>
              <w:spacing w:line="240" w:lineRule="auto"/>
              <w:ind w:firstLine="0"/>
              <w:jc w:val="center"/>
              <w:rPr>
                <w:sz w:val="20"/>
                <w:szCs w:val="20"/>
              </w:rPr>
            </w:pPr>
          </w:p>
        </w:tc>
        <w:tc>
          <w:tcPr>
            <w:tcW w:w="1321" w:type="dxa"/>
            <w:shd w:val="clear" w:color="auto" w:fill="auto"/>
            <w:vAlign w:val="center"/>
          </w:tcPr>
          <w:p w:rsidR="004F5839" w:rsidRDefault="004F5839">
            <w:pPr>
              <w:widowControl w:val="0"/>
              <w:spacing w:line="240" w:lineRule="auto"/>
              <w:ind w:firstLine="0"/>
              <w:jc w:val="center"/>
              <w:rPr>
                <w:sz w:val="20"/>
                <w:szCs w:val="20"/>
              </w:rPr>
            </w:pPr>
          </w:p>
        </w:tc>
        <w:tc>
          <w:tcPr>
            <w:tcW w:w="272" w:type="dxa"/>
            <w:shd w:val="clear" w:color="auto" w:fill="auto"/>
            <w:vAlign w:val="center"/>
          </w:tcPr>
          <w:p w:rsidR="004F5839" w:rsidRDefault="004F5839">
            <w:pPr>
              <w:widowControl w:val="0"/>
              <w:spacing w:line="240" w:lineRule="auto"/>
              <w:ind w:firstLine="0"/>
              <w:jc w:val="center"/>
              <w:rPr>
                <w:sz w:val="20"/>
                <w:szCs w:val="20"/>
              </w:rPr>
            </w:pPr>
          </w:p>
        </w:tc>
        <w:tc>
          <w:tcPr>
            <w:tcW w:w="514" w:type="dxa"/>
            <w:shd w:val="clear" w:color="auto" w:fill="auto"/>
            <w:vAlign w:val="center"/>
          </w:tcPr>
          <w:p w:rsidR="004F5839" w:rsidRDefault="004F5839">
            <w:pPr>
              <w:widowControl w:val="0"/>
              <w:spacing w:line="240" w:lineRule="auto"/>
              <w:ind w:firstLine="0"/>
              <w:jc w:val="center"/>
              <w:rPr>
                <w:sz w:val="20"/>
                <w:szCs w:val="20"/>
              </w:rPr>
            </w:pPr>
          </w:p>
        </w:tc>
        <w:tc>
          <w:tcPr>
            <w:tcW w:w="281" w:type="dxa"/>
            <w:shd w:val="clear" w:color="auto" w:fill="auto"/>
            <w:vAlign w:val="center"/>
          </w:tcPr>
          <w:p w:rsidR="004F5839" w:rsidRDefault="004F5839">
            <w:pPr>
              <w:widowControl w:val="0"/>
              <w:spacing w:line="240" w:lineRule="auto"/>
              <w:ind w:firstLine="0"/>
              <w:jc w:val="center"/>
              <w:rPr>
                <w:sz w:val="20"/>
                <w:szCs w:val="20"/>
              </w:rPr>
            </w:pPr>
          </w:p>
        </w:tc>
        <w:tc>
          <w:tcPr>
            <w:tcW w:w="493" w:type="dxa"/>
            <w:shd w:val="clear" w:color="auto" w:fill="auto"/>
            <w:vAlign w:val="center"/>
          </w:tcPr>
          <w:p w:rsidR="004F5839" w:rsidRDefault="004F5839">
            <w:pPr>
              <w:widowControl w:val="0"/>
              <w:spacing w:line="240" w:lineRule="auto"/>
              <w:ind w:firstLine="0"/>
              <w:jc w:val="center"/>
              <w:rPr>
                <w:sz w:val="20"/>
                <w:szCs w:val="20"/>
              </w:rPr>
            </w:pPr>
          </w:p>
        </w:tc>
        <w:tc>
          <w:tcPr>
            <w:tcW w:w="599" w:type="dxa"/>
            <w:shd w:val="clear" w:color="auto" w:fill="auto"/>
            <w:vAlign w:val="center"/>
          </w:tcPr>
          <w:p w:rsidR="004F5839" w:rsidRDefault="004F5839">
            <w:pPr>
              <w:widowControl w:val="0"/>
              <w:spacing w:line="240" w:lineRule="auto"/>
              <w:ind w:firstLine="0"/>
              <w:jc w:val="center"/>
              <w:rPr>
                <w:sz w:val="20"/>
                <w:szCs w:val="20"/>
              </w:rPr>
            </w:pPr>
          </w:p>
        </w:tc>
        <w:tc>
          <w:tcPr>
            <w:tcW w:w="218" w:type="dxa"/>
            <w:shd w:val="clear" w:color="auto" w:fill="auto"/>
            <w:vAlign w:val="bottom"/>
          </w:tcPr>
          <w:p w:rsidR="004F5839" w:rsidRDefault="004F5839">
            <w:pPr>
              <w:widowControl w:val="0"/>
              <w:spacing w:line="240" w:lineRule="auto"/>
              <w:ind w:firstLine="0"/>
              <w:jc w:val="center"/>
              <w:rPr>
                <w:sz w:val="20"/>
                <w:szCs w:val="20"/>
              </w:rPr>
            </w:pPr>
          </w:p>
        </w:tc>
        <w:tc>
          <w:tcPr>
            <w:tcW w:w="223" w:type="dxa"/>
            <w:shd w:val="clear" w:color="auto" w:fill="auto"/>
            <w:vAlign w:val="bottom"/>
          </w:tcPr>
          <w:p w:rsidR="004F5839" w:rsidRDefault="004F5839">
            <w:pPr>
              <w:widowControl w:val="0"/>
              <w:spacing w:line="240" w:lineRule="auto"/>
              <w:ind w:firstLine="0"/>
              <w:jc w:val="center"/>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299"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571" w:type="dxa"/>
            <w:shd w:val="clear" w:color="auto" w:fill="auto"/>
            <w:vAlign w:val="bottom"/>
          </w:tcPr>
          <w:p w:rsidR="004F5839" w:rsidRDefault="004F5839">
            <w:pPr>
              <w:widowControl w:val="0"/>
              <w:spacing w:line="240" w:lineRule="auto"/>
              <w:ind w:firstLine="0"/>
              <w:jc w:val="left"/>
              <w:rPr>
                <w:sz w:val="20"/>
                <w:szCs w:val="20"/>
              </w:rPr>
            </w:pPr>
          </w:p>
        </w:tc>
        <w:tc>
          <w:tcPr>
            <w:tcW w:w="443" w:type="dxa"/>
            <w:shd w:val="clear" w:color="auto" w:fill="auto"/>
            <w:vAlign w:val="bottom"/>
          </w:tcPr>
          <w:p w:rsidR="004F5839" w:rsidRDefault="004F5839">
            <w:pPr>
              <w:widowControl w:val="0"/>
              <w:spacing w:line="240" w:lineRule="auto"/>
              <w:ind w:firstLine="0"/>
              <w:jc w:val="left"/>
              <w:rPr>
                <w:sz w:val="20"/>
                <w:szCs w:val="20"/>
              </w:rPr>
            </w:pPr>
          </w:p>
        </w:tc>
        <w:tc>
          <w:tcPr>
            <w:tcW w:w="187" w:type="dxa"/>
            <w:shd w:val="clear" w:color="auto" w:fill="auto"/>
            <w:vAlign w:val="bottom"/>
          </w:tcPr>
          <w:p w:rsidR="004F5839" w:rsidRDefault="004F5839">
            <w:pPr>
              <w:widowControl w:val="0"/>
              <w:spacing w:line="240" w:lineRule="auto"/>
              <w:ind w:firstLine="0"/>
              <w:jc w:val="left"/>
              <w:rPr>
                <w:sz w:val="20"/>
                <w:szCs w:val="20"/>
              </w:rPr>
            </w:pPr>
          </w:p>
        </w:tc>
      </w:tr>
      <w:tr w:rsidR="004F5839">
        <w:trPr>
          <w:trHeight w:val="300"/>
          <w:jc w:val="center"/>
        </w:trPr>
        <w:tc>
          <w:tcPr>
            <w:tcW w:w="2290" w:type="dxa"/>
            <w:gridSpan w:val="5"/>
            <w:tcBorders>
              <w:top w:val="single" w:sz="4" w:space="0" w:color="000000"/>
              <w:left w:val="single" w:sz="4" w:space="0" w:color="000000"/>
              <w:bottom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0"/>
                <w:szCs w:val="20"/>
              </w:rPr>
            </w:pPr>
            <w:r>
              <w:rPr>
                <w:sz w:val="20"/>
                <w:szCs w:val="20"/>
              </w:rPr>
              <w:t>Номер</w:t>
            </w:r>
          </w:p>
        </w:tc>
        <w:tc>
          <w:tcPr>
            <w:tcW w:w="5310"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44AA3" w:rsidRDefault="0082211F">
            <w:pPr>
              <w:widowControl w:val="0"/>
              <w:spacing w:line="240" w:lineRule="auto"/>
              <w:ind w:firstLine="0"/>
              <w:jc w:val="center"/>
              <w:rPr>
                <w:sz w:val="20"/>
                <w:szCs w:val="20"/>
              </w:rPr>
            </w:pPr>
            <w:r>
              <w:rPr>
                <w:sz w:val="20"/>
                <w:szCs w:val="20"/>
              </w:rPr>
              <w:t>Наименование работ</w:t>
            </w:r>
          </w:p>
          <w:p w:rsidR="00744AA3" w:rsidRPr="00744AA3" w:rsidRDefault="00744AA3" w:rsidP="00744AA3">
            <w:pPr>
              <w:rPr>
                <w:sz w:val="20"/>
                <w:szCs w:val="20"/>
              </w:rPr>
            </w:pPr>
          </w:p>
          <w:p w:rsidR="00744AA3" w:rsidRDefault="00744AA3" w:rsidP="00744AA3">
            <w:pPr>
              <w:rPr>
                <w:sz w:val="20"/>
                <w:szCs w:val="20"/>
              </w:rPr>
            </w:pPr>
          </w:p>
          <w:p w:rsidR="004F5839" w:rsidRPr="00744AA3" w:rsidRDefault="004F5839" w:rsidP="00744AA3">
            <w:pPr>
              <w:rPr>
                <w:sz w:val="20"/>
                <w:szCs w:val="20"/>
              </w:rPr>
            </w:pPr>
          </w:p>
        </w:tc>
        <w:tc>
          <w:tcPr>
            <w:tcW w:w="1368" w:type="dxa"/>
            <w:gridSpan w:val="2"/>
            <w:vMerge w:val="restart"/>
            <w:tcBorders>
              <w:top w:val="single" w:sz="4" w:space="0" w:color="000000"/>
              <w:left w:val="single" w:sz="4" w:space="0" w:color="000000"/>
              <w:bottom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Номер единичной расценки</w:t>
            </w:r>
          </w:p>
        </w:tc>
        <w:tc>
          <w:tcPr>
            <w:tcW w:w="217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Единица измерения</w:t>
            </w:r>
          </w:p>
        </w:tc>
        <w:tc>
          <w:tcPr>
            <w:tcW w:w="5495" w:type="dxa"/>
            <w:gridSpan w:val="13"/>
            <w:tcBorders>
              <w:top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Выполнено работ</w:t>
            </w:r>
          </w:p>
        </w:tc>
      </w:tr>
      <w:tr w:rsidR="004F5839">
        <w:trPr>
          <w:trHeight w:val="9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по</w:t>
            </w:r>
            <w:r>
              <w:rPr>
                <w:sz w:val="20"/>
                <w:szCs w:val="20"/>
              </w:rPr>
              <w:br/>
              <w:t>поряд-</w:t>
            </w:r>
            <w:r>
              <w:rPr>
                <w:sz w:val="20"/>
                <w:szCs w:val="20"/>
              </w:rPr>
              <w:br/>
              <w:t>ку</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744AA3" w:rsidRDefault="0082211F">
            <w:pPr>
              <w:widowControl w:val="0"/>
              <w:spacing w:line="240" w:lineRule="auto"/>
              <w:ind w:firstLine="0"/>
              <w:jc w:val="center"/>
              <w:rPr>
                <w:sz w:val="20"/>
                <w:szCs w:val="20"/>
              </w:rPr>
            </w:pPr>
            <w:r>
              <w:rPr>
                <w:sz w:val="20"/>
                <w:szCs w:val="20"/>
              </w:rPr>
              <w:t>позиции по смете</w:t>
            </w:r>
          </w:p>
          <w:p w:rsidR="00744AA3" w:rsidRDefault="00744AA3" w:rsidP="00744AA3">
            <w:pPr>
              <w:rPr>
                <w:sz w:val="20"/>
                <w:szCs w:val="20"/>
              </w:rPr>
            </w:pPr>
          </w:p>
          <w:p w:rsidR="004F5839" w:rsidRPr="00744AA3" w:rsidRDefault="004F5839" w:rsidP="00744AA3">
            <w:pPr>
              <w:rPr>
                <w:sz w:val="20"/>
                <w:szCs w:val="20"/>
              </w:rPr>
            </w:pPr>
          </w:p>
        </w:tc>
        <w:tc>
          <w:tcPr>
            <w:tcW w:w="5310" w:type="dxa"/>
            <w:gridSpan w:val="9"/>
            <w:vMerge/>
            <w:tcBorders>
              <w:top w:val="single" w:sz="4" w:space="0" w:color="000000"/>
              <w:left w:val="single" w:sz="4" w:space="0" w:color="000000"/>
              <w:bottom w:val="single" w:sz="4" w:space="0" w:color="000000"/>
              <w:right w:val="single" w:sz="4" w:space="0" w:color="000000"/>
            </w:tcBorders>
            <w:vAlign w:val="center"/>
          </w:tcPr>
          <w:p w:rsidR="004F5839" w:rsidRDefault="004F5839">
            <w:pPr>
              <w:widowControl w:val="0"/>
              <w:spacing w:line="240" w:lineRule="auto"/>
              <w:ind w:firstLine="0"/>
              <w:jc w:val="left"/>
              <w:rPr>
                <w:sz w:val="20"/>
                <w:szCs w:val="20"/>
              </w:rPr>
            </w:pPr>
          </w:p>
        </w:tc>
        <w:tc>
          <w:tcPr>
            <w:tcW w:w="1368" w:type="dxa"/>
            <w:gridSpan w:val="2"/>
            <w:vMerge/>
            <w:tcBorders>
              <w:top w:val="single" w:sz="4" w:space="0" w:color="000000"/>
              <w:left w:val="single" w:sz="4" w:space="0" w:color="000000"/>
              <w:bottom w:val="single" w:sz="4" w:space="0" w:color="000000"/>
            </w:tcBorders>
            <w:vAlign w:val="center"/>
          </w:tcPr>
          <w:p w:rsidR="004F5839" w:rsidRDefault="004F5839">
            <w:pPr>
              <w:widowControl w:val="0"/>
              <w:spacing w:line="240" w:lineRule="auto"/>
              <w:ind w:firstLine="0"/>
              <w:jc w:val="left"/>
              <w:rPr>
                <w:sz w:val="20"/>
                <w:szCs w:val="20"/>
              </w:rPr>
            </w:pPr>
          </w:p>
        </w:tc>
        <w:tc>
          <w:tcPr>
            <w:tcW w:w="2174" w:type="dxa"/>
            <w:gridSpan w:val="4"/>
            <w:vMerge/>
            <w:tcBorders>
              <w:top w:val="single" w:sz="4" w:space="0" w:color="000000"/>
              <w:left w:val="single" w:sz="4" w:space="0" w:color="000000"/>
              <w:bottom w:val="single" w:sz="4" w:space="0" w:color="000000"/>
              <w:right w:val="single" w:sz="4" w:space="0" w:color="000000"/>
            </w:tcBorders>
            <w:vAlign w:val="center"/>
          </w:tcPr>
          <w:p w:rsidR="004F5839" w:rsidRDefault="004F5839">
            <w:pPr>
              <w:widowControl w:val="0"/>
              <w:spacing w:line="240" w:lineRule="auto"/>
              <w:ind w:firstLine="0"/>
              <w:jc w:val="left"/>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количество</w:t>
            </w: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цена за единицу,</w:t>
            </w:r>
            <w:r>
              <w:rPr>
                <w:sz w:val="20"/>
                <w:szCs w:val="20"/>
              </w:rPr>
              <w:br/>
              <w:t>руб.</w:t>
            </w: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стоимость,</w:t>
            </w:r>
            <w:r>
              <w:rPr>
                <w:sz w:val="20"/>
                <w:szCs w:val="20"/>
              </w:rPr>
              <w:br/>
              <w:t>руб.</w:t>
            </w:r>
          </w:p>
        </w:tc>
      </w:tr>
      <w:tr w:rsidR="004F583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1</w:t>
            </w: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2</w:t>
            </w: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3</w:t>
            </w:r>
          </w:p>
        </w:tc>
        <w:tc>
          <w:tcPr>
            <w:tcW w:w="1368" w:type="dxa"/>
            <w:gridSpan w:val="2"/>
            <w:tcBorders>
              <w:top w:val="single" w:sz="4" w:space="0" w:color="000000"/>
              <w:bottom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4</w:t>
            </w: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5</w:t>
            </w: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6</w:t>
            </w: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7</w:t>
            </w: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4F5839" w:rsidRDefault="0082211F">
            <w:pPr>
              <w:widowControl w:val="0"/>
              <w:spacing w:line="240" w:lineRule="auto"/>
              <w:ind w:firstLine="0"/>
              <w:jc w:val="center"/>
              <w:rPr>
                <w:sz w:val="20"/>
                <w:szCs w:val="20"/>
              </w:rPr>
            </w:pPr>
            <w:r>
              <w:rPr>
                <w:sz w:val="20"/>
                <w:szCs w:val="20"/>
              </w:rPr>
              <w:t>8</w:t>
            </w:r>
          </w:p>
        </w:tc>
      </w:tr>
      <w:tr w:rsidR="004F583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r>
      <w:tr w:rsidR="004F583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r>
      <w:tr w:rsidR="004F583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r>
      <w:tr w:rsidR="004F583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r>
      <w:tr w:rsidR="004F583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r>
      <w:tr w:rsidR="004F583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r>
      <w:tr w:rsidR="004F583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r>
      <w:tr w:rsidR="004F583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r>
      <w:tr w:rsidR="004F5839">
        <w:trPr>
          <w:trHeight w:val="300"/>
          <w:jc w:val="center"/>
        </w:trPr>
        <w:tc>
          <w:tcPr>
            <w:tcW w:w="10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230" w:type="dxa"/>
            <w:gridSpan w:val="3"/>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5310" w:type="dxa"/>
            <w:gridSpan w:val="9"/>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368" w:type="dxa"/>
            <w:gridSpan w:val="2"/>
            <w:tcBorders>
              <w:top w:val="single" w:sz="4" w:space="0" w:color="000000"/>
              <w:bottom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7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887"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2186" w:type="dxa"/>
            <w:gridSpan w:val="5"/>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c>
          <w:tcPr>
            <w:tcW w:w="1422" w:type="dxa"/>
            <w:gridSpan w:val="4"/>
            <w:tcBorders>
              <w:top w:val="single" w:sz="4" w:space="0" w:color="000000"/>
              <w:bottom w:val="single" w:sz="4" w:space="0" w:color="000000"/>
              <w:right w:val="single" w:sz="4" w:space="0" w:color="000000"/>
            </w:tcBorders>
            <w:shd w:val="clear" w:color="auto" w:fill="auto"/>
            <w:vAlign w:val="center"/>
          </w:tcPr>
          <w:p w:rsidR="004F5839" w:rsidRDefault="004F5839">
            <w:pPr>
              <w:widowControl w:val="0"/>
              <w:spacing w:line="240" w:lineRule="auto"/>
              <w:ind w:firstLine="0"/>
              <w:jc w:val="center"/>
              <w:rPr>
                <w:sz w:val="20"/>
                <w:szCs w:val="20"/>
              </w:rPr>
            </w:pPr>
          </w:p>
        </w:tc>
      </w:tr>
      <w:tr w:rsidR="004F5839">
        <w:trPr>
          <w:trHeight w:val="300"/>
          <w:jc w:val="center"/>
        </w:trPr>
        <w:tc>
          <w:tcPr>
            <w:tcW w:w="221" w:type="dxa"/>
            <w:shd w:val="clear" w:color="auto" w:fill="auto"/>
            <w:vAlign w:val="bottom"/>
          </w:tcPr>
          <w:p w:rsidR="004F5839" w:rsidRDefault="004F5839">
            <w:pPr>
              <w:widowControl w:val="0"/>
              <w:spacing w:line="240" w:lineRule="auto"/>
              <w:ind w:firstLine="0"/>
              <w:jc w:val="center"/>
              <w:rPr>
                <w:sz w:val="20"/>
                <w:szCs w:val="20"/>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82211F">
            <w:pPr>
              <w:widowControl w:val="0"/>
              <w:spacing w:line="240" w:lineRule="auto"/>
              <w:ind w:firstLine="0"/>
              <w:jc w:val="right"/>
              <w:rPr>
                <w:sz w:val="22"/>
                <w:szCs w:val="22"/>
              </w:rPr>
            </w:pPr>
            <w:r>
              <w:rPr>
                <w:sz w:val="22"/>
                <w:szCs w:val="22"/>
              </w:rPr>
              <w:t>Итого</w:t>
            </w:r>
          </w:p>
        </w:tc>
        <w:tc>
          <w:tcPr>
            <w:tcW w:w="272" w:type="dxa"/>
            <w:shd w:val="clear" w:color="auto" w:fill="auto"/>
            <w:vAlign w:val="bottom"/>
          </w:tcPr>
          <w:p w:rsidR="004F5839" w:rsidRDefault="004F5839">
            <w:pPr>
              <w:widowControl w:val="0"/>
              <w:spacing w:line="240" w:lineRule="auto"/>
              <w:ind w:firstLine="0"/>
              <w:jc w:val="right"/>
              <w:rPr>
                <w:sz w:val="22"/>
                <w:szCs w:val="22"/>
              </w:rPr>
            </w:pPr>
          </w:p>
        </w:tc>
        <w:tc>
          <w:tcPr>
            <w:tcW w:w="1887" w:type="dxa"/>
            <w:gridSpan w:val="4"/>
            <w:tcBorders>
              <w:top w:val="single" w:sz="4" w:space="0" w:color="000000"/>
              <w:left w:val="single" w:sz="4" w:space="0" w:color="000000"/>
              <w:bottom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 </w:t>
            </w:r>
          </w:p>
        </w:tc>
        <w:tc>
          <w:tcPr>
            <w:tcW w:w="2186" w:type="dxa"/>
            <w:gridSpan w:val="5"/>
            <w:tcBorders>
              <w:top w:val="single" w:sz="4" w:space="0" w:color="000000"/>
              <w:bottom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Х</w:t>
            </w:r>
          </w:p>
        </w:tc>
        <w:tc>
          <w:tcPr>
            <w:tcW w:w="1422" w:type="dxa"/>
            <w:gridSpan w:val="4"/>
            <w:tcBorders>
              <w:bottom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 </w:t>
            </w:r>
          </w:p>
        </w:tc>
      </w:tr>
      <w:tr w:rsidR="004F5839">
        <w:trPr>
          <w:trHeight w:val="300"/>
          <w:jc w:val="center"/>
        </w:trPr>
        <w:tc>
          <w:tcPr>
            <w:tcW w:w="221" w:type="dxa"/>
            <w:shd w:val="clear" w:color="auto" w:fill="auto"/>
            <w:vAlign w:val="bottom"/>
          </w:tcPr>
          <w:p w:rsidR="004F5839" w:rsidRDefault="004F5839">
            <w:pPr>
              <w:widowControl w:val="0"/>
              <w:spacing w:line="240" w:lineRule="auto"/>
              <w:ind w:firstLine="0"/>
              <w:jc w:val="center"/>
              <w:rPr>
                <w:sz w:val="22"/>
                <w:szCs w:val="22"/>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969" w:type="dxa"/>
            <w:shd w:val="clear" w:color="auto" w:fill="auto"/>
            <w:vAlign w:val="bottom"/>
          </w:tcPr>
          <w:p w:rsidR="004F5839" w:rsidRDefault="004F5839">
            <w:pPr>
              <w:widowControl w:val="0"/>
              <w:spacing w:line="240" w:lineRule="auto"/>
              <w:ind w:firstLine="0"/>
              <w:jc w:val="left"/>
              <w:rPr>
                <w:sz w:val="20"/>
                <w:szCs w:val="20"/>
              </w:rPr>
            </w:pPr>
          </w:p>
        </w:tc>
        <w:tc>
          <w:tcPr>
            <w:tcW w:w="1080" w:type="dxa"/>
            <w:shd w:val="clear" w:color="auto" w:fill="auto"/>
            <w:vAlign w:val="bottom"/>
          </w:tcPr>
          <w:p w:rsidR="004F5839" w:rsidRDefault="004F5839">
            <w:pPr>
              <w:widowControl w:val="0"/>
              <w:spacing w:line="240" w:lineRule="auto"/>
              <w:ind w:firstLine="0"/>
              <w:jc w:val="left"/>
              <w:rPr>
                <w:sz w:val="20"/>
                <w:szCs w:val="20"/>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82211F">
            <w:pPr>
              <w:widowControl w:val="0"/>
              <w:spacing w:line="240" w:lineRule="auto"/>
              <w:ind w:firstLine="0"/>
              <w:jc w:val="right"/>
              <w:rPr>
                <w:sz w:val="22"/>
                <w:szCs w:val="22"/>
              </w:rPr>
            </w:pPr>
            <w:r>
              <w:rPr>
                <w:sz w:val="22"/>
                <w:szCs w:val="22"/>
              </w:rPr>
              <w:t>Всего по акту</w:t>
            </w:r>
          </w:p>
        </w:tc>
        <w:tc>
          <w:tcPr>
            <w:tcW w:w="272" w:type="dxa"/>
            <w:tcBorders>
              <w:right w:val="single" w:sz="4" w:space="0" w:color="000000"/>
            </w:tcBorders>
            <w:shd w:val="clear" w:color="auto" w:fill="auto"/>
            <w:vAlign w:val="bottom"/>
          </w:tcPr>
          <w:p w:rsidR="004F5839" w:rsidRDefault="0082211F">
            <w:pPr>
              <w:widowControl w:val="0"/>
              <w:spacing w:line="240" w:lineRule="auto"/>
              <w:ind w:firstLine="0"/>
              <w:jc w:val="right"/>
              <w:rPr>
                <w:sz w:val="22"/>
                <w:szCs w:val="22"/>
              </w:rPr>
            </w:pPr>
            <w:r>
              <w:rPr>
                <w:sz w:val="22"/>
                <w:szCs w:val="22"/>
              </w:rPr>
              <w:t> </w:t>
            </w:r>
          </w:p>
        </w:tc>
        <w:tc>
          <w:tcPr>
            <w:tcW w:w="1887" w:type="dxa"/>
            <w:gridSpan w:val="4"/>
            <w:tcBorders>
              <w:top w:val="single" w:sz="4" w:space="0" w:color="000000"/>
              <w:bottom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 </w:t>
            </w:r>
          </w:p>
        </w:tc>
        <w:tc>
          <w:tcPr>
            <w:tcW w:w="2186" w:type="dxa"/>
            <w:gridSpan w:val="5"/>
            <w:tcBorders>
              <w:top w:val="single" w:sz="4" w:space="0" w:color="000000"/>
              <w:bottom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Х</w:t>
            </w:r>
          </w:p>
        </w:tc>
        <w:tc>
          <w:tcPr>
            <w:tcW w:w="1422" w:type="dxa"/>
            <w:gridSpan w:val="4"/>
            <w:tcBorders>
              <w:top w:val="single" w:sz="4" w:space="0" w:color="000000"/>
              <w:bottom w:val="single" w:sz="4" w:space="0" w:color="000000"/>
              <w:right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 </w:t>
            </w:r>
          </w:p>
        </w:tc>
      </w:tr>
      <w:tr w:rsidR="004F5839">
        <w:trPr>
          <w:trHeight w:val="300"/>
          <w:jc w:val="center"/>
        </w:trPr>
        <w:tc>
          <w:tcPr>
            <w:tcW w:w="221" w:type="dxa"/>
            <w:shd w:val="clear" w:color="auto" w:fill="auto"/>
            <w:vAlign w:val="bottom"/>
          </w:tcPr>
          <w:p w:rsidR="004F5839" w:rsidRDefault="004F5839">
            <w:pPr>
              <w:widowControl w:val="0"/>
              <w:spacing w:line="240" w:lineRule="auto"/>
              <w:ind w:firstLine="0"/>
              <w:jc w:val="center"/>
              <w:rPr>
                <w:sz w:val="22"/>
                <w:szCs w:val="22"/>
              </w:rPr>
            </w:pPr>
          </w:p>
        </w:tc>
        <w:tc>
          <w:tcPr>
            <w:tcW w:w="2069" w:type="dxa"/>
            <w:gridSpan w:val="4"/>
            <w:shd w:val="clear" w:color="auto" w:fill="auto"/>
            <w:vAlign w:val="bottom"/>
          </w:tcPr>
          <w:p w:rsidR="004F5839" w:rsidRDefault="0082211F">
            <w:pPr>
              <w:widowControl w:val="0"/>
              <w:spacing w:line="240" w:lineRule="auto"/>
              <w:ind w:firstLine="0"/>
              <w:jc w:val="left"/>
              <w:rPr>
                <w:b/>
                <w:bCs/>
                <w:sz w:val="22"/>
                <w:szCs w:val="22"/>
              </w:rPr>
            </w:pPr>
            <w:r>
              <w:rPr>
                <w:b/>
                <w:bCs/>
                <w:sz w:val="22"/>
                <w:szCs w:val="22"/>
              </w:rPr>
              <w:t>От Заказчика</w:t>
            </w:r>
          </w:p>
        </w:tc>
        <w:tc>
          <w:tcPr>
            <w:tcW w:w="2796" w:type="dxa"/>
            <w:gridSpan w:val="4"/>
            <w:tcBorders>
              <w:bottom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 </w:t>
            </w:r>
          </w:p>
        </w:tc>
        <w:tc>
          <w:tcPr>
            <w:tcW w:w="222" w:type="dxa"/>
            <w:shd w:val="clear" w:color="auto" w:fill="auto"/>
            <w:vAlign w:val="bottom"/>
          </w:tcPr>
          <w:p w:rsidR="004F5839" w:rsidRDefault="004F5839">
            <w:pPr>
              <w:widowControl w:val="0"/>
              <w:spacing w:line="240" w:lineRule="auto"/>
              <w:ind w:firstLine="0"/>
              <w:jc w:val="center"/>
              <w:rPr>
                <w:sz w:val="22"/>
                <w:szCs w:val="22"/>
              </w:rPr>
            </w:pPr>
          </w:p>
        </w:tc>
        <w:tc>
          <w:tcPr>
            <w:tcW w:w="1829" w:type="dxa"/>
            <w:gridSpan w:val="2"/>
            <w:tcBorders>
              <w:bottom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4F5839" w:rsidRDefault="004F5839">
            <w:pPr>
              <w:widowControl w:val="0"/>
              <w:spacing w:line="240" w:lineRule="auto"/>
              <w:ind w:firstLine="0"/>
              <w:jc w:val="center"/>
              <w:rPr>
                <w:sz w:val="22"/>
                <w:szCs w:val="22"/>
              </w:rPr>
            </w:pPr>
          </w:p>
        </w:tc>
        <w:tc>
          <w:tcPr>
            <w:tcW w:w="9277" w:type="dxa"/>
            <w:gridSpan w:val="20"/>
            <w:tcBorders>
              <w:bottom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 </w:t>
            </w:r>
          </w:p>
        </w:tc>
      </w:tr>
      <w:tr w:rsidR="004F5839">
        <w:trPr>
          <w:trHeight w:val="70"/>
          <w:jc w:val="center"/>
        </w:trPr>
        <w:tc>
          <w:tcPr>
            <w:tcW w:w="221" w:type="dxa"/>
            <w:shd w:val="clear" w:color="auto" w:fill="auto"/>
            <w:vAlign w:val="bottom"/>
          </w:tcPr>
          <w:p w:rsidR="004F5839" w:rsidRDefault="004F5839">
            <w:pPr>
              <w:widowControl w:val="0"/>
              <w:spacing w:line="240" w:lineRule="auto"/>
              <w:ind w:firstLine="0"/>
              <w:jc w:val="center"/>
              <w:rPr>
                <w:sz w:val="22"/>
                <w:szCs w:val="22"/>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4F5839" w:rsidRDefault="0082211F">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4F5839" w:rsidRDefault="004F5839">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4F5839" w:rsidRDefault="0082211F">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4F5839" w:rsidRDefault="004F5839">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4F5839" w:rsidRDefault="0082211F">
            <w:pPr>
              <w:widowControl w:val="0"/>
              <w:spacing w:line="240" w:lineRule="auto"/>
              <w:ind w:firstLine="0"/>
              <w:jc w:val="center"/>
              <w:rPr>
                <w:sz w:val="16"/>
                <w:szCs w:val="16"/>
              </w:rPr>
            </w:pPr>
            <w:r>
              <w:rPr>
                <w:sz w:val="16"/>
                <w:szCs w:val="16"/>
              </w:rPr>
              <w:t>(расшифровка подписи)</w:t>
            </w:r>
          </w:p>
        </w:tc>
      </w:tr>
      <w:tr w:rsidR="004F5839">
        <w:trPr>
          <w:trHeight w:val="300"/>
          <w:jc w:val="center"/>
        </w:trPr>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2069" w:type="dxa"/>
            <w:gridSpan w:val="4"/>
            <w:shd w:val="clear" w:color="auto" w:fill="auto"/>
            <w:vAlign w:val="bottom"/>
          </w:tcPr>
          <w:p w:rsidR="004F5839" w:rsidRDefault="0082211F">
            <w:pPr>
              <w:widowControl w:val="0"/>
              <w:spacing w:line="240" w:lineRule="auto"/>
              <w:ind w:firstLine="0"/>
              <w:jc w:val="left"/>
              <w:rPr>
                <w:b/>
                <w:bCs/>
                <w:sz w:val="22"/>
                <w:szCs w:val="22"/>
              </w:rPr>
            </w:pPr>
            <w:r>
              <w:rPr>
                <w:b/>
                <w:bCs/>
                <w:sz w:val="22"/>
                <w:szCs w:val="22"/>
              </w:rPr>
              <w:t>От Подрядчика</w:t>
            </w:r>
          </w:p>
        </w:tc>
        <w:tc>
          <w:tcPr>
            <w:tcW w:w="2796" w:type="dxa"/>
            <w:gridSpan w:val="4"/>
            <w:tcBorders>
              <w:bottom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 </w:t>
            </w:r>
          </w:p>
        </w:tc>
        <w:tc>
          <w:tcPr>
            <w:tcW w:w="222" w:type="dxa"/>
            <w:shd w:val="clear" w:color="auto" w:fill="auto"/>
            <w:vAlign w:val="bottom"/>
          </w:tcPr>
          <w:p w:rsidR="004F5839" w:rsidRDefault="004F5839">
            <w:pPr>
              <w:widowControl w:val="0"/>
              <w:spacing w:line="240" w:lineRule="auto"/>
              <w:ind w:firstLine="0"/>
              <w:jc w:val="center"/>
              <w:rPr>
                <w:sz w:val="22"/>
                <w:szCs w:val="22"/>
              </w:rPr>
            </w:pPr>
          </w:p>
        </w:tc>
        <w:tc>
          <w:tcPr>
            <w:tcW w:w="1829" w:type="dxa"/>
            <w:gridSpan w:val="2"/>
            <w:tcBorders>
              <w:bottom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 </w:t>
            </w:r>
          </w:p>
        </w:tc>
        <w:tc>
          <w:tcPr>
            <w:tcW w:w="223" w:type="dxa"/>
            <w:shd w:val="clear" w:color="auto" w:fill="auto"/>
            <w:vAlign w:val="bottom"/>
          </w:tcPr>
          <w:p w:rsidR="004F5839" w:rsidRDefault="004F5839">
            <w:pPr>
              <w:widowControl w:val="0"/>
              <w:spacing w:line="240" w:lineRule="auto"/>
              <w:ind w:firstLine="0"/>
              <w:jc w:val="center"/>
              <w:rPr>
                <w:sz w:val="22"/>
                <w:szCs w:val="22"/>
              </w:rPr>
            </w:pPr>
          </w:p>
        </w:tc>
        <w:tc>
          <w:tcPr>
            <w:tcW w:w="9277" w:type="dxa"/>
            <w:gridSpan w:val="20"/>
            <w:tcBorders>
              <w:bottom w:val="single" w:sz="4" w:space="0" w:color="000000"/>
            </w:tcBorders>
            <w:shd w:val="clear" w:color="auto" w:fill="auto"/>
            <w:vAlign w:val="bottom"/>
          </w:tcPr>
          <w:p w:rsidR="004F5839" w:rsidRDefault="0082211F">
            <w:pPr>
              <w:widowControl w:val="0"/>
              <w:spacing w:line="240" w:lineRule="auto"/>
              <w:ind w:firstLine="0"/>
              <w:jc w:val="center"/>
              <w:rPr>
                <w:sz w:val="22"/>
                <w:szCs w:val="22"/>
              </w:rPr>
            </w:pPr>
            <w:r>
              <w:rPr>
                <w:sz w:val="22"/>
                <w:szCs w:val="22"/>
              </w:rPr>
              <w:t> </w:t>
            </w:r>
          </w:p>
        </w:tc>
      </w:tr>
      <w:tr w:rsidR="004F5839">
        <w:trPr>
          <w:trHeight w:val="210"/>
          <w:jc w:val="center"/>
        </w:trPr>
        <w:tc>
          <w:tcPr>
            <w:tcW w:w="221" w:type="dxa"/>
            <w:shd w:val="clear" w:color="auto" w:fill="auto"/>
            <w:vAlign w:val="bottom"/>
          </w:tcPr>
          <w:p w:rsidR="004F5839" w:rsidRDefault="004F5839">
            <w:pPr>
              <w:widowControl w:val="0"/>
              <w:spacing w:line="240" w:lineRule="auto"/>
              <w:ind w:firstLine="0"/>
              <w:jc w:val="center"/>
              <w:rPr>
                <w:sz w:val="22"/>
                <w:szCs w:val="22"/>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4F5839" w:rsidRDefault="0082211F">
            <w:pPr>
              <w:widowControl w:val="0"/>
              <w:spacing w:line="240" w:lineRule="auto"/>
              <w:ind w:firstLine="0"/>
              <w:jc w:val="center"/>
              <w:rPr>
                <w:sz w:val="16"/>
                <w:szCs w:val="16"/>
              </w:rPr>
            </w:pPr>
            <w:r>
              <w:rPr>
                <w:sz w:val="16"/>
                <w:szCs w:val="16"/>
              </w:rPr>
              <w:t>(должность)</w:t>
            </w:r>
          </w:p>
        </w:tc>
        <w:tc>
          <w:tcPr>
            <w:tcW w:w="222" w:type="dxa"/>
            <w:shd w:val="clear" w:color="auto" w:fill="auto"/>
            <w:vAlign w:val="bottom"/>
          </w:tcPr>
          <w:p w:rsidR="004F5839" w:rsidRDefault="004F5839">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4F5839" w:rsidRDefault="0082211F">
            <w:pPr>
              <w:widowControl w:val="0"/>
              <w:spacing w:line="240" w:lineRule="auto"/>
              <w:ind w:firstLine="0"/>
              <w:jc w:val="center"/>
              <w:rPr>
                <w:sz w:val="16"/>
                <w:szCs w:val="16"/>
              </w:rPr>
            </w:pPr>
            <w:r>
              <w:rPr>
                <w:sz w:val="16"/>
                <w:szCs w:val="16"/>
              </w:rPr>
              <w:t>(подпись)</w:t>
            </w:r>
          </w:p>
        </w:tc>
        <w:tc>
          <w:tcPr>
            <w:tcW w:w="223" w:type="dxa"/>
            <w:shd w:val="clear" w:color="auto" w:fill="auto"/>
            <w:vAlign w:val="bottom"/>
          </w:tcPr>
          <w:p w:rsidR="004F5839" w:rsidRDefault="004F5839">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4F5839" w:rsidRDefault="0082211F">
            <w:pPr>
              <w:widowControl w:val="0"/>
              <w:spacing w:line="240" w:lineRule="auto"/>
              <w:ind w:firstLine="0"/>
              <w:jc w:val="center"/>
              <w:rPr>
                <w:sz w:val="16"/>
                <w:szCs w:val="16"/>
              </w:rPr>
            </w:pPr>
            <w:r>
              <w:rPr>
                <w:sz w:val="16"/>
                <w:szCs w:val="16"/>
              </w:rPr>
              <w:t>(расшифровка подписи)</w:t>
            </w:r>
          </w:p>
        </w:tc>
      </w:tr>
      <w:tr w:rsidR="004F5839">
        <w:trPr>
          <w:trHeight w:val="210"/>
          <w:jc w:val="center"/>
        </w:trPr>
        <w:tc>
          <w:tcPr>
            <w:tcW w:w="221" w:type="dxa"/>
            <w:shd w:val="clear" w:color="auto" w:fill="auto"/>
            <w:vAlign w:val="bottom"/>
          </w:tcPr>
          <w:p w:rsidR="004F5839" w:rsidRDefault="004F5839">
            <w:pPr>
              <w:widowControl w:val="0"/>
              <w:spacing w:line="240" w:lineRule="auto"/>
              <w:ind w:firstLine="0"/>
              <w:jc w:val="center"/>
              <w:rPr>
                <w:sz w:val="22"/>
                <w:szCs w:val="22"/>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2796" w:type="dxa"/>
            <w:gridSpan w:val="4"/>
            <w:tcBorders>
              <w:top w:val="single" w:sz="4" w:space="0" w:color="000000"/>
            </w:tcBorders>
            <w:shd w:val="clear" w:color="auto" w:fill="auto"/>
            <w:vAlign w:val="bottom"/>
          </w:tcPr>
          <w:p w:rsidR="004F5839" w:rsidRDefault="004F5839">
            <w:pPr>
              <w:widowControl w:val="0"/>
              <w:spacing w:line="240" w:lineRule="auto"/>
              <w:ind w:firstLine="0"/>
              <w:jc w:val="center"/>
              <w:rPr>
                <w:sz w:val="16"/>
                <w:szCs w:val="16"/>
              </w:rPr>
            </w:pPr>
          </w:p>
        </w:tc>
        <w:tc>
          <w:tcPr>
            <w:tcW w:w="222" w:type="dxa"/>
            <w:shd w:val="clear" w:color="auto" w:fill="auto"/>
            <w:vAlign w:val="bottom"/>
          </w:tcPr>
          <w:p w:rsidR="004F5839" w:rsidRDefault="004F5839">
            <w:pPr>
              <w:widowControl w:val="0"/>
              <w:spacing w:line="240" w:lineRule="auto"/>
              <w:ind w:firstLine="0"/>
              <w:jc w:val="center"/>
              <w:rPr>
                <w:sz w:val="16"/>
                <w:szCs w:val="16"/>
              </w:rPr>
            </w:pPr>
          </w:p>
        </w:tc>
        <w:tc>
          <w:tcPr>
            <w:tcW w:w="1829" w:type="dxa"/>
            <w:gridSpan w:val="2"/>
            <w:tcBorders>
              <w:top w:val="single" w:sz="4" w:space="0" w:color="000000"/>
            </w:tcBorders>
            <w:shd w:val="clear" w:color="auto" w:fill="auto"/>
            <w:vAlign w:val="bottom"/>
          </w:tcPr>
          <w:p w:rsidR="004F5839" w:rsidRDefault="004F5839">
            <w:pPr>
              <w:widowControl w:val="0"/>
              <w:spacing w:line="240" w:lineRule="auto"/>
              <w:ind w:firstLine="0"/>
              <w:jc w:val="center"/>
              <w:rPr>
                <w:sz w:val="16"/>
                <w:szCs w:val="16"/>
              </w:rPr>
            </w:pPr>
          </w:p>
        </w:tc>
        <w:tc>
          <w:tcPr>
            <w:tcW w:w="223" w:type="dxa"/>
            <w:shd w:val="clear" w:color="auto" w:fill="auto"/>
            <w:vAlign w:val="bottom"/>
          </w:tcPr>
          <w:p w:rsidR="004F5839" w:rsidRDefault="004F5839">
            <w:pPr>
              <w:widowControl w:val="0"/>
              <w:spacing w:line="240" w:lineRule="auto"/>
              <w:ind w:firstLine="0"/>
              <w:jc w:val="center"/>
              <w:rPr>
                <w:sz w:val="16"/>
                <w:szCs w:val="16"/>
              </w:rPr>
            </w:pPr>
          </w:p>
        </w:tc>
        <w:tc>
          <w:tcPr>
            <w:tcW w:w="9277" w:type="dxa"/>
            <w:gridSpan w:val="20"/>
            <w:tcBorders>
              <w:top w:val="single" w:sz="4" w:space="0" w:color="000000"/>
            </w:tcBorders>
            <w:shd w:val="clear" w:color="auto" w:fill="auto"/>
            <w:vAlign w:val="bottom"/>
          </w:tcPr>
          <w:p w:rsidR="004F5839" w:rsidRDefault="004F5839">
            <w:pPr>
              <w:widowControl w:val="0"/>
              <w:spacing w:line="240" w:lineRule="auto"/>
              <w:ind w:firstLine="0"/>
              <w:jc w:val="center"/>
              <w:rPr>
                <w:sz w:val="16"/>
                <w:szCs w:val="16"/>
              </w:rPr>
            </w:pPr>
          </w:p>
        </w:tc>
      </w:tr>
      <w:tr w:rsidR="004F5839">
        <w:trPr>
          <w:trHeight w:val="315"/>
          <w:jc w:val="center"/>
        </w:trPr>
        <w:tc>
          <w:tcPr>
            <w:tcW w:w="221" w:type="dxa"/>
            <w:shd w:val="clear" w:color="auto" w:fill="auto"/>
            <w:vAlign w:val="bottom"/>
          </w:tcPr>
          <w:p w:rsidR="004F5839" w:rsidRDefault="004F5839">
            <w:pPr>
              <w:widowControl w:val="0"/>
              <w:spacing w:line="240" w:lineRule="auto"/>
              <w:ind w:firstLine="0"/>
              <w:jc w:val="center"/>
              <w:rPr>
                <w:sz w:val="16"/>
                <w:szCs w:val="16"/>
              </w:rPr>
            </w:pPr>
          </w:p>
        </w:tc>
        <w:tc>
          <w:tcPr>
            <w:tcW w:w="839"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786" w:type="dxa"/>
            <w:shd w:val="clear" w:color="auto" w:fill="auto"/>
            <w:vAlign w:val="bottom"/>
          </w:tcPr>
          <w:p w:rsidR="004F5839" w:rsidRDefault="004F5839">
            <w:pPr>
              <w:widowControl w:val="0"/>
              <w:spacing w:line="240" w:lineRule="auto"/>
              <w:ind w:firstLine="0"/>
              <w:jc w:val="left"/>
              <w:rPr>
                <w:sz w:val="20"/>
                <w:szCs w:val="20"/>
              </w:rPr>
            </w:pPr>
          </w:p>
        </w:tc>
        <w:tc>
          <w:tcPr>
            <w:tcW w:w="524" w:type="dxa"/>
            <w:shd w:val="clear" w:color="auto" w:fill="auto"/>
            <w:vAlign w:val="bottom"/>
          </w:tcPr>
          <w:p w:rsidR="004F5839" w:rsidRDefault="004F5839">
            <w:pPr>
              <w:widowControl w:val="0"/>
              <w:spacing w:line="240" w:lineRule="auto"/>
              <w:ind w:firstLine="0"/>
              <w:jc w:val="left"/>
              <w:rPr>
                <w:sz w:val="20"/>
                <w:szCs w:val="20"/>
              </w:rPr>
            </w:pPr>
          </w:p>
        </w:tc>
        <w:tc>
          <w:tcPr>
            <w:tcW w:w="1192" w:type="dxa"/>
            <w:gridSpan w:val="2"/>
            <w:shd w:val="clear" w:color="auto" w:fill="auto"/>
            <w:vAlign w:val="bottom"/>
          </w:tcPr>
          <w:p w:rsidR="004F5839" w:rsidRDefault="004F5839">
            <w:pPr>
              <w:widowControl w:val="0"/>
              <w:spacing w:line="240" w:lineRule="auto"/>
              <w:ind w:firstLine="0"/>
              <w:jc w:val="left"/>
              <w:rPr>
                <w:sz w:val="22"/>
                <w:szCs w:val="22"/>
              </w:rPr>
            </w:pPr>
          </w:p>
        </w:tc>
        <w:tc>
          <w:tcPr>
            <w:tcW w:w="1080" w:type="dxa"/>
            <w:shd w:val="clear" w:color="auto" w:fill="auto"/>
            <w:vAlign w:val="bottom"/>
          </w:tcPr>
          <w:p w:rsidR="004F5839" w:rsidRDefault="004F5839">
            <w:pPr>
              <w:widowControl w:val="0"/>
              <w:spacing w:line="240" w:lineRule="auto"/>
              <w:ind w:firstLine="0"/>
              <w:jc w:val="left"/>
              <w:rPr>
                <w:sz w:val="22"/>
                <w:szCs w:val="22"/>
              </w:rPr>
            </w:pPr>
          </w:p>
        </w:tc>
        <w:tc>
          <w:tcPr>
            <w:tcW w:w="222" w:type="dxa"/>
            <w:shd w:val="clear" w:color="auto" w:fill="auto"/>
            <w:vAlign w:val="bottom"/>
          </w:tcPr>
          <w:p w:rsidR="004F5839" w:rsidRDefault="004F5839">
            <w:pPr>
              <w:widowControl w:val="0"/>
              <w:spacing w:line="240" w:lineRule="auto"/>
              <w:ind w:firstLine="0"/>
              <w:jc w:val="left"/>
              <w:rPr>
                <w:sz w:val="20"/>
                <w:szCs w:val="20"/>
              </w:rPr>
            </w:pPr>
          </w:p>
        </w:tc>
        <w:tc>
          <w:tcPr>
            <w:tcW w:w="945" w:type="dxa"/>
            <w:shd w:val="clear" w:color="auto" w:fill="auto"/>
            <w:vAlign w:val="bottom"/>
          </w:tcPr>
          <w:p w:rsidR="004F5839" w:rsidRDefault="004F5839">
            <w:pPr>
              <w:widowControl w:val="0"/>
              <w:spacing w:line="240" w:lineRule="auto"/>
              <w:ind w:firstLine="0"/>
              <w:jc w:val="left"/>
              <w:rPr>
                <w:sz w:val="20"/>
                <w:szCs w:val="20"/>
              </w:rPr>
            </w:pPr>
          </w:p>
        </w:tc>
        <w:tc>
          <w:tcPr>
            <w:tcW w:w="884"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40"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769" w:type="dxa"/>
            <w:shd w:val="clear" w:color="auto" w:fill="auto"/>
            <w:vAlign w:val="bottom"/>
          </w:tcPr>
          <w:p w:rsidR="004F5839" w:rsidRDefault="004F5839">
            <w:pPr>
              <w:widowControl w:val="0"/>
              <w:spacing w:line="240" w:lineRule="auto"/>
              <w:ind w:firstLine="0"/>
              <w:jc w:val="left"/>
              <w:rPr>
                <w:sz w:val="20"/>
                <w:szCs w:val="20"/>
              </w:rPr>
            </w:pPr>
          </w:p>
        </w:tc>
        <w:tc>
          <w:tcPr>
            <w:tcW w:w="338" w:type="dxa"/>
            <w:shd w:val="clear" w:color="auto" w:fill="auto"/>
            <w:vAlign w:val="bottom"/>
          </w:tcPr>
          <w:p w:rsidR="004F5839" w:rsidRDefault="004F5839">
            <w:pPr>
              <w:widowControl w:val="0"/>
              <w:spacing w:line="240" w:lineRule="auto"/>
              <w:ind w:firstLine="0"/>
              <w:jc w:val="left"/>
              <w:rPr>
                <w:sz w:val="20"/>
                <w:szCs w:val="20"/>
              </w:rPr>
            </w:pPr>
          </w:p>
        </w:tc>
        <w:tc>
          <w:tcPr>
            <w:tcW w:w="243" w:type="dxa"/>
            <w:shd w:val="clear" w:color="auto" w:fill="auto"/>
            <w:vAlign w:val="bottom"/>
          </w:tcPr>
          <w:p w:rsidR="004F5839" w:rsidRDefault="004F5839">
            <w:pPr>
              <w:widowControl w:val="0"/>
              <w:spacing w:line="240" w:lineRule="auto"/>
              <w:ind w:firstLine="0"/>
              <w:jc w:val="left"/>
              <w:rPr>
                <w:sz w:val="20"/>
                <w:szCs w:val="20"/>
              </w:rPr>
            </w:pPr>
          </w:p>
        </w:tc>
        <w:tc>
          <w:tcPr>
            <w:tcW w:w="1321" w:type="dxa"/>
            <w:shd w:val="clear" w:color="auto" w:fill="auto"/>
            <w:vAlign w:val="bottom"/>
          </w:tcPr>
          <w:p w:rsidR="004F5839" w:rsidRDefault="004F5839">
            <w:pPr>
              <w:widowControl w:val="0"/>
              <w:spacing w:line="240" w:lineRule="auto"/>
              <w:ind w:firstLine="0"/>
              <w:jc w:val="left"/>
              <w:rPr>
                <w:sz w:val="20"/>
                <w:szCs w:val="20"/>
              </w:rPr>
            </w:pPr>
          </w:p>
        </w:tc>
        <w:tc>
          <w:tcPr>
            <w:tcW w:w="272" w:type="dxa"/>
            <w:shd w:val="clear" w:color="auto" w:fill="auto"/>
            <w:vAlign w:val="bottom"/>
          </w:tcPr>
          <w:p w:rsidR="004F5839" w:rsidRDefault="004F5839">
            <w:pPr>
              <w:widowControl w:val="0"/>
              <w:spacing w:line="240" w:lineRule="auto"/>
              <w:ind w:firstLine="0"/>
              <w:jc w:val="left"/>
              <w:rPr>
                <w:sz w:val="20"/>
                <w:szCs w:val="20"/>
              </w:rPr>
            </w:pPr>
          </w:p>
        </w:tc>
        <w:tc>
          <w:tcPr>
            <w:tcW w:w="514" w:type="dxa"/>
            <w:shd w:val="clear" w:color="auto" w:fill="auto"/>
            <w:vAlign w:val="bottom"/>
          </w:tcPr>
          <w:p w:rsidR="004F5839" w:rsidRDefault="004F5839">
            <w:pPr>
              <w:widowControl w:val="0"/>
              <w:spacing w:line="240" w:lineRule="auto"/>
              <w:ind w:firstLine="0"/>
              <w:jc w:val="left"/>
              <w:rPr>
                <w:sz w:val="20"/>
                <w:szCs w:val="20"/>
              </w:rPr>
            </w:pPr>
          </w:p>
        </w:tc>
        <w:tc>
          <w:tcPr>
            <w:tcW w:w="281" w:type="dxa"/>
            <w:shd w:val="clear" w:color="auto" w:fill="auto"/>
            <w:vAlign w:val="bottom"/>
          </w:tcPr>
          <w:p w:rsidR="004F5839" w:rsidRDefault="004F5839">
            <w:pPr>
              <w:widowControl w:val="0"/>
              <w:spacing w:line="240" w:lineRule="auto"/>
              <w:ind w:firstLine="0"/>
              <w:jc w:val="left"/>
              <w:rPr>
                <w:sz w:val="20"/>
                <w:szCs w:val="20"/>
              </w:rPr>
            </w:pPr>
          </w:p>
        </w:tc>
        <w:tc>
          <w:tcPr>
            <w:tcW w:w="493" w:type="dxa"/>
            <w:shd w:val="clear" w:color="auto" w:fill="auto"/>
            <w:vAlign w:val="bottom"/>
          </w:tcPr>
          <w:p w:rsidR="004F5839" w:rsidRDefault="004F5839">
            <w:pPr>
              <w:widowControl w:val="0"/>
              <w:spacing w:line="240" w:lineRule="auto"/>
              <w:ind w:firstLine="0"/>
              <w:jc w:val="left"/>
              <w:rPr>
                <w:sz w:val="20"/>
                <w:szCs w:val="20"/>
              </w:rPr>
            </w:pPr>
          </w:p>
        </w:tc>
        <w:tc>
          <w:tcPr>
            <w:tcW w:w="599" w:type="dxa"/>
            <w:shd w:val="clear" w:color="auto" w:fill="auto"/>
            <w:vAlign w:val="bottom"/>
          </w:tcPr>
          <w:p w:rsidR="004F5839" w:rsidRDefault="004F5839">
            <w:pPr>
              <w:widowControl w:val="0"/>
              <w:spacing w:line="240" w:lineRule="auto"/>
              <w:ind w:firstLine="0"/>
              <w:jc w:val="left"/>
              <w:rPr>
                <w:sz w:val="20"/>
                <w:szCs w:val="20"/>
              </w:rPr>
            </w:pPr>
          </w:p>
        </w:tc>
        <w:tc>
          <w:tcPr>
            <w:tcW w:w="218"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223" w:type="dxa"/>
            <w:shd w:val="clear" w:color="auto" w:fill="auto"/>
            <w:vAlign w:val="bottom"/>
          </w:tcPr>
          <w:p w:rsidR="004F5839" w:rsidRDefault="004F5839">
            <w:pPr>
              <w:widowControl w:val="0"/>
              <w:spacing w:line="240" w:lineRule="auto"/>
              <w:ind w:firstLine="0"/>
              <w:jc w:val="left"/>
              <w:rPr>
                <w:sz w:val="20"/>
                <w:szCs w:val="20"/>
              </w:rPr>
            </w:pPr>
          </w:p>
        </w:tc>
        <w:tc>
          <w:tcPr>
            <w:tcW w:w="1299" w:type="dxa"/>
            <w:shd w:val="clear" w:color="auto" w:fill="auto"/>
            <w:vAlign w:val="bottom"/>
          </w:tcPr>
          <w:p w:rsidR="004F5839" w:rsidRDefault="004F5839">
            <w:pPr>
              <w:widowControl w:val="0"/>
              <w:spacing w:line="240" w:lineRule="auto"/>
              <w:ind w:firstLine="0"/>
              <w:jc w:val="left"/>
              <w:rPr>
                <w:sz w:val="20"/>
                <w:szCs w:val="20"/>
              </w:rPr>
            </w:pPr>
          </w:p>
        </w:tc>
        <w:tc>
          <w:tcPr>
            <w:tcW w:w="221" w:type="dxa"/>
            <w:shd w:val="clear" w:color="auto" w:fill="auto"/>
            <w:vAlign w:val="bottom"/>
          </w:tcPr>
          <w:p w:rsidR="004F5839" w:rsidRDefault="004F5839">
            <w:pPr>
              <w:widowControl w:val="0"/>
              <w:spacing w:line="240" w:lineRule="auto"/>
              <w:ind w:firstLine="0"/>
              <w:jc w:val="left"/>
              <w:rPr>
                <w:sz w:val="20"/>
                <w:szCs w:val="20"/>
              </w:rPr>
            </w:pPr>
          </w:p>
        </w:tc>
        <w:tc>
          <w:tcPr>
            <w:tcW w:w="571" w:type="dxa"/>
            <w:shd w:val="clear" w:color="auto" w:fill="auto"/>
            <w:vAlign w:val="bottom"/>
          </w:tcPr>
          <w:p w:rsidR="004F5839" w:rsidRDefault="004F5839">
            <w:pPr>
              <w:widowControl w:val="0"/>
              <w:spacing w:line="240" w:lineRule="auto"/>
              <w:ind w:firstLine="0"/>
              <w:jc w:val="left"/>
              <w:rPr>
                <w:sz w:val="20"/>
                <w:szCs w:val="20"/>
              </w:rPr>
            </w:pPr>
          </w:p>
        </w:tc>
        <w:tc>
          <w:tcPr>
            <w:tcW w:w="443" w:type="dxa"/>
            <w:shd w:val="clear" w:color="auto" w:fill="auto"/>
            <w:vAlign w:val="bottom"/>
          </w:tcPr>
          <w:p w:rsidR="004F5839" w:rsidRDefault="004F5839">
            <w:pPr>
              <w:widowControl w:val="0"/>
              <w:spacing w:line="240" w:lineRule="auto"/>
              <w:ind w:firstLine="0"/>
              <w:jc w:val="left"/>
              <w:rPr>
                <w:sz w:val="20"/>
                <w:szCs w:val="20"/>
              </w:rPr>
            </w:pPr>
          </w:p>
        </w:tc>
        <w:tc>
          <w:tcPr>
            <w:tcW w:w="187" w:type="dxa"/>
            <w:shd w:val="clear" w:color="auto" w:fill="auto"/>
            <w:vAlign w:val="bottom"/>
          </w:tcPr>
          <w:p w:rsidR="004F5839" w:rsidRDefault="004F5839">
            <w:pPr>
              <w:widowControl w:val="0"/>
              <w:spacing w:line="240" w:lineRule="auto"/>
              <w:ind w:firstLine="0"/>
              <w:jc w:val="left"/>
              <w:rPr>
                <w:sz w:val="20"/>
                <w:szCs w:val="20"/>
              </w:rPr>
            </w:pPr>
          </w:p>
        </w:tc>
      </w:tr>
    </w:tbl>
    <w:p w:rsidR="004F5839" w:rsidRDefault="004F5839">
      <w:pPr>
        <w:spacing w:line="240" w:lineRule="auto"/>
        <w:ind w:firstLine="0"/>
        <w:jc w:val="center"/>
        <w:rPr>
          <w:highlight w:val="yellow"/>
        </w:rPr>
      </w:pPr>
      <w:bookmarkStart w:id="45" w:name="RANGE!A1%2525252525253AAG40"/>
      <w:bookmarkStart w:id="46" w:name="RANGE!A1%2525252525253AAG42"/>
      <w:bookmarkEnd w:id="45"/>
      <w:bookmarkEnd w:id="46"/>
    </w:p>
    <w:tbl>
      <w:tblPr>
        <w:tblW w:w="13433" w:type="dxa"/>
        <w:tblLayout w:type="fixed"/>
        <w:tblLook w:val="0000" w:firstRow="0" w:lastRow="0" w:firstColumn="0" w:lastColumn="0" w:noHBand="0" w:noVBand="0"/>
      </w:tblPr>
      <w:tblGrid>
        <w:gridCol w:w="8647"/>
        <w:gridCol w:w="4786"/>
      </w:tblGrid>
      <w:tr w:rsidR="004F5839">
        <w:tc>
          <w:tcPr>
            <w:tcW w:w="8646" w:type="dxa"/>
          </w:tcPr>
          <w:p w:rsidR="004F5839" w:rsidRDefault="0082211F">
            <w:pPr>
              <w:widowControl w:val="0"/>
              <w:spacing w:line="240" w:lineRule="auto"/>
              <w:rPr>
                <w:b/>
                <w:sz w:val="24"/>
                <w:szCs w:val="24"/>
                <w:lang w:val="en-US"/>
              </w:rPr>
            </w:pPr>
            <w:r>
              <w:rPr>
                <w:b/>
                <w:sz w:val="24"/>
                <w:szCs w:val="24"/>
              </w:rPr>
              <w:t>Заказчик</w:t>
            </w:r>
            <w:r>
              <w:rPr>
                <w:b/>
                <w:sz w:val="24"/>
                <w:szCs w:val="24"/>
                <w:lang w:val="en-US"/>
              </w:rPr>
              <w:t>:</w:t>
            </w:r>
          </w:p>
          <w:p w:rsidR="004F5839" w:rsidRDefault="004F5839">
            <w:pPr>
              <w:widowControl w:val="0"/>
              <w:spacing w:line="240" w:lineRule="auto"/>
              <w:rPr>
                <w:b/>
                <w:sz w:val="24"/>
                <w:szCs w:val="24"/>
              </w:rPr>
            </w:pPr>
          </w:p>
          <w:p w:rsidR="004F5839" w:rsidRDefault="0082211F">
            <w:pPr>
              <w:widowControl w:val="0"/>
              <w:spacing w:line="240" w:lineRule="auto"/>
              <w:rPr>
                <w:b/>
                <w:sz w:val="24"/>
                <w:szCs w:val="24"/>
              </w:rPr>
            </w:pPr>
            <w:r>
              <w:rPr>
                <w:b/>
                <w:sz w:val="24"/>
                <w:szCs w:val="24"/>
              </w:rPr>
              <w:t>____________/___________</w:t>
            </w:r>
          </w:p>
        </w:tc>
        <w:tc>
          <w:tcPr>
            <w:tcW w:w="4786" w:type="dxa"/>
          </w:tcPr>
          <w:p w:rsidR="004F5839" w:rsidRDefault="0082211F">
            <w:pPr>
              <w:widowControl w:val="0"/>
              <w:spacing w:line="240" w:lineRule="auto"/>
              <w:rPr>
                <w:b/>
                <w:sz w:val="24"/>
                <w:szCs w:val="24"/>
              </w:rPr>
            </w:pPr>
            <w:r>
              <w:rPr>
                <w:b/>
                <w:sz w:val="24"/>
                <w:szCs w:val="24"/>
              </w:rPr>
              <w:t>Подрядчик:</w:t>
            </w:r>
          </w:p>
          <w:p w:rsidR="004F5839" w:rsidRDefault="004F5839">
            <w:pPr>
              <w:widowControl w:val="0"/>
              <w:spacing w:line="240" w:lineRule="auto"/>
              <w:rPr>
                <w:b/>
                <w:sz w:val="24"/>
                <w:szCs w:val="24"/>
              </w:rPr>
            </w:pPr>
          </w:p>
          <w:p w:rsidR="004F5839" w:rsidRDefault="0082211F">
            <w:pPr>
              <w:widowControl w:val="0"/>
              <w:spacing w:line="240" w:lineRule="auto"/>
              <w:rPr>
                <w:b/>
                <w:sz w:val="24"/>
                <w:szCs w:val="24"/>
              </w:rPr>
            </w:pPr>
            <w:r>
              <w:rPr>
                <w:b/>
                <w:sz w:val="24"/>
                <w:szCs w:val="24"/>
              </w:rPr>
              <w:t>____________/___________</w:t>
            </w:r>
          </w:p>
        </w:tc>
      </w:tr>
    </w:tbl>
    <w:p w:rsidR="004F5839" w:rsidRDefault="004F5839">
      <w:pPr>
        <w:spacing w:line="240" w:lineRule="auto"/>
        <w:ind w:left="5103" w:firstLine="0"/>
        <w:rPr>
          <w:sz w:val="22"/>
          <w:szCs w:val="22"/>
        </w:rPr>
        <w:sectPr w:rsidR="004F5839">
          <w:headerReference w:type="default" r:id="rId22"/>
          <w:footerReference w:type="default" r:id="rId23"/>
          <w:pgSz w:w="16838" w:h="11906" w:orient="landscape"/>
          <w:pgMar w:top="1418" w:right="1134" w:bottom="851" w:left="1134" w:header="567" w:footer="284" w:gutter="0"/>
          <w:cols w:space="720"/>
          <w:formProt w:val="0"/>
          <w:docGrid w:linePitch="360"/>
        </w:sectPr>
      </w:pPr>
    </w:p>
    <w:p w:rsidR="004F5839" w:rsidRPr="00744AA3" w:rsidRDefault="0082211F">
      <w:pPr>
        <w:spacing w:line="240" w:lineRule="auto"/>
        <w:ind w:left="5103" w:firstLine="0"/>
        <w:rPr>
          <w:sz w:val="22"/>
        </w:rPr>
      </w:pPr>
      <w:r w:rsidRPr="00744AA3">
        <w:rPr>
          <w:sz w:val="22"/>
        </w:rPr>
        <w:t xml:space="preserve">Приложение № </w:t>
      </w:r>
      <w:r w:rsidRPr="00744AA3">
        <w:rPr>
          <w:sz w:val="22"/>
          <w:szCs w:val="22"/>
        </w:rPr>
        <w:t>10</w:t>
      </w:r>
    </w:p>
    <w:p w:rsidR="004F5839" w:rsidRPr="00744AA3" w:rsidRDefault="0082211F">
      <w:pPr>
        <w:spacing w:line="240" w:lineRule="auto"/>
        <w:ind w:left="5103" w:firstLine="0"/>
        <w:rPr>
          <w:sz w:val="22"/>
        </w:rPr>
      </w:pPr>
      <w:r w:rsidRPr="00744AA3">
        <w:rPr>
          <w:sz w:val="22"/>
        </w:rPr>
        <w:t>к договору подряда</w:t>
      </w:r>
    </w:p>
    <w:p w:rsidR="004F5839" w:rsidRPr="001E4F39" w:rsidRDefault="0082211F">
      <w:pPr>
        <w:spacing w:line="240" w:lineRule="auto"/>
        <w:ind w:left="5103" w:firstLine="0"/>
        <w:rPr>
          <w:sz w:val="24"/>
          <w:szCs w:val="24"/>
        </w:rPr>
      </w:pPr>
      <w:r w:rsidRPr="001E4F39">
        <w:rPr>
          <w:sz w:val="24"/>
          <w:szCs w:val="24"/>
        </w:rPr>
        <w:t>от «____» __________ 20__ № ____</w:t>
      </w:r>
    </w:p>
    <w:p w:rsidR="004F5839" w:rsidRPr="001E4F39" w:rsidRDefault="0082211F">
      <w:pPr>
        <w:spacing w:line="240" w:lineRule="auto"/>
        <w:ind w:firstLine="0"/>
        <w:jc w:val="center"/>
        <w:rPr>
          <w:b/>
          <w:color w:val="000000"/>
          <w:spacing w:val="2"/>
          <w:sz w:val="24"/>
          <w:szCs w:val="24"/>
        </w:rPr>
      </w:pPr>
      <w:r w:rsidRPr="001E4F39">
        <w:rPr>
          <w:b/>
          <w:color w:val="000000"/>
          <w:spacing w:val="2"/>
          <w:sz w:val="24"/>
          <w:szCs w:val="24"/>
        </w:rPr>
        <w:t xml:space="preserve">Требования к страховой компании </w:t>
      </w:r>
    </w:p>
    <w:p w:rsidR="004F5839" w:rsidRPr="001E4F39" w:rsidRDefault="0082211F">
      <w:pPr>
        <w:spacing w:line="240" w:lineRule="auto"/>
        <w:ind w:firstLine="0"/>
        <w:jc w:val="center"/>
        <w:rPr>
          <w:b/>
          <w:color w:val="000000"/>
          <w:spacing w:val="2"/>
          <w:sz w:val="24"/>
          <w:szCs w:val="24"/>
        </w:rPr>
      </w:pPr>
      <w:r w:rsidRPr="001E4F39">
        <w:rPr>
          <w:b/>
          <w:color w:val="000000"/>
          <w:spacing w:val="2"/>
          <w:sz w:val="24"/>
          <w:szCs w:val="24"/>
        </w:rPr>
        <w:t>и существенные минимальные условия договора страхования</w:t>
      </w:r>
    </w:p>
    <w:p w:rsidR="004F5839" w:rsidRPr="001E4F39" w:rsidRDefault="0082211F">
      <w:pPr>
        <w:pStyle w:val="afa"/>
        <w:shd w:val="clear" w:color="auto" w:fill="FFFFFF"/>
        <w:tabs>
          <w:tab w:val="left" w:pos="709"/>
        </w:tabs>
        <w:ind w:left="0" w:firstLine="709"/>
        <w:contextualSpacing w:val="0"/>
        <w:jc w:val="both"/>
        <w:rPr>
          <w:b/>
        </w:rPr>
      </w:pPr>
      <w:r w:rsidRPr="001E4F39">
        <w:rPr>
          <w:b/>
        </w:rPr>
        <w:t>1.</w:t>
      </w:r>
      <w:r w:rsidRPr="001E4F39">
        <w:rPr>
          <w:b/>
        </w:rPr>
        <w:tab/>
        <w:t>Требования к страховой компании:</w:t>
      </w:r>
    </w:p>
    <w:p w:rsidR="004F5839" w:rsidRPr="001E4F39" w:rsidRDefault="0082211F">
      <w:pPr>
        <w:widowControl w:val="0"/>
        <w:spacing w:line="240" w:lineRule="auto"/>
        <w:ind w:firstLine="680"/>
        <w:rPr>
          <w:sz w:val="24"/>
          <w:szCs w:val="24"/>
        </w:rPr>
      </w:pPr>
      <w:r w:rsidRPr="001E4F39">
        <w:rPr>
          <w:sz w:val="24"/>
          <w:szCs w:val="24"/>
        </w:rPr>
        <w:t>а) Страховщик должен являться членом саморегулируемой организации на базе Всероссийского союза страховщиков (СРО ВСС);</w:t>
      </w:r>
    </w:p>
    <w:p w:rsidR="004F5839" w:rsidRPr="001E4F39" w:rsidRDefault="0082211F">
      <w:pPr>
        <w:widowControl w:val="0"/>
        <w:spacing w:line="240" w:lineRule="auto"/>
        <w:ind w:firstLine="680"/>
        <w:rPr>
          <w:sz w:val="24"/>
          <w:szCs w:val="24"/>
        </w:rPr>
      </w:pPr>
      <w:r w:rsidRPr="001E4F39">
        <w:rPr>
          <w:sz w:val="24"/>
          <w:szCs w:val="24"/>
        </w:rPr>
        <w:t>б) Страховщик не должен иметь неисполненных в срок предписаний органа страхового надзора;</w:t>
      </w:r>
    </w:p>
    <w:p w:rsidR="004F5839" w:rsidRPr="00744AA3" w:rsidRDefault="0082211F">
      <w:pPr>
        <w:widowControl w:val="0"/>
        <w:spacing w:line="240" w:lineRule="auto"/>
        <w:ind w:firstLine="680"/>
      </w:pPr>
      <w:r w:rsidRPr="001E4F39">
        <w:rPr>
          <w:sz w:val="24"/>
          <w:szCs w:val="24"/>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w:t>
      </w:r>
      <w:r w:rsidRPr="00744AA3">
        <w:rPr>
          <w:sz w:val="24"/>
          <w:szCs w:val="24"/>
        </w:rPr>
        <w:t xml:space="preserve">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rsidR="004F5839" w:rsidRPr="00744AA3" w:rsidRDefault="0082211F">
      <w:pPr>
        <w:widowControl w:val="0"/>
        <w:tabs>
          <w:tab w:val="left" w:pos="1091"/>
        </w:tabs>
        <w:spacing w:line="240" w:lineRule="auto"/>
        <w:ind w:firstLine="680"/>
        <w:rPr>
          <w:sz w:val="24"/>
          <w:szCs w:val="24"/>
        </w:rPr>
      </w:pPr>
      <w:r w:rsidRPr="00744AA3">
        <w:rPr>
          <w:sz w:val="24"/>
          <w:szCs w:val="24"/>
        </w:rPr>
        <w:t>г) Страховщик должен иметь облигаторную перестраховочную защиту строительно-монтажных рисков с емкостью не менее 8 миллиардов рублей.</w:t>
      </w:r>
    </w:p>
    <w:p w:rsidR="004F5839" w:rsidRPr="00744AA3" w:rsidRDefault="0082211F">
      <w:pPr>
        <w:pStyle w:val="afa"/>
        <w:shd w:val="clear" w:color="auto" w:fill="FFFFFF"/>
        <w:tabs>
          <w:tab w:val="left" w:pos="709"/>
        </w:tabs>
        <w:ind w:left="0" w:firstLine="709"/>
        <w:contextualSpacing w:val="0"/>
        <w:jc w:val="both"/>
        <w:rPr>
          <w:b/>
        </w:rPr>
      </w:pPr>
      <w:r w:rsidRPr="00744AA3">
        <w:rPr>
          <w:b/>
        </w:rPr>
        <w:t>2.</w:t>
      </w:r>
      <w:r w:rsidRPr="00744AA3">
        <w:rPr>
          <w:b/>
        </w:rPr>
        <w:tab/>
        <w:t>Существенные минимальные условия договора страхования:</w:t>
      </w:r>
    </w:p>
    <w:p w:rsidR="004F5839" w:rsidRPr="00744AA3" w:rsidRDefault="0082211F">
      <w:pPr>
        <w:pStyle w:val="afa"/>
        <w:shd w:val="clear" w:color="auto" w:fill="FFFFFF"/>
        <w:tabs>
          <w:tab w:val="left" w:pos="709"/>
        </w:tabs>
        <w:ind w:left="0" w:firstLine="709"/>
        <w:contextualSpacing w:val="0"/>
        <w:jc w:val="both"/>
        <w:rPr>
          <w:b/>
        </w:rPr>
      </w:pPr>
      <w:r w:rsidRPr="00744AA3">
        <w:rPr>
          <w:b/>
        </w:rPr>
        <w:t>2.1.</w:t>
      </w:r>
      <w:r w:rsidRPr="00744AA3">
        <w:rPr>
          <w:b/>
        </w:rPr>
        <w:tab/>
        <w:t>Объект страхования:</w:t>
      </w:r>
    </w:p>
    <w:p w:rsidR="004F5839" w:rsidRPr="00744AA3" w:rsidRDefault="0082211F">
      <w:pPr>
        <w:pStyle w:val="afa"/>
        <w:shd w:val="clear" w:color="auto" w:fill="FFFFFF"/>
        <w:ind w:left="0" w:firstLine="709"/>
        <w:contextualSpacing w:val="0"/>
        <w:jc w:val="both"/>
      </w:pPr>
      <w:r w:rsidRPr="00744AA3">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4F5839" w:rsidRPr="00744AA3" w:rsidRDefault="0082211F" w:rsidP="009B08CC">
      <w:pPr>
        <w:pStyle w:val="afa"/>
        <w:numPr>
          <w:ilvl w:val="0"/>
          <w:numId w:val="22"/>
        </w:numPr>
        <w:shd w:val="clear" w:color="auto" w:fill="FFFFFF"/>
        <w:ind w:left="0" w:firstLine="709"/>
        <w:contextualSpacing w:val="0"/>
        <w:jc w:val="both"/>
      </w:pPr>
      <w:r w:rsidRPr="00744AA3">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4F5839" w:rsidRPr="00744AA3" w:rsidRDefault="0082211F" w:rsidP="009B08CC">
      <w:pPr>
        <w:pStyle w:val="afa"/>
        <w:numPr>
          <w:ilvl w:val="0"/>
          <w:numId w:val="22"/>
        </w:numPr>
        <w:shd w:val="clear" w:color="auto" w:fill="FFFFFF"/>
        <w:ind w:left="0" w:firstLine="709"/>
        <w:contextualSpacing w:val="0"/>
        <w:jc w:val="both"/>
      </w:pPr>
      <w:r w:rsidRPr="00744AA3">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4F5839" w:rsidRPr="00744AA3" w:rsidRDefault="0082211F" w:rsidP="009B08CC">
      <w:pPr>
        <w:pStyle w:val="afa"/>
        <w:numPr>
          <w:ilvl w:val="0"/>
          <w:numId w:val="22"/>
        </w:numPr>
        <w:shd w:val="clear" w:color="auto" w:fill="FFFFFF"/>
        <w:ind w:left="0" w:firstLine="709"/>
        <w:contextualSpacing w:val="0"/>
        <w:jc w:val="both"/>
      </w:pPr>
      <w:r w:rsidRPr="00744AA3">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4F5839" w:rsidRPr="00744AA3" w:rsidRDefault="0082211F">
      <w:pPr>
        <w:pStyle w:val="afa"/>
        <w:shd w:val="clear" w:color="auto" w:fill="FFFFFF"/>
        <w:ind w:left="0" w:firstLine="709"/>
        <w:contextualSpacing w:val="0"/>
        <w:jc w:val="both"/>
      </w:pPr>
      <w:r w:rsidRPr="00744AA3">
        <w:t>Страховщик осуществляет страхование имущественных интересов Страхователя (Выгодоприобретателя), связанных с:</w:t>
      </w:r>
    </w:p>
    <w:p w:rsidR="004F5839" w:rsidRPr="00744AA3" w:rsidRDefault="0082211F" w:rsidP="009B08CC">
      <w:pPr>
        <w:pStyle w:val="afa"/>
        <w:numPr>
          <w:ilvl w:val="0"/>
          <w:numId w:val="23"/>
        </w:numPr>
        <w:shd w:val="clear" w:color="auto" w:fill="FFFFFF"/>
        <w:tabs>
          <w:tab w:val="left" w:pos="284"/>
          <w:tab w:val="left" w:pos="1134"/>
        </w:tabs>
        <w:ind w:left="0" w:firstLine="709"/>
        <w:contextualSpacing w:val="0"/>
        <w:jc w:val="both"/>
      </w:pPr>
      <w:r w:rsidRPr="00744AA3">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4F5839" w:rsidRPr="00744AA3" w:rsidRDefault="0082211F" w:rsidP="009B08CC">
      <w:pPr>
        <w:pStyle w:val="afa"/>
        <w:numPr>
          <w:ilvl w:val="0"/>
          <w:numId w:val="23"/>
        </w:numPr>
        <w:shd w:val="clear" w:color="auto" w:fill="FFFFFF"/>
        <w:tabs>
          <w:tab w:val="left" w:pos="284"/>
          <w:tab w:val="left" w:pos="1134"/>
        </w:tabs>
        <w:ind w:left="0" w:firstLine="709"/>
        <w:contextualSpacing w:val="0"/>
        <w:jc w:val="both"/>
      </w:pPr>
      <w:r w:rsidRPr="00744AA3">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4F5839" w:rsidRPr="00744AA3" w:rsidRDefault="0082211F" w:rsidP="009B08CC">
      <w:pPr>
        <w:pStyle w:val="afa"/>
        <w:numPr>
          <w:ilvl w:val="0"/>
          <w:numId w:val="23"/>
        </w:numPr>
        <w:shd w:val="clear" w:color="auto" w:fill="FFFFFF"/>
        <w:tabs>
          <w:tab w:val="left" w:pos="284"/>
          <w:tab w:val="left" w:pos="1134"/>
        </w:tabs>
        <w:ind w:left="0" w:firstLine="709"/>
        <w:contextualSpacing w:val="0"/>
        <w:jc w:val="both"/>
      </w:pPr>
      <w:r w:rsidRPr="00744AA3">
        <w:t xml:space="preserve">риском утраты (гибели) или повреждения всего или части груза, связанного </w:t>
      </w:r>
      <w:r w:rsidRPr="00744AA3">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4F5839" w:rsidRPr="00744AA3" w:rsidRDefault="0082211F">
      <w:pPr>
        <w:pStyle w:val="afa"/>
        <w:shd w:val="clear" w:color="auto" w:fill="FFFFFF"/>
        <w:tabs>
          <w:tab w:val="left" w:pos="709"/>
          <w:tab w:val="left" w:pos="851"/>
        </w:tabs>
        <w:ind w:left="0" w:firstLine="709"/>
        <w:contextualSpacing w:val="0"/>
        <w:jc w:val="both"/>
        <w:rPr>
          <w:b/>
        </w:rPr>
      </w:pPr>
      <w:r w:rsidRPr="00744AA3">
        <w:rPr>
          <w:b/>
        </w:rPr>
        <w:t>2.2.</w:t>
      </w:r>
      <w:r w:rsidRPr="00744AA3">
        <w:rPr>
          <w:b/>
        </w:rPr>
        <w:tab/>
        <w:t>Страховые случаи, страховые риски:</w:t>
      </w:r>
    </w:p>
    <w:p w:rsidR="004F5839" w:rsidRPr="00744AA3" w:rsidRDefault="0082211F">
      <w:pPr>
        <w:pStyle w:val="afa"/>
        <w:shd w:val="clear" w:color="auto" w:fill="FFFFFF"/>
        <w:tabs>
          <w:tab w:val="left" w:pos="1134"/>
        </w:tabs>
        <w:ind w:left="0" w:firstLine="709"/>
        <w:contextualSpacing w:val="0"/>
        <w:jc w:val="both"/>
      </w:pPr>
      <w:r w:rsidRPr="00744AA3">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rsidR="004F5839" w:rsidRPr="00744AA3" w:rsidRDefault="0082211F">
      <w:pPr>
        <w:pStyle w:val="afa"/>
        <w:shd w:val="clear" w:color="auto" w:fill="FFFFFF"/>
        <w:tabs>
          <w:tab w:val="left" w:pos="1134"/>
        </w:tabs>
        <w:ind w:left="0" w:firstLine="709"/>
        <w:contextualSpacing w:val="0"/>
        <w:jc w:val="both"/>
      </w:pPr>
      <w:r w:rsidRPr="00744AA3">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4F5839" w:rsidRPr="00744AA3" w:rsidRDefault="0082211F">
      <w:pPr>
        <w:widowControl w:val="0"/>
        <w:spacing w:line="240" w:lineRule="auto"/>
        <w:ind w:firstLine="680"/>
      </w:pPr>
      <w:r w:rsidRPr="00744AA3">
        <w:rPr>
          <w:rFonts w:eastAsia="Calibri"/>
          <w:sz w:val="24"/>
          <w:szCs w:val="24"/>
          <w:lang w:eastAsia="en-US"/>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sidRPr="00744AA3">
        <w:rPr>
          <w:rFonts w:eastAsia="Calibri"/>
          <w:sz w:val="24"/>
          <w:szCs w:val="24"/>
          <w:lang w:val="en-US" w:eastAsia="en-US"/>
        </w:rPr>
        <w:t>LEG</w:t>
      </w:r>
      <w:r w:rsidRPr="00744AA3">
        <w:rPr>
          <w:rFonts w:eastAsia="Calibri"/>
          <w:sz w:val="24"/>
          <w:szCs w:val="24"/>
          <w:lang w:eastAsia="en-US"/>
        </w:rPr>
        <w:t>3/06.</w:t>
      </w:r>
    </w:p>
    <w:p w:rsidR="004F5839" w:rsidRPr="00744AA3" w:rsidRDefault="0082211F">
      <w:pPr>
        <w:widowControl w:val="0"/>
        <w:shd w:val="clear" w:color="auto" w:fill="FFFFFF"/>
        <w:tabs>
          <w:tab w:val="left" w:pos="1134"/>
        </w:tabs>
        <w:spacing w:line="240" w:lineRule="auto"/>
        <w:ind w:firstLine="680"/>
        <w:rPr>
          <w:sz w:val="24"/>
          <w:szCs w:val="24"/>
        </w:rPr>
      </w:pPr>
      <w:r w:rsidRPr="00744AA3">
        <w:rPr>
          <w:rFonts w:eastAsia="Calibri"/>
          <w:sz w:val="24"/>
          <w:szCs w:val="24"/>
          <w:lang w:eastAsia="en-US"/>
        </w:rPr>
        <w:t xml:space="preserve">По группе рисков </w:t>
      </w:r>
      <w:r w:rsidRPr="00744AA3">
        <w:rPr>
          <w:rFonts w:eastAsia="Calibri"/>
          <w:color w:val="000000"/>
          <w:sz w:val="24"/>
          <w:szCs w:val="24"/>
          <w:lang w:eastAsia="en-US"/>
        </w:rPr>
        <w:t xml:space="preserve">«террористический акт» и «диверсия» </w:t>
      </w:r>
      <w:r w:rsidRPr="00744AA3">
        <w:rPr>
          <w:rFonts w:eastAsia="Calibri"/>
          <w:sz w:val="24"/>
          <w:szCs w:val="24"/>
          <w:lang w:eastAsia="en-US"/>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rsidR="004F5839" w:rsidRPr="00744AA3" w:rsidRDefault="0082211F">
      <w:pPr>
        <w:pStyle w:val="afa"/>
        <w:shd w:val="clear" w:color="auto" w:fill="FFFFFF"/>
        <w:tabs>
          <w:tab w:val="left" w:pos="1134"/>
        </w:tabs>
        <w:ind w:left="0" w:firstLine="709"/>
        <w:contextualSpacing w:val="0"/>
        <w:jc w:val="both"/>
      </w:pPr>
      <w:r w:rsidRPr="00744AA3">
        <w:t xml:space="preserve">Договор страхования должен предусматривать покрытие риска причинения ущерба </w:t>
      </w:r>
      <w:r w:rsidRPr="00744AA3">
        <w:br/>
        <w:t xml:space="preserve">в результате гибели или повреждения застрахованных подрядных работ, произошедших </w:t>
      </w:r>
      <w:r w:rsidRPr="00744AA3">
        <w:br/>
        <w:t xml:space="preserve">во время периода послепусковых гарантийных обязательств (далее – ППГО). </w:t>
      </w:r>
    </w:p>
    <w:p w:rsidR="004F5839" w:rsidRPr="00744AA3" w:rsidRDefault="0082211F">
      <w:pPr>
        <w:pStyle w:val="afa"/>
        <w:shd w:val="clear" w:color="auto" w:fill="FFFFFF"/>
        <w:tabs>
          <w:tab w:val="left" w:pos="1134"/>
        </w:tabs>
        <w:ind w:left="0" w:firstLine="709"/>
        <w:contextualSpacing w:val="0"/>
        <w:jc w:val="both"/>
      </w:pPr>
      <w:r w:rsidRPr="00744AA3">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4F5839" w:rsidRPr="00744AA3" w:rsidRDefault="0082211F">
      <w:pPr>
        <w:pStyle w:val="afa"/>
        <w:shd w:val="clear" w:color="auto" w:fill="FFFFFF"/>
        <w:tabs>
          <w:tab w:val="left" w:pos="1134"/>
        </w:tabs>
        <w:ind w:left="0" w:firstLine="709"/>
        <w:contextualSpacing w:val="0"/>
        <w:jc w:val="both"/>
      </w:pPr>
      <w:r w:rsidRPr="00744AA3">
        <w:t xml:space="preserve">По Секции 3 страхование должно осуществляться на условиях «с ответственностью </w:t>
      </w:r>
      <w:r w:rsidRPr="00744AA3">
        <w:br/>
        <w:t>за все риски», включая риски «террористический акт» и «диверсия».</w:t>
      </w:r>
    </w:p>
    <w:p w:rsidR="004F5839" w:rsidRPr="00744AA3" w:rsidRDefault="0082211F">
      <w:pPr>
        <w:pStyle w:val="afa"/>
        <w:shd w:val="clear" w:color="auto" w:fill="FFFFFF"/>
        <w:tabs>
          <w:tab w:val="left" w:pos="1134"/>
        </w:tabs>
        <w:ind w:left="0" w:firstLine="709"/>
        <w:contextualSpacing w:val="0"/>
        <w:jc w:val="both"/>
      </w:pPr>
      <w:r w:rsidRPr="00744AA3">
        <w:t xml:space="preserve">Во избежание сомнений страховое покрытие может быть расширено и/или ограничено, при согласовании условий договора страхования с Заказчиком. </w:t>
      </w:r>
      <w:r w:rsidRPr="00744AA3">
        <w:rPr>
          <w:rFonts w:eastAsia="Calibri"/>
          <w:color w:val="000000"/>
          <w:lang w:eastAsia="en-US"/>
        </w:rPr>
        <w:t>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rsidR="004F5839" w:rsidRPr="00744AA3" w:rsidRDefault="0082211F">
      <w:pPr>
        <w:pStyle w:val="afa"/>
        <w:shd w:val="clear" w:color="auto" w:fill="FFFFFF"/>
        <w:tabs>
          <w:tab w:val="left" w:pos="851"/>
        </w:tabs>
        <w:ind w:left="0" w:firstLine="709"/>
        <w:contextualSpacing w:val="0"/>
        <w:jc w:val="both"/>
        <w:rPr>
          <w:b/>
        </w:rPr>
      </w:pPr>
      <w:r w:rsidRPr="00744AA3">
        <w:rPr>
          <w:b/>
        </w:rPr>
        <w:t>2.3.</w:t>
      </w:r>
      <w:r w:rsidRPr="00744AA3">
        <w:rPr>
          <w:b/>
        </w:rPr>
        <w:tab/>
        <w:t>Страховые суммы, лимиты, франшизы, тариф, премия, срок действия, территория страхования:</w:t>
      </w:r>
    </w:p>
    <w:p w:rsidR="004F5839" w:rsidRPr="00744AA3" w:rsidRDefault="0082211F">
      <w:pPr>
        <w:pStyle w:val="afa"/>
        <w:shd w:val="clear" w:color="auto" w:fill="FFFFFF"/>
        <w:ind w:left="0" w:firstLine="709"/>
        <w:contextualSpacing w:val="0"/>
        <w:jc w:val="both"/>
        <w:rPr>
          <w:i/>
        </w:rPr>
      </w:pPr>
      <w:r w:rsidRPr="00744AA3">
        <w:rPr>
          <w:i/>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rsidR="004F5839" w:rsidRPr="00744AA3" w:rsidRDefault="0082211F">
      <w:pPr>
        <w:pStyle w:val="afa"/>
        <w:shd w:val="clear" w:color="auto" w:fill="FFFFFF"/>
        <w:tabs>
          <w:tab w:val="left" w:pos="851"/>
        </w:tabs>
        <w:ind w:left="0" w:firstLine="709"/>
        <w:contextualSpacing w:val="0"/>
        <w:jc w:val="both"/>
        <w:rPr>
          <w:b/>
        </w:rPr>
      </w:pPr>
      <w:r w:rsidRPr="00744AA3">
        <w:rPr>
          <w:b/>
        </w:rPr>
        <w:t>2.3.1.</w:t>
      </w:r>
      <w:r w:rsidRPr="00744AA3">
        <w:rPr>
          <w:b/>
        </w:rPr>
        <w:tab/>
        <w:t>Страховая сумма и лимиты по Секции 1:</w:t>
      </w:r>
    </w:p>
    <w:p w:rsidR="004F5839" w:rsidRPr="00744AA3" w:rsidRDefault="0082211F">
      <w:pPr>
        <w:spacing w:line="240" w:lineRule="auto"/>
        <w:ind w:firstLine="709"/>
        <w:rPr>
          <w:sz w:val="24"/>
          <w:szCs w:val="24"/>
        </w:rPr>
      </w:pPr>
      <w:r w:rsidRPr="00744AA3">
        <w:rPr>
          <w:sz w:val="24"/>
          <w:szCs w:val="24"/>
        </w:rPr>
        <w:t>2.3.1.1. Страховая сумма по Секции 1 устанавливается в размере</w:t>
      </w:r>
      <w:r w:rsidRPr="00744AA3">
        <w:rPr>
          <w:color w:val="C00000"/>
          <w:sz w:val="24"/>
          <w:szCs w:val="24"/>
        </w:rPr>
        <w:t xml:space="preserve"> </w:t>
      </w:r>
      <w:r w:rsidRPr="00744AA3">
        <w:rPr>
          <w:b/>
          <w:sz w:val="24"/>
          <w:szCs w:val="24"/>
        </w:rPr>
        <w:t>_____________________.</w:t>
      </w:r>
    </w:p>
    <w:p w:rsidR="004F5839" w:rsidRPr="00744AA3" w:rsidRDefault="0082211F">
      <w:pPr>
        <w:spacing w:line="240" w:lineRule="auto"/>
        <w:ind w:firstLine="709"/>
        <w:rPr>
          <w:b/>
          <w:i/>
          <w:sz w:val="24"/>
          <w:szCs w:val="24"/>
        </w:rPr>
      </w:pPr>
      <w:r w:rsidRPr="00744AA3">
        <w:rPr>
          <w:i/>
          <w:sz w:val="24"/>
          <w:szCs w:val="24"/>
        </w:rPr>
        <w:t xml:space="preserve">Вариант «А»: В случае, если условия договора подряда предусматривают передачу Подрядчику в монтаж Оборудования Заказчика – указать формулировку </w:t>
      </w:r>
      <w:r w:rsidRPr="00744AA3">
        <w:rPr>
          <w:b/>
          <w:i/>
          <w:sz w:val="24"/>
          <w:szCs w:val="24"/>
        </w:rPr>
        <w:t>«стоимости (цены) договора подряда (с НДС) и стоимости Оборудования Заказчика».</w:t>
      </w:r>
    </w:p>
    <w:p w:rsidR="004F5839" w:rsidRPr="00744AA3" w:rsidRDefault="0082211F">
      <w:pPr>
        <w:spacing w:line="240" w:lineRule="auto"/>
        <w:ind w:firstLine="680"/>
        <w:rPr>
          <w:b/>
          <w:i/>
          <w:sz w:val="24"/>
          <w:szCs w:val="24"/>
        </w:rPr>
      </w:pPr>
      <w:r w:rsidRPr="00744AA3">
        <w:rPr>
          <w:i/>
          <w:iCs/>
          <w:sz w:val="24"/>
          <w:szCs w:val="24"/>
        </w:rPr>
        <w:t>Вариант «Б»: В случае, если условия договора подряда не предусматривают передачу Подрядчику в монтаж Оборудования Заказчика – указать формулировку</w:t>
      </w:r>
      <w:r w:rsidRPr="00744AA3">
        <w:rPr>
          <w:b/>
          <w:i/>
          <w:sz w:val="24"/>
          <w:szCs w:val="24"/>
        </w:rPr>
        <w:t xml:space="preserve"> «стоимости (цены) договора подряда (с НДС)».</w:t>
      </w:r>
    </w:p>
    <w:p w:rsidR="004F5839" w:rsidRPr="00744AA3" w:rsidRDefault="0082211F">
      <w:pPr>
        <w:spacing w:line="240" w:lineRule="auto"/>
        <w:ind w:firstLine="737"/>
        <w:rPr>
          <w:sz w:val="24"/>
          <w:szCs w:val="24"/>
        </w:rPr>
      </w:pPr>
      <w:r w:rsidRPr="00744AA3">
        <w:rPr>
          <w:sz w:val="24"/>
          <w:szCs w:val="24"/>
        </w:rPr>
        <w:t xml:space="preserve">2.3.1.2. Лимит возмещения по каждому и всем страховым случаям </w:t>
      </w:r>
      <w:r w:rsidRPr="00744AA3">
        <w:rPr>
          <w:rFonts w:eastAsia="Calibri"/>
          <w:color w:val="000000"/>
          <w:sz w:val="24"/>
          <w:szCs w:val="24"/>
          <w:lang w:eastAsia="en-US"/>
        </w:rPr>
        <w:t>(за исключением рисков «террористический акт» и «диверсия»)</w:t>
      </w:r>
      <w:r w:rsidRPr="00744AA3">
        <w:rPr>
          <w:sz w:val="24"/>
          <w:szCs w:val="24"/>
        </w:rPr>
        <w:t>: _____________________________.</w:t>
      </w:r>
    </w:p>
    <w:p w:rsidR="004F5839" w:rsidRPr="00744AA3" w:rsidRDefault="0082211F">
      <w:pPr>
        <w:spacing w:line="240" w:lineRule="auto"/>
        <w:ind w:firstLine="680"/>
        <w:rPr>
          <w:sz w:val="24"/>
          <w:szCs w:val="24"/>
        </w:rPr>
      </w:pPr>
      <w:r w:rsidRPr="00744AA3">
        <w:rPr>
          <w:i/>
          <w:sz w:val="24"/>
          <w:szCs w:val="24"/>
        </w:rPr>
        <w:t xml:space="preserve">Вариант </w:t>
      </w:r>
      <w:r w:rsidRPr="00744AA3">
        <w:rPr>
          <w:b/>
          <w:i/>
          <w:sz w:val="24"/>
          <w:szCs w:val="24"/>
        </w:rPr>
        <w:t>«А»:</w:t>
      </w:r>
      <w:r w:rsidRPr="00744AA3">
        <w:rPr>
          <w:i/>
          <w:sz w:val="24"/>
          <w:szCs w:val="24"/>
        </w:rPr>
        <w:t xml:space="preserve"> В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sidRPr="00744AA3">
        <w:rPr>
          <w:b/>
          <w:bCs/>
          <w:i/>
          <w:sz w:val="24"/>
          <w:szCs w:val="24"/>
        </w:rPr>
        <w:t>«не устанавливается»</w:t>
      </w:r>
      <w:r w:rsidRPr="00744AA3">
        <w:rPr>
          <w:i/>
          <w:sz w:val="24"/>
          <w:szCs w:val="24"/>
        </w:rPr>
        <w:t>.</w:t>
      </w:r>
    </w:p>
    <w:p w:rsidR="004F5839" w:rsidRPr="00744AA3" w:rsidRDefault="0082211F">
      <w:pPr>
        <w:pStyle w:val="afa"/>
        <w:shd w:val="clear" w:color="auto" w:fill="FFFFFF"/>
        <w:tabs>
          <w:tab w:val="left" w:pos="851"/>
        </w:tabs>
        <w:ind w:left="0" w:firstLine="709"/>
        <w:contextualSpacing w:val="0"/>
        <w:jc w:val="both"/>
      </w:pPr>
      <w:r w:rsidRPr="00744AA3">
        <w:rPr>
          <w:i/>
        </w:rPr>
        <w:t xml:space="preserve">Вариант </w:t>
      </w:r>
      <w:r w:rsidRPr="00744AA3">
        <w:rPr>
          <w:b/>
          <w:i/>
        </w:rPr>
        <w:t>«Б»:</w:t>
      </w:r>
      <w:r w:rsidRPr="00744AA3">
        <w:rPr>
          <w:i/>
        </w:rPr>
        <w:t xml:space="preserve"> В случае, если размер безусловной франшизы договора страхования имущества Заказчика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Заказчика.</w:t>
      </w:r>
    </w:p>
    <w:p w:rsidR="004F5839" w:rsidRPr="00744AA3" w:rsidRDefault="0082211F">
      <w:pPr>
        <w:widowControl w:val="0"/>
        <w:shd w:val="clear" w:color="auto" w:fill="FFFFFF"/>
        <w:tabs>
          <w:tab w:val="left" w:pos="851"/>
        </w:tabs>
        <w:spacing w:line="240" w:lineRule="auto"/>
        <w:ind w:firstLine="709"/>
        <w:rPr>
          <w:sz w:val="24"/>
          <w:szCs w:val="24"/>
        </w:rPr>
      </w:pPr>
      <w:r w:rsidRPr="00744AA3">
        <w:rPr>
          <w:rFonts w:eastAsia="Calibri"/>
          <w:color w:val="000000"/>
          <w:sz w:val="24"/>
          <w:szCs w:val="24"/>
          <w:lang w:eastAsia="en-US"/>
        </w:rPr>
        <w:t xml:space="preserve">2.3.1.3. Лимит возмещения по рискам «террористический акт» и «диверсия» </w:t>
      </w:r>
      <w:r w:rsidRPr="00744AA3">
        <w:rPr>
          <w:rFonts w:eastAsia="Calibri"/>
          <w:sz w:val="24"/>
          <w:szCs w:val="24"/>
          <w:lang w:eastAsia="en-US"/>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sidRPr="00744AA3">
        <w:rPr>
          <w:rFonts w:eastAsia="Calibri"/>
          <w:color w:val="000000"/>
          <w:sz w:val="24"/>
          <w:szCs w:val="24"/>
          <w:lang w:eastAsia="en-US"/>
        </w:rPr>
        <w:t>в размере не менее, чем определенный по результатам последних (актуальных) закупочных мероприятий в отношении строительно-монтажных рисков Группы РусГидро.</w:t>
      </w:r>
    </w:p>
    <w:p w:rsidR="004F5839" w:rsidRPr="00744AA3" w:rsidRDefault="0082211F">
      <w:pPr>
        <w:tabs>
          <w:tab w:val="left" w:pos="736"/>
        </w:tabs>
        <w:spacing w:line="240" w:lineRule="auto"/>
        <w:ind w:firstLine="680"/>
        <w:rPr>
          <w:sz w:val="24"/>
          <w:szCs w:val="24"/>
        </w:rPr>
      </w:pPr>
      <w:r w:rsidRPr="00744AA3">
        <w:rPr>
          <w:sz w:val="24"/>
          <w:szCs w:val="24"/>
        </w:rPr>
        <w:t>2.3.1.4. Страховая сумма в отношении покрытия рисков ППГО должна соответствовать страховой сумме по Секции 1.</w:t>
      </w:r>
    </w:p>
    <w:p w:rsidR="004F5839" w:rsidRPr="00744AA3" w:rsidRDefault="0082211F">
      <w:pPr>
        <w:tabs>
          <w:tab w:val="left" w:pos="736"/>
        </w:tabs>
        <w:spacing w:line="240" w:lineRule="auto"/>
        <w:ind w:firstLine="680"/>
        <w:rPr>
          <w:sz w:val="24"/>
          <w:szCs w:val="24"/>
        </w:rPr>
      </w:pPr>
      <w:r w:rsidRPr="00744AA3">
        <w:rPr>
          <w:sz w:val="24"/>
          <w:szCs w:val="24"/>
        </w:rPr>
        <w:t>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4F5839" w:rsidRPr="00744AA3" w:rsidRDefault="0082211F">
      <w:pPr>
        <w:pStyle w:val="afa"/>
        <w:shd w:val="clear" w:color="auto" w:fill="FFFFFF"/>
        <w:tabs>
          <w:tab w:val="left" w:pos="851"/>
        </w:tabs>
        <w:ind w:left="0" w:firstLine="709"/>
        <w:contextualSpacing w:val="0"/>
        <w:jc w:val="both"/>
      </w:pPr>
      <w:r w:rsidRPr="00744AA3">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4F5839" w:rsidRPr="00744AA3" w:rsidRDefault="0082211F">
      <w:pPr>
        <w:pStyle w:val="afa"/>
        <w:shd w:val="clear" w:color="auto" w:fill="FFFFFF"/>
        <w:tabs>
          <w:tab w:val="left" w:pos="851"/>
        </w:tabs>
        <w:ind w:left="0" w:firstLine="709"/>
        <w:contextualSpacing w:val="0"/>
        <w:jc w:val="both"/>
        <w:rPr>
          <w:b/>
          <w:color w:val="000000"/>
        </w:rPr>
      </w:pPr>
      <w:r w:rsidRPr="00744AA3">
        <w:rPr>
          <w:b/>
          <w:color w:val="000000"/>
        </w:rPr>
        <w:t>2.3.2.</w:t>
      </w:r>
      <w:r w:rsidRPr="00744AA3">
        <w:rPr>
          <w:b/>
          <w:color w:val="000000"/>
        </w:rPr>
        <w:tab/>
        <w:t>Страховая сумма по Секции 2:</w:t>
      </w:r>
    </w:p>
    <w:p w:rsidR="004F5839" w:rsidRPr="00744AA3" w:rsidRDefault="0082211F">
      <w:pPr>
        <w:pStyle w:val="afa"/>
        <w:shd w:val="clear" w:color="auto" w:fill="FFFFFF"/>
        <w:tabs>
          <w:tab w:val="left" w:pos="1134"/>
        </w:tabs>
        <w:ind w:left="0" w:firstLine="709"/>
        <w:contextualSpacing w:val="0"/>
        <w:jc w:val="both"/>
        <w:rPr>
          <w:color w:val="000000"/>
        </w:rPr>
      </w:pPr>
      <w:r w:rsidRPr="00744AA3">
        <w:rPr>
          <w:color w:val="000000"/>
        </w:rPr>
        <w:t>Страховая сумма по Секции 2 устанавливается в размере 15 (пятнадцати) процентов от размера страховой суммы по Секции 1.</w:t>
      </w:r>
    </w:p>
    <w:p w:rsidR="004F5839" w:rsidRPr="00744AA3" w:rsidRDefault="0082211F">
      <w:pPr>
        <w:pStyle w:val="afa"/>
        <w:shd w:val="clear" w:color="auto" w:fill="FFFFFF"/>
        <w:tabs>
          <w:tab w:val="left" w:pos="851"/>
        </w:tabs>
        <w:ind w:left="0" w:firstLine="709"/>
        <w:contextualSpacing w:val="0"/>
        <w:jc w:val="both"/>
        <w:rPr>
          <w:b/>
        </w:rPr>
      </w:pPr>
      <w:r w:rsidRPr="00744AA3">
        <w:rPr>
          <w:b/>
        </w:rPr>
        <w:t>2.3.3.</w:t>
      </w:r>
      <w:r w:rsidRPr="00744AA3">
        <w:rPr>
          <w:b/>
        </w:rPr>
        <w:tab/>
        <w:t>Страховая сумма по Секции 3:</w:t>
      </w:r>
    </w:p>
    <w:p w:rsidR="004F5839" w:rsidRPr="00744AA3" w:rsidRDefault="0082211F">
      <w:pPr>
        <w:pStyle w:val="afa"/>
        <w:shd w:val="clear" w:color="auto" w:fill="FFFFFF"/>
        <w:tabs>
          <w:tab w:val="left" w:pos="851"/>
        </w:tabs>
        <w:ind w:left="0" w:firstLine="709"/>
        <w:contextualSpacing w:val="0"/>
        <w:jc w:val="both"/>
      </w:pPr>
      <w:r w:rsidRPr="00744AA3">
        <w:t xml:space="preserve">Страховая сумма по Секции 3 устанавливается в размере </w:t>
      </w:r>
      <w:r w:rsidRPr="00744AA3">
        <w:rPr>
          <w:b/>
        </w:rPr>
        <w:t>стоимости груза (оборудования), поставляемого Подрядчиком по условиям договора подряда (с НДС).</w:t>
      </w:r>
    </w:p>
    <w:p w:rsidR="004F5839" w:rsidRPr="00744AA3" w:rsidRDefault="0082211F">
      <w:pPr>
        <w:pStyle w:val="afa"/>
        <w:shd w:val="clear" w:color="auto" w:fill="FFFFFF"/>
        <w:tabs>
          <w:tab w:val="left" w:pos="851"/>
        </w:tabs>
        <w:ind w:left="0" w:firstLine="709"/>
        <w:contextualSpacing w:val="0"/>
        <w:jc w:val="both"/>
        <w:rPr>
          <w:b/>
        </w:rPr>
      </w:pPr>
      <w:r w:rsidRPr="00744AA3">
        <w:rPr>
          <w:b/>
        </w:rPr>
        <w:t>2.3.4.</w:t>
      </w:r>
      <w:r w:rsidRPr="00744AA3">
        <w:rPr>
          <w:b/>
        </w:rPr>
        <w:tab/>
        <w:t>Франшиза:</w:t>
      </w:r>
    </w:p>
    <w:p w:rsidR="004F5839" w:rsidRPr="00744AA3" w:rsidRDefault="0082211F">
      <w:pPr>
        <w:widowControl w:val="0"/>
        <w:spacing w:line="240" w:lineRule="auto"/>
        <w:ind w:firstLine="737"/>
        <w:rPr>
          <w:sz w:val="24"/>
          <w:szCs w:val="24"/>
        </w:rPr>
      </w:pPr>
      <w:r w:rsidRPr="00744AA3">
        <w:rPr>
          <w:rFonts w:eastAsia="Calibri"/>
          <w:color w:val="000000"/>
          <w:sz w:val="24"/>
          <w:szCs w:val="24"/>
          <w:lang w:eastAsia="en-US"/>
        </w:rPr>
        <w:t xml:space="preserve">Безусловная франшиза по Секции 1 устанавливается в размере не более, чем определенная </w:t>
      </w:r>
      <w:r w:rsidRPr="00744AA3">
        <w:rPr>
          <w:rFonts w:eastAsia="Calibri"/>
          <w:iCs/>
          <w:color w:val="000000"/>
          <w:sz w:val="24"/>
          <w:szCs w:val="24"/>
          <w:lang w:eastAsia="en-US"/>
        </w:rPr>
        <w:t>по результатам последних (актуальных) закупочных мероприятий, осуществленных в отношении строительно-монтажных рисков Группы РусГидро</w:t>
      </w:r>
      <w:r w:rsidRPr="00744AA3">
        <w:rPr>
          <w:rFonts w:eastAsia="Calibri"/>
          <w:color w:val="000000"/>
          <w:sz w:val="24"/>
          <w:szCs w:val="24"/>
          <w:lang w:eastAsia="en-US"/>
        </w:rPr>
        <w:t>.</w:t>
      </w:r>
    </w:p>
    <w:p w:rsidR="004F5839" w:rsidRPr="00744AA3" w:rsidRDefault="0082211F">
      <w:pPr>
        <w:pStyle w:val="afa"/>
        <w:shd w:val="clear" w:color="auto" w:fill="FFFFFF"/>
        <w:ind w:left="0" w:firstLine="709"/>
        <w:contextualSpacing w:val="0"/>
        <w:jc w:val="both"/>
        <w:rPr>
          <w:rFonts w:eastAsia="Calibri"/>
          <w:bCs/>
          <w:color w:val="000000"/>
          <w:lang w:eastAsia="en-US"/>
        </w:rPr>
      </w:pPr>
      <w:r w:rsidRPr="00744AA3">
        <w:rPr>
          <w:rFonts w:eastAsia="Calibri"/>
          <w:bCs/>
          <w:color w:val="000000"/>
          <w:lang w:eastAsia="en-US"/>
        </w:rPr>
        <w:t>По Секциям 2, 3 франшизы не устанавливаются.</w:t>
      </w:r>
    </w:p>
    <w:p w:rsidR="004F5839" w:rsidRPr="00744AA3" w:rsidRDefault="0082211F">
      <w:pPr>
        <w:pStyle w:val="afa"/>
        <w:shd w:val="clear" w:color="auto" w:fill="FFFFFF"/>
        <w:tabs>
          <w:tab w:val="left" w:pos="851"/>
        </w:tabs>
        <w:ind w:left="0" w:firstLine="709"/>
        <w:contextualSpacing w:val="0"/>
        <w:jc w:val="both"/>
        <w:rPr>
          <w:b/>
        </w:rPr>
      </w:pPr>
      <w:r w:rsidRPr="00744AA3">
        <w:rPr>
          <w:b/>
        </w:rPr>
        <w:t>2.3.5.</w:t>
      </w:r>
      <w:r w:rsidRPr="00744AA3">
        <w:rPr>
          <w:b/>
        </w:rPr>
        <w:tab/>
        <w:t>Страховой тариф:</w:t>
      </w:r>
    </w:p>
    <w:p w:rsidR="004F5839" w:rsidRPr="00744AA3" w:rsidRDefault="0082211F">
      <w:pPr>
        <w:pStyle w:val="afa"/>
        <w:shd w:val="clear" w:color="auto" w:fill="FFFFFF"/>
        <w:ind w:left="0" w:firstLine="709"/>
        <w:contextualSpacing w:val="0"/>
        <w:jc w:val="both"/>
        <w:rPr>
          <w:bCs/>
        </w:rPr>
      </w:pPr>
      <w:r w:rsidRPr="00744AA3">
        <w:rPr>
          <w:rFonts w:eastAsia="Calibri"/>
          <w:bCs/>
          <w:color w:val="000000"/>
          <w:lang w:eastAsia="en-US"/>
        </w:rPr>
        <w:t>Страховые тарифы по Секциям 1, 2 и Секции 3 у</w:t>
      </w:r>
      <w:r w:rsidRPr="00744AA3">
        <w:rPr>
          <w:rFonts w:eastAsia="Calibri"/>
          <w:bCs/>
          <w:iCs/>
          <w:color w:val="000000"/>
          <w:lang w:eastAsia="en-US"/>
        </w:rPr>
        <w:t>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sidRPr="00744AA3">
        <w:rPr>
          <w:rFonts w:eastAsia="Calibri"/>
          <w:bCs/>
          <w:color w:val="000000"/>
          <w:lang w:eastAsia="en-US"/>
        </w:rPr>
        <w:t>.</w:t>
      </w:r>
    </w:p>
    <w:p w:rsidR="004F5839" w:rsidRPr="00744AA3" w:rsidRDefault="0082211F">
      <w:pPr>
        <w:pStyle w:val="afa"/>
        <w:shd w:val="clear" w:color="auto" w:fill="FFFFFF"/>
        <w:tabs>
          <w:tab w:val="left" w:pos="851"/>
        </w:tabs>
        <w:ind w:left="0" w:firstLine="709"/>
        <w:contextualSpacing w:val="0"/>
        <w:jc w:val="both"/>
        <w:rPr>
          <w:b/>
        </w:rPr>
      </w:pPr>
      <w:r w:rsidRPr="00744AA3">
        <w:rPr>
          <w:b/>
        </w:rPr>
        <w:t>2.3.6.</w:t>
      </w:r>
      <w:r w:rsidRPr="00744AA3">
        <w:rPr>
          <w:b/>
        </w:rPr>
        <w:tab/>
        <w:t>Срок действия договора страхования (период страхования):</w:t>
      </w:r>
    </w:p>
    <w:p w:rsidR="004F5839" w:rsidRPr="00744AA3" w:rsidRDefault="0082211F">
      <w:pPr>
        <w:pStyle w:val="afa"/>
        <w:shd w:val="clear" w:color="auto" w:fill="FFFFFF"/>
        <w:ind w:left="0" w:firstLine="709"/>
        <w:contextualSpacing w:val="0"/>
        <w:jc w:val="both"/>
      </w:pPr>
      <w:r w:rsidRPr="00744AA3">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4F5839" w:rsidRPr="00744AA3" w:rsidRDefault="0082211F">
      <w:pPr>
        <w:pStyle w:val="afa"/>
        <w:shd w:val="clear" w:color="auto" w:fill="FFFFFF"/>
        <w:ind w:left="0" w:firstLine="709"/>
        <w:contextualSpacing w:val="0"/>
        <w:jc w:val="both"/>
      </w:pPr>
      <w:r w:rsidRPr="00744AA3">
        <w:t>Секция 3: Период осуществления грузоперевозки.</w:t>
      </w:r>
    </w:p>
    <w:p w:rsidR="004F5839" w:rsidRPr="00744AA3" w:rsidRDefault="0082211F">
      <w:pPr>
        <w:widowControl w:val="0"/>
        <w:spacing w:line="240" w:lineRule="auto"/>
        <w:ind w:firstLine="680"/>
        <w:rPr>
          <w:rFonts w:eastAsia="Calibri"/>
          <w:sz w:val="24"/>
          <w:szCs w:val="24"/>
          <w:lang w:eastAsia="en-US"/>
        </w:rPr>
      </w:pPr>
      <w:r w:rsidRPr="00744AA3">
        <w:rPr>
          <w:rFonts w:eastAsia="Calibri"/>
          <w:sz w:val="24"/>
          <w:szCs w:val="24"/>
          <w:lang w:eastAsia="en-US"/>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rsidR="004F5839" w:rsidRPr="00744AA3" w:rsidRDefault="0082211F">
      <w:pPr>
        <w:widowControl w:val="0"/>
        <w:spacing w:line="240" w:lineRule="auto"/>
        <w:ind w:firstLine="680"/>
        <w:rPr>
          <w:rFonts w:eastAsia="Calibri"/>
          <w:sz w:val="24"/>
          <w:szCs w:val="24"/>
          <w:lang w:eastAsia="en-US"/>
        </w:rPr>
      </w:pPr>
      <w:r w:rsidRPr="00744AA3">
        <w:rPr>
          <w:rFonts w:eastAsia="Calibri"/>
          <w:sz w:val="24"/>
          <w:szCs w:val="24"/>
          <w:lang w:eastAsia="en-US"/>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rsidR="004F5839" w:rsidRPr="00744AA3" w:rsidRDefault="0082211F">
      <w:pPr>
        <w:widowControl w:val="0"/>
        <w:shd w:val="clear" w:color="auto" w:fill="FFFFFF"/>
        <w:spacing w:line="240" w:lineRule="auto"/>
        <w:ind w:firstLine="680"/>
        <w:rPr>
          <w:sz w:val="24"/>
          <w:szCs w:val="24"/>
        </w:rPr>
      </w:pPr>
      <w:r w:rsidRPr="00744AA3">
        <w:rPr>
          <w:rFonts w:eastAsia="Calibri"/>
          <w:sz w:val="24"/>
          <w:szCs w:val="24"/>
          <w:lang w:eastAsia="en-US"/>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rsidR="004F5839" w:rsidRPr="00744AA3" w:rsidRDefault="0082211F">
      <w:pPr>
        <w:pStyle w:val="afa"/>
        <w:shd w:val="clear" w:color="auto" w:fill="FFFFFF"/>
        <w:tabs>
          <w:tab w:val="left" w:pos="851"/>
        </w:tabs>
        <w:ind w:left="0" w:firstLine="709"/>
        <w:contextualSpacing w:val="0"/>
        <w:jc w:val="both"/>
        <w:rPr>
          <w:b/>
        </w:rPr>
      </w:pPr>
      <w:r w:rsidRPr="00744AA3">
        <w:rPr>
          <w:b/>
        </w:rPr>
        <w:t>2.3.7.</w:t>
      </w:r>
      <w:r w:rsidRPr="00744AA3">
        <w:rPr>
          <w:b/>
        </w:rPr>
        <w:tab/>
        <w:t>Территория страхования:</w:t>
      </w:r>
    </w:p>
    <w:p w:rsidR="004F5839" w:rsidRPr="00744AA3" w:rsidRDefault="0082211F">
      <w:pPr>
        <w:pStyle w:val="afa"/>
        <w:shd w:val="clear" w:color="auto" w:fill="FFFFFF"/>
        <w:ind w:left="0" w:firstLine="709"/>
        <w:contextualSpacing w:val="0"/>
        <w:jc w:val="both"/>
      </w:pPr>
      <w:r w:rsidRPr="00744AA3">
        <w:t>Секция 1 и 2: Место проведения строительных и/или монтажных работ.</w:t>
      </w:r>
    </w:p>
    <w:p w:rsidR="004F5839" w:rsidRPr="00744AA3" w:rsidRDefault="0082211F">
      <w:pPr>
        <w:pStyle w:val="afa"/>
        <w:shd w:val="clear" w:color="auto" w:fill="FFFFFF"/>
        <w:ind w:left="0" w:firstLine="709"/>
        <w:contextualSpacing w:val="0"/>
        <w:jc w:val="both"/>
      </w:pPr>
      <w:r w:rsidRPr="00744AA3">
        <w:t>Секция 3: Маршрут следования груза.</w:t>
      </w:r>
    </w:p>
    <w:p w:rsidR="004F5839" w:rsidRPr="00744AA3" w:rsidRDefault="0082211F">
      <w:pPr>
        <w:pStyle w:val="afa"/>
        <w:shd w:val="clear" w:color="auto" w:fill="FFFFFF"/>
        <w:tabs>
          <w:tab w:val="left" w:pos="851"/>
        </w:tabs>
        <w:ind w:left="0" w:firstLine="709"/>
        <w:contextualSpacing w:val="0"/>
        <w:jc w:val="both"/>
        <w:rPr>
          <w:b/>
        </w:rPr>
      </w:pPr>
      <w:r w:rsidRPr="00744AA3">
        <w:rPr>
          <w:b/>
        </w:rPr>
        <w:t>2.3.8.</w:t>
      </w:r>
      <w:r w:rsidRPr="00744AA3">
        <w:rPr>
          <w:b/>
        </w:rPr>
        <w:tab/>
        <w:t>Выгодоприобретатель по Секции 1 договора страхования:</w:t>
      </w:r>
    </w:p>
    <w:p w:rsidR="004F5839" w:rsidRDefault="0082211F">
      <w:pPr>
        <w:pStyle w:val="afa"/>
        <w:shd w:val="clear" w:color="auto" w:fill="FFFFFF"/>
        <w:ind w:left="0" w:firstLine="709"/>
        <w:contextualSpacing w:val="0"/>
        <w:jc w:val="both"/>
        <w:rPr>
          <w:color w:val="000000"/>
          <w:spacing w:val="2"/>
          <w:sz w:val="22"/>
          <w:szCs w:val="22"/>
        </w:rPr>
      </w:pPr>
      <w:r w:rsidRPr="00744AA3">
        <w:rPr>
          <w:color w:val="000000"/>
          <w:spacing w:val="2"/>
          <w:sz w:val="22"/>
          <w:szCs w:val="22"/>
        </w:rPr>
        <w:t>Страхователь (Подрядчик по договору подряда) и Заказчик по договору подряда.</w:t>
      </w:r>
    </w:p>
    <w:tbl>
      <w:tblPr>
        <w:tblW w:w="9571" w:type="dxa"/>
        <w:tblLayout w:type="fixed"/>
        <w:tblLook w:val="0000" w:firstRow="0" w:lastRow="0" w:firstColumn="0" w:lastColumn="0" w:noHBand="0" w:noVBand="0"/>
      </w:tblPr>
      <w:tblGrid>
        <w:gridCol w:w="4785"/>
        <w:gridCol w:w="4786"/>
      </w:tblGrid>
      <w:tr w:rsidR="004F5839" w:rsidRPr="00744AA3" w:rsidTr="001E4F39">
        <w:tc>
          <w:tcPr>
            <w:tcW w:w="4785" w:type="dxa"/>
          </w:tcPr>
          <w:p w:rsidR="004F5839" w:rsidRPr="00744AA3" w:rsidRDefault="0082211F">
            <w:pPr>
              <w:widowControl w:val="0"/>
              <w:spacing w:line="240" w:lineRule="auto"/>
              <w:ind w:firstLine="0"/>
              <w:rPr>
                <w:b/>
                <w:sz w:val="24"/>
              </w:rPr>
            </w:pPr>
            <w:r w:rsidRPr="00744AA3">
              <w:rPr>
                <w:b/>
                <w:sz w:val="24"/>
              </w:rPr>
              <w:t>Заказчик:</w:t>
            </w:r>
          </w:p>
        </w:tc>
        <w:tc>
          <w:tcPr>
            <w:tcW w:w="4786" w:type="dxa"/>
          </w:tcPr>
          <w:p w:rsidR="004F5839" w:rsidRPr="00744AA3" w:rsidRDefault="0082211F">
            <w:pPr>
              <w:widowControl w:val="0"/>
              <w:spacing w:line="240" w:lineRule="auto"/>
              <w:ind w:firstLine="0"/>
              <w:rPr>
                <w:b/>
                <w:sz w:val="24"/>
              </w:rPr>
            </w:pPr>
            <w:r w:rsidRPr="00744AA3">
              <w:rPr>
                <w:b/>
                <w:sz w:val="24"/>
              </w:rPr>
              <w:t>Подрядчик:</w:t>
            </w:r>
          </w:p>
        </w:tc>
      </w:tr>
      <w:tr w:rsidR="004F5839" w:rsidRPr="00744AA3" w:rsidTr="001E4F39">
        <w:tc>
          <w:tcPr>
            <w:tcW w:w="4785" w:type="dxa"/>
          </w:tcPr>
          <w:p w:rsidR="004F5839" w:rsidRPr="00744AA3" w:rsidRDefault="0082211F">
            <w:pPr>
              <w:widowControl w:val="0"/>
              <w:spacing w:line="240" w:lineRule="auto"/>
              <w:ind w:firstLine="0"/>
              <w:rPr>
                <w:sz w:val="22"/>
                <w:szCs w:val="22"/>
              </w:rPr>
            </w:pPr>
            <w:r w:rsidRPr="00744AA3">
              <w:rPr>
                <w:sz w:val="22"/>
                <w:szCs w:val="22"/>
              </w:rPr>
              <w:t xml:space="preserve">_______________ / _______________ </w:t>
            </w:r>
          </w:p>
        </w:tc>
        <w:tc>
          <w:tcPr>
            <w:tcW w:w="4786" w:type="dxa"/>
          </w:tcPr>
          <w:p w:rsidR="004F5839" w:rsidRPr="00744AA3" w:rsidRDefault="0082211F">
            <w:pPr>
              <w:widowControl w:val="0"/>
              <w:spacing w:line="240" w:lineRule="auto"/>
              <w:ind w:firstLine="0"/>
              <w:rPr>
                <w:sz w:val="22"/>
                <w:szCs w:val="22"/>
              </w:rPr>
            </w:pPr>
            <w:r w:rsidRPr="00744AA3">
              <w:rPr>
                <w:sz w:val="22"/>
                <w:szCs w:val="22"/>
              </w:rPr>
              <w:t xml:space="preserve">_______________ / _______________ </w:t>
            </w:r>
          </w:p>
          <w:p w:rsidR="004F5839" w:rsidRPr="00744AA3" w:rsidRDefault="004F5839">
            <w:pPr>
              <w:widowControl w:val="0"/>
              <w:spacing w:line="240" w:lineRule="auto"/>
              <w:ind w:firstLine="0"/>
              <w:rPr>
                <w:sz w:val="22"/>
                <w:szCs w:val="22"/>
              </w:rPr>
            </w:pPr>
          </w:p>
        </w:tc>
      </w:tr>
    </w:tbl>
    <w:p w:rsidR="004F5839" w:rsidRPr="00744AA3" w:rsidRDefault="004F5839">
      <w:pPr>
        <w:sectPr w:rsidR="004F5839" w:rsidRPr="00744AA3">
          <w:headerReference w:type="default" r:id="rId24"/>
          <w:footerReference w:type="default" r:id="rId25"/>
          <w:pgSz w:w="11906" w:h="16838"/>
          <w:pgMar w:top="1134" w:right="851" w:bottom="1134" w:left="1418" w:header="567" w:footer="284" w:gutter="0"/>
          <w:cols w:space="720"/>
          <w:formProt w:val="0"/>
          <w:docGrid w:linePitch="360"/>
        </w:sectPr>
      </w:pPr>
    </w:p>
    <w:p w:rsidR="004F5839" w:rsidRDefault="0082211F">
      <w:pPr>
        <w:spacing w:line="240" w:lineRule="auto"/>
        <w:ind w:firstLine="5103"/>
        <w:jc w:val="left"/>
        <w:rPr>
          <w:sz w:val="22"/>
          <w:szCs w:val="22"/>
        </w:rPr>
      </w:pPr>
      <w:r>
        <w:rPr>
          <w:sz w:val="22"/>
          <w:szCs w:val="22"/>
        </w:rPr>
        <w:t>Приложение № 1</w:t>
      </w:r>
      <w:r w:rsidR="005C0799">
        <w:rPr>
          <w:sz w:val="22"/>
          <w:szCs w:val="22"/>
        </w:rPr>
        <w:t>1</w:t>
      </w:r>
      <w:r>
        <w:rPr>
          <w:sz w:val="22"/>
          <w:szCs w:val="22"/>
        </w:rPr>
        <w:t xml:space="preserve"> </w:t>
      </w:r>
    </w:p>
    <w:p w:rsidR="004F5839" w:rsidRDefault="0082211F">
      <w:pPr>
        <w:spacing w:line="240" w:lineRule="auto"/>
        <w:ind w:firstLine="5103"/>
        <w:jc w:val="left"/>
        <w:rPr>
          <w:rFonts w:eastAsia="Calibri"/>
          <w:sz w:val="22"/>
          <w:szCs w:val="22"/>
          <w:lang w:eastAsia="en-US"/>
        </w:rPr>
      </w:pPr>
      <w:r>
        <w:rPr>
          <w:rFonts w:eastAsia="Calibri"/>
          <w:sz w:val="22"/>
          <w:szCs w:val="22"/>
          <w:lang w:eastAsia="en-US"/>
        </w:rPr>
        <w:t xml:space="preserve">к Договору подряда </w:t>
      </w:r>
    </w:p>
    <w:p w:rsidR="004F5839" w:rsidRDefault="0082211F">
      <w:pPr>
        <w:spacing w:line="240" w:lineRule="auto"/>
        <w:ind w:firstLine="5103"/>
        <w:rPr>
          <w:sz w:val="24"/>
          <w:szCs w:val="24"/>
        </w:rPr>
      </w:pPr>
      <w:r>
        <w:rPr>
          <w:rFonts w:eastAsia="Calibri"/>
          <w:sz w:val="22"/>
          <w:szCs w:val="22"/>
          <w:lang w:eastAsia="en-US"/>
        </w:rPr>
        <w:t>от «____» __________ 20</w:t>
      </w:r>
      <w:r w:rsidR="001E4F39">
        <w:rPr>
          <w:rFonts w:eastAsia="Calibri"/>
          <w:sz w:val="22"/>
          <w:szCs w:val="22"/>
          <w:lang w:eastAsia="en-US"/>
        </w:rPr>
        <w:t>2</w:t>
      </w:r>
      <w:r>
        <w:rPr>
          <w:rFonts w:eastAsia="Calibri"/>
          <w:sz w:val="22"/>
          <w:szCs w:val="22"/>
          <w:lang w:eastAsia="en-US"/>
        </w:rPr>
        <w:t>_ г. № ____</w:t>
      </w:r>
    </w:p>
    <w:p w:rsidR="004F5839" w:rsidRDefault="004F5839">
      <w:pPr>
        <w:spacing w:line="240" w:lineRule="auto"/>
        <w:ind w:firstLine="709"/>
        <w:jc w:val="right"/>
        <w:rPr>
          <w:sz w:val="24"/>
          <w:szCs w:val="24"/>
        </w:rPr>
      </w:pPr>
    </w:p>
    <w:p w:rsidR="004F5839" w:rsidRDefault="0082211F">
      <w:pPr>
        <w:tabs>
          <w:tab w:val="left" w:pos="1134"/>
        </w:tabs>
        <w:spacing w:line="240" w:lineRule="auto"/>
        <w:ind w:firstLine="0"/>
        <w:jc w:val="center"/>
        <w:rPr>
          <w:b/>
          <w:sz w:val="24"/>
          <w:szCs w:val="24"/>
        </w:rPr>
      </w:pPr>
      <w:r>
        <w:rPr>
          <w:b/>
          <w:sz w:val="24"/>
          <w:szCs w:val="24"/>
        </w:rPr>
        <w:t>Критерии отбора Банков-Гарантов</w:t>
      </w:r>
    </w:p>
    <w:p w:rsidR="004F5839" w:rsidRDefault="0082211F">
      <w:pPr>
        <w:spacing w:line="240" w:lineRule="auto"/>
        <w:ind w:firstLine="709"/>
        <w:rPr>
          <w:rFonts w:eastAsia="TimesNewRomanPS-BoldMT"/>
          <w:sz w:val="24"/>
          <w:szCs w:val="24"/>
        </w:rPr>
      </w:pPr>
      <w:r>
        <w:rPr>
          <w:rFonts w:eastAsia="TimesNewRomanPS-BoldMT"/>
          <w:sz w:val="24"/>
          <w:szCs w:val="24"/>
        </w:rPr>
        <w:t>Банк-Гарант (кредитная организация), выдающий банковскую гарантию, должен входить в перечень Банков-Гарантов Группы РусГидро</w:t>
      </w:r>
      <w:r>
        <w:rPr>
          <w:rStyle w:val="a3"/>
          <w:rFonts w:eastAsia="TimesNewRomanPS-BoldMT"/>
          <w:sz w:val="24"/>
          <w:szCs w:val="24"/>
        </w:rPr>
        <w:footnoteReference w:id="11"/>
      </w:r>
      <w:r>
        <w:rPr>
          <w:rFonts w:eastAsia="TimesNewRomanPS-BoldMT"/>
          <w:sz w:val="24"/>
          <w:szCs w:val="24"/>
        </w:rPr>
        <w:t>, а также соответствовать следующим критериям:</w:t>
      </w:r>
    </w:p>
    <w:p w:rsidR="004F5839" w:rsidRDefault="0082211F" w:rsidP="009B08CC">
      <w:pPr>
        <w:pStyle w:val="20"/>
        <w:widowControl w:val="0"/>
        <w:numPr>
          <w:ilvl w:val="0"/>
          <w:numId w:val="24"/>
        </w:numPr>
        <w:spacing w:before="0" w:after="0" w:line="240" w:lineRule="auto"/>
        <w:ind w:left="0" w:firstLine="709"/>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 ФЗ).</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3. 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4. 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Pr>
          <w:rStyle w:val="FootnoteCharacters"/>
          <w:rFonts w:ascii="Times New Roman" w:eastAsia="TimesNewRomanPS-BoldMT" w:hAnsi="Times New Roman"/>
          <w:i w:val="0"/>
          <w:sz w:val="24"/>
          <w:szCs w:val="24"/>
          <w:lang w:eastAsia="en-US"/>
        </w:rPr>
        <w:t xml:space="preserve"> </w:t>
      </w:r>
      <w:r>
        <w:rPr>
          <w:rStyle w:val="a3"/>
          <w:rFonts w:ascii="Times New Roman" w:eastAsia="TimesNewRomanPS-BoldMT" w:hAnsi="Times New Roman"/>
          <w:b w:val="0"/>
          <w:i w:val="0"/>
          <w:sz w:val="24"/>
          <w:szCs w:val="24"/>
          <w:lang w:eastAsia="en-US"/>
        </w:rPr>
        <w:footnoteReference w:id="12"/>
      </w:r>
      <w:r>
        <w:rPr>
          <w:rFonts w:ascii="Times New Roman" w:eastAsia="TimesNewRomanPS-BoldMT" w:hAnsi="Times New Roman"/>
          <w:b w:val="0"/>
          <w:bCs w:val="0"/>
          <w:i w:val="0"/>
          <w:iCs w:val="0"/>
          <w:sz w:val="24"/>
          <w:szCs w:val="24"/>
          <w:lang w:eastAsia="en-US"/>
        </w:rPr>
        <w:t>.</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5. 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Pr>
          <w:rStyle w:val="FootnoteCharacters"/>
          <w:rFonts w:ascii="Times New Roman" w:eastAsia="TimesNewRomanPS-BoldMT" w:hAnsi="Times New Roman"/>
          <w:b w:val="0"/>
          <w:i w:val="0"/>
          <w:sz w:val="24"/>
          <w:szCs w:val="24"/>
          <w:lang w:eastAsia="en-US"/>
        </w:rPr>
        <w:t xml:space="preserve"> </w:t>
      </w:r>
      <w:r>
        <w:rPr>
          <w:rStyle w:val="a3"/>
          <w:rFonts w:ascii="Times New Roman" w:eastAsia="TimesNewRomanPS-BoldMT" w:hAnsi="Times New Roman"/>
          <w:b w:val="0"/>
          <w:i w:val="0"/>
          <w:sz w:val="24"/>
          <w:szCs w:val="24"/>
          <w:lang w:eastAsia="en-US"/>
        </w:rPr>
        <w:footnoteReference w:id="13"/>
      </w:r>
      <w:r>
        <w:rPr>
          <w:rFonts w:ascii="Times New Roman" w:eastAsia="TimesNewRomanPS-BoldMT" w:hAnsi="Times New Roman"/>
          <w:b w:val="0"/>
          <w:bCs w:val="0"/>
          <w:i w:val="0"/>
          <w:iCs w:val="0"/>
          <w:sz w:val="24"/>
          <w:szCs w:val="24"/>
          <w:lang w:eastAsia="en-US"/>
        </w:rPr>
        <w:t>.</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7. Не иметь просроченную задолженность перед Обществом и компаниями Группы РусГидро.</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 Требования, установленные пунктами 2 – 4 настоящих Критериев, не распространяются на кредитные организации:</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8.1.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8.3.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8.4. ВЭБ.РФ.</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 w:val="0"/>
          <w:bCs w:val="0"/>
          <w:i w:val="0"/>
          <w:iCs w:val="0"/>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4F5839" w:rsidRDefault="0082211F">
      <w:pPr>
        <w:pStyle w:val="20"/>
        <w:widowControl w:val="0"/>
        <w:spacing w:before="0" w:after="0" w:line="240" w:lineRule="auto"/>
        <w:jc w:val="center"/>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LimAi = ri × СKi,</w:t>
      </w:r>
      <w:r>
        <w:rPr>
          <w:rFonts w:ascii="Times New Roman" w:eastAsia="TimesNewRomanPS-BoldMT" w:hAnsi="Times New Roman"/>
          <w:b w:val="0"/>
          <w:bCs w:val="0"/>
          <w:i w:val="0"/>
          <w:iCs w:val="0"/>
          <w:sz w:val="24"/>
          <w:szCs w:val="24"/>
          <w:lang w:eastAsia="en-US"/>
        </w:rPr>
        <w:t xml:space="preserve"> где</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LimAi</w:t>
      </w:r>
      <w:r>
        <w:rPr>
          <w:rFonts w:ascii="Times New Roman" w:eastAsia="TimesNewRomanPS-BoldMT" w:hAnsi="Times New Roman"/>
          <w:b w:val="0"/>
          <w:bCs w:val="0"/>
          <w:i w:val="0"/>
          <w:iCs w:val="0"/>
          <w:sz w:val="24"/>
          <w:szCs w:val="24"/>
          <w:lang w:eastAsia="en-US"/>
        </w:rPr>
        <w:t xml:space="preserve"> - Лимит риска для i-ой кредитной организации</w:t>
      </w:r>
      <w:r>
        <w:rPr>
          <w:rStyle w:val="a3"/>
          <w:rFonts w:ascii="Times New Roman" w:eastAsia="TimesNewRomanPS-BoldMT" w:hAnsi="Times New Roman"/>
          <w:b w:val="0"/>
          <w:i w:val="0"/>
          <w:sz w:val="24"/>
          <w:szCs w:val="24"/>
          <w:lang w:eastAsia="en-US"/>
        </w:rPr>
        <w:footnoteReference w:id="14"/>
      </w:r>
      <w:r>
        <w:rPr>
          <w:rFonts w:ascii="Times New Roman" w:eastAsia="TimesNewRomanPS-BoldMT" w:hAnsi="Times New Roman"/>
          <w:b w:val="0"/>
          <w:bCs w:val="0"/>
          <w:i w:val="0"/>
          <w:iCs w:val="0"/>
          <w:sz w:val="24"/>
          <w:szCs w:val="24"/>
          <w:lang w:eastAsia="en-US"/>
        </w:rPr>
        <w:t>.</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СKi</w:t>
      </w:r>
      <w:r>
        <w:rPr>
          <w:rFonts w:ascii="Times New Roman" w:eastAsia="TimesNewRomanPS-BoldMT" w:hAnsi="Times New Roman"/>
          <w:b w:val="0"/>
          <w:bCs w:val="0"/>
          <w:i w:val="0"/>
          <w:iCs w:val="0"/>
          <w:sz w:val="24"/>
          <w:szCs w:val="24"/>
          <w:lang w:eastAsia="en-US"/>
        </w:rPr>
        <w:t xml:space="preserve"> -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 xml:space="preserve">ri </w:t>
      </w:r>
      <w:r>
        <w:rPr>
          <w:rFonts w:ascii="Times New Roman" w:eastAsia="TimesNewRomanPS-BoldMT" w:hAnsi="Times New Roman"/>
          <w:b w:val="0"/>
          <w:bCs w:val="0"/>
          <w:i w:val="0"/>
          <w:iCs w:val="0"/>
          <w:sz w:val="24"/>
          <w:szCs w:val="24"/>
          <w:lang w:eastAsia="en-US"/>
        </w:rPr>
        <w:t>- рейтинговый коэффициент</w:t>
      </w:r>
      <w:r>
        <w:rPr>
          <w:rStyle w:val="a3"/>
          <w:rFonts w:ascii="Times New Roman" w:eastAsia="TimesNewRomanPS-BoldMT" w:hAnsi="Times New Roman"/>
          <w:b w:val="0"/>
          <w:i w:val="0"/>
          <w:sz w:val="24"/>
          <w:szCs w:val="24"/>
          <w:lang w:eastAsia="en-US"/>
        </w:rPr>
        <w:footnoteReference w:id="15"/>
      </w:r>
      <w:r>
        <w:rPr>
          <w:rFonts w:ascii="Times New Roman" w:eastAsia="TimesNewRomanPS-BoldMT" w:hAnsi="Times New Roman"/>
          <w:b w:val="0"/>
          <w:bCs w:val="0"/>
          <w:i w:val="0"/>
          <w:iCs w:val="0"/>
          <w:sz w:val="24"/>
          <w:szCs w:val="24"/>
          <w:lang w:eastAsia="en-US"/>
        </w:rPr>
        <w:t xml:space="preserve"> для i-ой кредитной организации, равный:</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0,05</w:t>
      </w:r>
      <w:r>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4"/>
          <w:szCs w:val="24"/>
          <w:lang w:eastAsia="en-US"/>
        </w:rPr>
        <w:t>АА-</w:t>
      </w:r>
      <w:r>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«ruАA-» по классификации рейтингового агентства Эксперт РА;</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0,025</w:t>
      </w:r>
      <w:r>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4"/>
          <w:szCs w:val="24"/>
          <w:lang w:eastAsia="en-US"/>
        </w:rPr>
        <w:t>А-</w:t>
      </w:r>
      <w:r>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«ruA-» по классификации рейтингового агентства Эксперт РА;</w:t>
      </w:r>
    </w:p>
    <w:p w:rsidR="004F5839" w:rsidRDefault="0082211F">
      <w:pPr>
        <w:pStyle w:val="20"/>
        <w:widowControl w:val="0"/>
        <w:spacing w:before="0" w:after="0" w:line="240" w:lineRule="auto"/>
        <w:rPr>
          <w:rFonts w:ascii="Times New Roman" w:eastAsia="TimesNewRomanPS-BoldMT" w:hAnsi="Times New Roman"/>
          <w:b w:val="0"/>
          <w:bCs w:val="0"/>
          <w:i w:val="0"/>
          <w:iCs w:val="0"/>
          <w:sz w:val="24"/>
          <w:szCs w:val="24"/>
          <w:lang w:eastAsia="en-US"/>
        </w:rPr>
      </w:pPr>
      <w:r>
        <w:rPr>
          <w:rFonts w:ascii="Times New Roman" w:eastAsia="TimesNewRomanPS-BoldMT" w:hAnsi="Times New Roman"/>
          <w:bCs w:val="0"/>
          <w:i w:val="0"/>
          <w:iCs w:val="0"/>
          <w:sz w:val="24"/>
          <w:szCs w:val="24"/>
          <w:lang w:eastAsia="en-US"/>
        </w:rPr>
        <w:t>0,015</w:t>
      </w:r>
      <w:r>
        <w:rPr>
          <w:rFonts w:ascii="Times New Roman" w:eastAsia="TimesNewRomanPS-BoldMT" w:hAnsi="Times New Roman"/>
          <w:b w:val="0"/>
          <w:bCs w:val="0"/>
          <w:i w:val="0"/>
          <w:iCs w:val="0"/>
          <w:sz w:val="24"/>
          <w:szCs w:val="24"/>
          <w:lang w:eastAsia="en-US"/>
        </w:rPr>
        <w:t xml:space="preserve"> - если i-ая кредитная организация имеет национальный рейтинг кредитоспособности не ниже уровня «</w:t>
      </w:r>
      <w:r>
        <w:rPr>
          <w:rFonts w:ascii="Times New Roman" w:eastAsia="TimesNewRomanPS-BoldMT" w:hAnsi="Times New Roman"/>
          <w:bCs w:val="0"/>
          <w:i w:val="0"/>
          <w:iCs w:val="0"/>
          <w:sz w:val="24"/>
          <w:szCs w:val="24"/>
          <w:lang w:eastAsia="en-US"/>
        </w:rPr>
        <w:t>BBВ</w:t>
      </w:r>
      <w:r>
        <w:rPr>
          <w:rFonts w:ascii="Times New Roman" w:eastAsia="TimesNewRomanPS-BoldMT" w:hAnsi="Times New Roman"/>
          <w:b w:val="0"/>
          <w:bCs w:val="0"/>
          <w:i w:val="0"/>
          <w:iCs w:val="0"/>
          <w:sz w:val="24"/>
          <w:szCs w:val="24"/>
          <w:lang w:eastAsia="en-US"/>
        </w:rPr>
        <w:t>» по классификации рейтингового агентства АКРА или не ниже уровня «ruBBВ» по классификации рейтингового агентства Эксперт РА, а также находится в процессе финансового оздоровления (санации).</w:t>
      </w:r>
    </w:p>
    <w:p w:rsidR="004F5839" w:rsidRDefault="004F5839">
      <w:pPr>
        <w:spacing w:line="240" w:lineRule="auto"/>
        <w:rPr>
          <w:rFonts w:eastAsia="TimesNewRomanPS-BoldMT"/>
          <w:sz w:val="24"/>
          <w:szCs w:val="24"/>
        </w:rPr>
      </w:pPr>
    </w:p>
    <w:p w:rsidR="004F5839" w:rsidRDefault="0082211F">
      <w:pPr>
        <w:keepNext/>
        <w:keepLines/>
        <w:tabs>
          <w:tab w:val="left" w:pos="3360"/>
        </w:tabs>
        <w:spacing w:line="240" w:lineRule="auto"/>
        <w:jc w:val="center"/>
        <w:rPr>
          <w:b/>
          <w:sz w:val="24"/>
          <w:szCs w:val="24"/>
        </w:rPr>
      </w:pPr>
      <w:r>
        <w:rPr>
          <w:b/>
          <w:sz w:val="24"/>
          <w:szCs w:val="24"/>
        </w:rPr>
        <w:t>Подписи Сторон:</w:t>
      </w:r>
    </w:p>
    <w:p w:rsidR="004F5839" w:rsidRDefault="004F5839">
      <w:pPr>
        <w:keepNext/>
        <w:keepLines/>
        <w:tabs>
          <w:tab w:val="left" w:pos="3360"/>
        </w:tabs>
        <w:spacing w:line="240" w:lineRule="auto"/>
        <w:rPr>
          <w:sz w:val="24"/>
          <w:szCs w:val="24"/>
        </w:rPr>
      </w:pPr>
    </w:p>
    <w:p w:rsidR="004F5839" w:rsidRDefault="0082211F">
      <w:pPr>
        <w:keepNext/>
        <w:keepLines/>
        <w:tabs>
          <w:tab w:val="left" w:pos="3360"/>
        </w:tabs>
        <w:spacing w:line="240" w:lineRule="auto"/>
        <w:rPr>
          <w:sz w:val="24"/>
          <w:szCs w:val="24"/>
        </w:rPr>
      </w:pPr>
      <w:r>
        <w:br w:type="page"/>
      </w:r>
    </w:p>
    <w:p w:rsidR="004F5839" w:rsidRPr="001E4F39" w:rsidRDefault="0082211F">
      <w:pPr>
        <w:spacing w:line="240" w:lineRule="auto"/>
        <w:ind w:left="5103" w:firstLine="0"/>
        <w:rPr>
          <w:sz w:val="22"/>
          <w:szCs w:val="22"/>
        </w:rPr>
      </w:pPr>
      <w:r w:rsidRPr="001E4F39">
        <w:rPr>
          <w:sz w:val="22"/>
          <w:szCs w:val="22"/>
        </w:rPr>
        <w:t>Приложение № 1</w:t>
      </w:r>
      <w:r w:rsidR="005C0799" w:rsidRPr="001E4F39">
        <w:rPr>
          <w:sz w:val="22"/>
          <w:szCs w:val="22"/>
        </w:rPr>
        <w:t>2</w:t>
      </w:r>
    </w:p>
    <w:p w:rsidR="004F5839" w:rsidRPr="001E4F39" w:rsidRDefault="0082211F">
      <w:pPr>
        <w:spacing w:line="240" w:lineRule="auto"/>
        <w:ind w:left="5103" w:firstLine="0"/>
        <w:rPr>
          <w:sz w:val="22"/>
          <w:szCs w:val="22"/>
        </w:rPr>
      </w:pPr>
      <w:r w:rsidRPr="001E4F39">
        <w:rPr>
          <w:sz w:val="22"/>
          <w:szCs w:val="22"/>
        </w:rPr>
        <w:t xml:space="preserve">к Договору подряда </w:t>
      </w:r>
    </w:p>
    <w:p w:rsidR="004F5839" w:rsidRPr="001E4F39" w:rsidRDefault="0082211F">
      <w:pPr>
        <w:spacing w:line="240" w:lineRule="auto"/>
        <w:ind w:left="5103" w:firstLine="0"/>
        <w:rPr>
          <w:sz w:val="22"/>
          <w:szCs w:val="22"/>
        </w:rPr>
      </w:pPr>
      <w:r w:rsidRPr="001E4F39">
        <w:rPr>
          <w:sz w:val="22"/>
          <w:szCs w:val="22"/>
        </w:rPr>
        <w:t>от «____» __________ 20 _ г. № ____</w:t>
      </w:r>
    </w:p>
    <w:p w:rsidR="004F5839" w:rsidRPr="001E4F39" w:rsidRDefault="004F5839">
      <w:pPr>
        <w:spacing w:line="288" w:lineRule="auto"/>
        <w:rPr>
          <w:b/>
          <w:sz w:val="24"/>
          <w:szCs w:val="24"/>
        </w:rPr>
      </w:pPr>
    </w:p>
    <w:p w:rsidR="004F5839" w:rsidRPr="001E4F39" w:rsidRDefault="0082211F">
      <w:pPr>
        <w:spacing w:line="240" w:lineRule="auto"/>
        <w:jc w:val="center"/>
        <w:rPr>
          <w:b/>
          <w:sz w:val="24"/>
          <w:szCs w:val="24"/>
        </w:rPr>
      </w:pPr>
      <w:r w:rsidRPr="001E4F39">
        <w:rPr>
          <w:b/>
          <w:sz w:val="24"/>
          <w:szCs w:val="24"/>
        </w:rPr>
        <w:t xml:space="preserve">Порядок предоставления ресурсов и оказания Заказчиком услуг, </w:t>
      </w:r>
    </w:p>
    <w:p w:rsidR="004F5839" w:rsidRDefault="0082211F">
      <w:pPr>
        <w:spacing w:line="240" w:lineRule="auto"/>
        <w:jc w:val="center"/>
        <w:rPr>
          <w:b/>
          <w:sz w:val="24"/>
          <w:szCs w:val="24"/>
        </w:rPr>
      </w:pPr>
      <w:r w:rsidRPr="001E4F39">
        <w:rPr>
          <w:b/>
          <w:sz w:val="24"/>
          <w:szCs w:val="24"/>
        </w:rPr>
        <w:t>необходимых для исполнения Подрядчиком обязательств по Договору</w:t>
      </w:r>
    </w:p>
    <w:p w:rsidR="004F5839" w:rsidRDefault="004F5839">
      <w:pPr>
        <w:spacing w:line="240" w:lineRule="auto"/>
        <w:jc w:val="center"/>
        <w:rPr>
          <w:b/>
          <w:sz w:val="24"/>
          <w:szCs w:val="24"/>
        </w:rPr>
      </w:pPr>
    </w:p>
    <w:p w:rsidR="004F5839" w:rsidRDefault="0082211F" w:rsidP="009B08CC">
      <w:pPr>
        <w:pStyle w:val="afa"/>
        <w:numPr>
          <w:ilvl w:val="0"/>
          <w:numId w:val="26"/>
        </w:numPr>
        <w:tabs>
          <w:tab w:val="left" w:pos="284"/>
        </w:tabs>
        <w:ind w:left="0" w:firstLine="0"/>
        <w:jc w:val="center"/>
        <w:rPr>
          <w:b/>
        </w:rPr>
      </w:pPr>
      <w:r>
        <w:rPr>
          <w:b/>
        </w:rPr>
        <w:t>Общие положения</w:t>
      </w:r>
    </w:p>
    <w:p w:rsidR="004F5839" w:rsidRDefault="0082211F">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F5839" w:rsidRDefault="0082211F">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F5839" w:rsidRDefault="0082211F">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F5839" w:rsidRDefault="0082211F">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F5839" w:rsidRDefault="0082211F" w:rsidP="009B08CC">
      <w:pPr>
        <w:numPr>
          <w:ilvl w:val="0"/>
          <w:numId w:val="27"/>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4F5839" w:rsidRDefault="0082211F" w:rsidP="009B08CC">
      <w:pPr>
        <w:numPr>
          <w:ilvl w:val="0"/>
          <w:numId w:val="28"/>
        </w:numPr>
        <w:snapToGrid w:val="0"/>
        <w:spacing w:line="240" w:lineRule="auto"/>
        <w:ind w:left="0" w:firstLine="709"/>
        <w:rPr>
          <w:sz w:val="24"/>
          <w:szCs w:val="24"/>
        </w:rPr>
      </w:pPr>
      <w:r>
        <w:rPr>
          <w:sz w:val="24"/>
          <w:szCs w:val="24"/>
        </w:rPr>
        <w:t>Коммунальные ресурсы:</w:t>
      </w:r>
    </w:p>
    <w:p w:rsidR="004F5839" w:rsidRDefault="0082211F" w:rsidP="009B08CC">
      <w:pPr>
        <w:numPr>
          <w:ilvl w:val="1"/>
          <w:numId w:val="29"/>
        </w:numPr>
        <w:snapToGrid w:val="0"/>
        <w:spacing w:line="240" w:lineRule="auto"/>
        <w:ind w:left="0" w:firstLine="709"/>
        <w:rPr>
          <w:sz w:val="24"/>
          <w:szCs w:val="24"/>
        </w:rPr>
      </w:pPr>
      <w:r>
        <w:rPr>
          <w:sz w:val="24"/>
          <w:szCs w:val="24"/>
        </w:rPr>
        <w:t>Электроэнергия.</w:t>
      </w:r>
    </w:p>
    <w:p w:rsidR="004F5839" w:rsidRDefault="0082211F" w:rsidP="009B08CC">
      <w:pPr>
        <w:numPr>
          <w:ilvl w:val="1"/>
          <w:numId w:val="30"/>
        </w:numPr>
        <w:snapToGrid w:val="0"/>
        <w:spacing w:line="240" w:lineRule="auto"/>
        <w:ind w:left="0" w:firstLine="709"/>
        <w:rPr>
          <w:sz w:val="24"/>
          <w:szCs w:val="24"/>
        </w:rPr>
      </w:pPr>
      <w:r>
        <w:rPr>
          <w:sz w:val="24"/>
          <w:szCs w:val="24"/>
        </w:rPr>
        <w:t>Водоснабжение и водоотведение.</w:t>
      </w:r>
    </w:p>
    <w:p w:rsidR="004F5839" w:rsidRDefault="0082211F" w:rsidP="009B08CC">
      <w:pPr>
        <w:numPr>
          <w:ilvl w:val="1"/>
          <w:numId w:val="31"/>
        </w:numPr>
        <w:snapToGrid w:val="0"/>
        <w:spacing w:line="240" w:lineRule="auto"/>
        <w:ind w:left="0" w:firstLine="709"/>
        <w:rPr>
          <w:sz w:val="24"/>
          <w:szCs w:val="24"/>
        </w:rPr>
      </w:pPr>
      <w:r>
        <w:rPr>
          <w:sz w:val="24"/>
          <w:szCs w:val="24"/>
        </w:rPr>
        <w:t>Сжатый воздух.</w:t>
      </w:r>
    </w:p>
    <w:p w:rsidR="004F5839" w:rsidRDefault="0082211F" w:rsidP="009B08CC">
      <w:pPr>
        <w:numPr>
          <w:ilvl w:val="0"/>
          <w:numId w:val="3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4F5839" w:rsidRDefault="0082211F" w:rsidP="009B08CC">
      <w:pPr>
        <w:numPr>
          <w:ilvl w:val="0"/>
          <w:numId w:val="33"/>
        </w:numPr>
        <w:snapToGrid w:val="0"/>
        <w:spacing w:line="240" w:lineRule="auto"/>
        <w:ind w:left="0" w:firstLine="709"/>
        <w:rPr>
          <w:sz w:val="24"/>
          <w:szCs w:val="24"/>
        </w:rPr>
      </w:pPr>
      <w:r>
        <w:rPr>
          <w:sz w:val="24"/>
          <w:szCs w:val="24"/>
        </w:rPr>
        <w:t>Содержание пожарной и сторожевой охраны.</w:t>
      </w:r>
    </w:p>
    <w:p w:rsidR="004F5839" w:rsidRDefault="0082211F" w:rsidP="009B08CC">
      <w:pPr>
        <w:numPr>
          <w:ilvl w:val="0"/>
          <w:numId w:val="34"/>
        </w:numPr>
        <w:snapToGrid w:val="0"/>
        <w:spacing w:line="240" w:lineRule="auto"/>
        <w:ind w:left="0" w:firstLine="709"/>
        <w:rPr>
          <w:sz w:val="24"/>
          <w:szCs w:val="24"/>
        </w:rPr>
      </w:pPr>
      <w:r>
        <w:rPr>
          <w:sz w:val="24"/>
          <w:szCs w:val="24"/>
        </w:rPr>
        <w:t>Благоустройство и содержание строительных площадок.</w:t>
      </w:r>
    </w:p>
    <w:p w:rsidR="004F5839" w:rsidRDefault="0082211F" w:rsidP="009B08CC">
      <w:pPr>
        <w:numPr>
          <w:ilvl w:val="0"/>
          <w:numId w:val="35"/>
        </w:numPr>
        <w:snapToGrid w:val="0"/>
        <w:spacing w:line="240" w:lineRule="auto"/>
        <w:ind w:left="0" w:firstLine="709"/>
        <w:rPr>
          <w:sz w:val="24"/>
          <w:szCs w:val="24"/>
        </w:rPr>
      </w:pPr>
      <w:r>
        <w:rPr>
          <w:sz w:val="24"/>
          <w:szCs w:val="24"/>
        </w:rPr>
        <w:t>Проведение химического анализа масел.</w:t>
      </w:r>
    </w:p>
    <w:p w:rsidR="004F5839" w:rsidRDefault="0082211F" w:rsidP="009B08CC">
      <w:pPr>
        <w:numPr>
          <w:ilvl w:val="0"/>
          <w:numId w:val="36"/>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4F5839" w:rsidRDefault="0082211F" w:rsidP="009B08CC">
      <w:pPr>
        <w:numPr>
          <w:ilvl w:val="0"/>
          <w:numId w:val="37"/>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4F5839" w:rsidRDefault="0082211F" w:rsidP="009B08CC">
      <w:pPr>
        <w:numPr>
          <w:ilvl w:val="0"/>
          <w:numId w:val="38"/>
        </w:numPr>
        <w:snapToGrid w:val="0"/>
        <w:spacing w:line="240" w:lineRule="auto"/>
        <w:ind w:left="0" w:firstLine="709"/>
        <w:rPr>
          <w:sz w:val="24"/>
          <w:szCs w:val="24"/>
        </w:rPr>
      </w:pPr>
      <w:r>
        <w:rPr>
          <w:sz w:val="24"/>
          <w:szCs w:val="24"/>
        </w:rPr>
        <w:t>Предоставление помещений:</w:t>
      </w:r>
    </w:p>
    <w:p w:rsidR="004F5839" w:rsidRDefault="0082211F" w:rsidP="009B08CC">
      <w:pPr>
        <w:numPr>
          <w:ilvl w:val="1"/>
          <w:numId w:val="39"/>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4F5839" w:rsidRDefault="0082211F" w:rsidP="009B08CC">
      <w:pPr>
        <w:numPr>
          <w:ilvl w:val="1"/>
          <w:numId w:val="40"/>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F5839" w:rsidRDefault="0082211F" w:rsidP="009B08CC">
      <w:pPr>
        <w:pStyle w:val="afa"/>
        <w:numPr>
          <w:ilvl w:val="0"/>
          <w:numId w:val="41"/>
        </w:numPr>
        <w:tabs>
          <w:tab w:val="left" w:pos="284"/>
          <w:tab w:val="left" w:pos="1418"/>
        </w:tabs>
        <w:ind w:left="0" w:firstLine="0"/>
        <w:jc w:val="center"/>
        <w:rPr>
          <w:b/>
        </w:rPr>
      </w:pPr>
      <w:r>
        <w:rPr>
          <w:b/>
        </w:rPr>
        <w:t>Порядок предоставления ресурсов и услуг</w:t>
      </w:r>
    </w:p>
    <w:p w:rsidR="004F5839" w:rsidRDefault="0082211F" w:rsidP="009B08CC">
      <w:pPr>
        <w:pStyle w:val="afa"/>
        <w:numPr>
          <w:ilvl w:val="0"/>
          <w:numId w:val="42"/>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4F5839" w:rsidRDefault="0082211F">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F5839" w:rsidRDefault="0082211F">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F5839" w:rsidRDefault="0082211F">
      <w:pPr>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F5839" w:rsidRDefault="0082211F" w:rsidP="009B08CC">
      <w:pPr>
        <w:pStyle w:val="afa"/>
        <w:numPr>
          <w:ilvl w:val="0"/>
          <w:numId w:val="43"/>
        </w:numPr>
        <w:tabs>
          <w:tab w:val="left" w:pos="1134"/>
        </w:tabs>
        <w:spacing w:after="120"/>
        <w:ind w:left="0" w:firstLine="709"/>
        <w:rPr>
          <w:u w:val="single"/>
        </w:rPr>
      </w:pPr>
      <w:r>
        <w:rPr>
          <w:u w:val="single"/>
        </w:rPr>
        <w:t>Предоставление ресурсов</w:t>
      </w:r>
    </w:p>
    <w:p w:rsidR="004F5839" w:rsidRDefault="0082211F">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F5839" w:rsidRDefault="0082211F" w:rsidP="009B08CC">
      <w:pPr>
        <w:pStyle w:val="afa"/>
        <w:numPr>
          <w:ilvl w:val="0"/>
          <w:numId w:val="44"/>
        </w:numPr>
        <w:tabs>
          <w:tab w:val="left" w:pos="1134"/>
        </w:tabs>
        <w:spacing w:after="120"/>
        <w:ind w:left="0" w:firstLine="709"/>
        <w:jc w:val="both"/>
        <w:rPr>
          <w:u w:val="single"/>
        </w:rPr>
      </w:pPr>
      <w:r>
        <w:rPr>
          <w:u w:val="single"/>
        </w:rPr>
        <w:t>Обеспечение санитарно-гигиенических и бытовых условий</w:t>
      </w:r>
    </w:p>
    <w:p w:rsidR="004F5839" w:rsidRDefault="0082211F">
      <w:pPr>
        <w:tabs>
          <w:tab w:val="left" w:pos="1134"/>
        </w:tabs>
        <w:spacing w:after="120"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4F5839" w:rsidRDefault="0082211F" w:rsidP="009B08CC">
      <w:pPr>
        <w:numPr>
          <w:ilvl w:val="0"/>
          <w:numId w:val="45"/>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4F5839" w:rsidRDefault="0082211F">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F5839" w:rsidRDefault="0082211F" w:rsidP="009B08CC">
      <w:pPr>
        <w:numPr>
          <w:ilvl w:val="0"/>
          <w:numId w:val="46"/>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4F5839" w:rsidRDefault="0082211F">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F5839" w:rsidRDefault="0082211F">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F5839" w:rsidRDefault="0082211F" w:rsidP="009B08CC">
      <w:pPr>
        <w:numPr>
          <w:ilvl w:val="0"/>
          <w:numId w:val="47"/>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4F5839" w:rsidRDefault="0082211F">
      <w:pPr>
        <w:tabs>
          <w:tab w:val="left" w:pos="1134"/>
          <w:tab w:val="left" w:pos="1418"/>
        </w:tabs>
        <w:spacing w:after="120"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F5839" w:rsidRDefault="0082211F" w:rsidP="009B08CC">
      <w:pPr>
        <w:numPr>
          <w:ilvl w:val="0"/>
          <w:numId w:val="48"/>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4F5839" w:rsidRDefault="0082211F">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F5839" w:rsidRDefault="0082211F" w:rsidP="009B08CC">
      <w:pPr>
        <w:numPr>
          <w:ilvl w:val="0"/>
          <w:numId w:val="49"/>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4F5839" w:rsidRDefault="0082211F">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F5839" w:rsidRDefault="0082211F">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4F5839" w:rsidRDefault="0082211F">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F5839" w:rsidRDefault="004F5839">
      <w:pPr>
        <w:tabs>
          <w:tab w:val="left" w:pos="1134"/>
        </w:tabs>
        <w:spacing w:line="240" w:lineRule="auto"/>
        <w:ind w:firstLine="709"/>
        <w:rPr>
          <w:bCs/>
          <w:sz w:val="24"/>
          <w:szCs w:val="24"/>
        </w:rPr>
      </w:pPr>
    </w:p>
    <w:tbl>
      <w:tblPr>
        <w:tblW w:w="14717" w:type="dxa"/>
        <w:tblLayout w:type="fixed"/>
        <w:tblLook w:val="04A0" w:firstRow="1" w:lastRow="0" w:firstColumn="1" w:lastColumn="0" w:noHBand="0" w:noVBand="1"/>
      </w:tblPr>
      <w:tblGrid>
        <w:gridCol w:w="4669"/>
        <w:gridCol w:w="5023"/>
        <w:gridCol w:w="5025"/>
      </w:tblGrid>
      <w:tr w:rsidR="004F5839">
        <w:trPr>
          <w:trHeight w:val="221"/>
        </w:trPr>
        <w:tc>
          <w:tcPr>
            <w:tcW w:w="4669" w:type="dxa"/>
          </w:tcPr>
          <w:p w:rsidR="004F5839" w:rsidRDefault="0082211F">
            <w:pPr>
              <w:widowControl w:val="0"/>
              <w:spacing w:line="240" w:lineRule="auto"/>
              <w:ind w:firstLine="0"/>
              <w:jc w:val="left"/>
              <w:rPr>
                <w:b/>
                <w:sz w:val="24"/>
                <w:szCs w:val="24"/>
                <w:lang w:eastAsia="en-US"/>
              </w:rPr>
            </w:pPr>
            <w:r>
              <w:rPr>
                <w:b/>
                <w:sz w:val="24"/>
                <w:szCs w:val="24"/>
                <w:lang w:eastAsia="en-US"/>
              </w:rPr>
              <w:t>Заказчик:</w:t>
            </w:r>
          </w:p>
          <w:p w:rsidR="004F5839" w:rsidRDefault="004F5839">
            <w:pPr>
              <w:widowControl w:val="0"/>
              <w:spacing w:line="240" w:lineRule="auto"/>
              <w:ind w:firstLine="0"/>
              <w:jc w:val="left"/>
              <w:rPr>
                <w:b/>
                <w:sz w:val="24"/>
                <w:szCs w:val="24"/>
                <w:lang w:eastAsia="en-US"/>
              </w:rPr>
            </w:pPr>
          </w:p>
        </w:tc>
        <w:tc>
          <w:tcPr>
            <w:tcW w:w="5023" w:type="dxa"/>
          </w:tcPr>
          <w:p w:rsidR="004F5839" w:rsidRDefault="0082211F">
            <w:pPr>
              <w:widowControl w:val="0"/>
              <w:spacing w:line="240" w:lineRule="auto"/>
              <w:ind w:firstLine="0"/>
              <w:jc w:val="left"/>
              <w:rPr>
                <w:b/>
                <w:sz w:val="24"/>
                <w:szCs w:val="24"/>
                <w:lang w:eastAsia="en-US"/>
              </w:rPr>
            </w:pPr>
            <w:r>
              <w:rPr>
                <w:b/>
                <w:sz w:val="24"/>
                <w:szCs w:val="24"/>
                <w:lang w:eastAsia="en-US"/>
              </w:rPr>
              <w:t>Подрядчик:</w:t>
            </w:r>
          </w:p>
        </w:tc>
        <w:tc>
          <w:tcPr>
            <w:tcW w:w="5025" w:type="dxa"/>
          </w:tcPr>
          <w:p w:rsidR="004F5839" w:rsidRDefault="004F5839">
            <w:pPr>
              <w:widowControl w:val="0"/>
              <w:spacing w:line="240" w:lineRule="auto"/>
              <w:ind w:firstLine="0"/>
              <w:jc w:val="left"/>
              <w:rPr>
                <w:b/>
                <w:sz w:val="24"/>
                <w:szCs w:val="24"/>
                <w:lang w:eastAsia="en-US"/>
              </w:rPr>
            </w:pPr>
          </w:p>
        </w:tc>
      </w:tr>
      <w:tr w:rsidR="004F5839">
        <w:trPr>
          <w:trHeight w:val="377"/>
        </w:trPr>
        <w:tc>
          <w:tcPr>
            <w:tcW w:w="4669" w:type="dxa"/>
          </w:tcPr>
          <w:p w:rsidR="004F5839" w:rsidRDefault="0082211F">
            <w:pPr>
              <w:widowControl w:val="0"/>
              <w:spacing w:line="240" w:lineRule="auto"/>
              <w:ind w:firstLine="0"/>
              <w:jc w:val="left"/>
              <w:rPr>
                <w:sz w:val="24"/>
                <w:szCs w:val="24"/>
                <w:lang w:eastAsia="en-US"/>
              </w:rPr>
            </w:pPr>
            <w:r>
              <w:rPr>
                <w:sz w:val="24"/>
                <w:szCs w:val="24"/>
                <w:lang w:eastAsia="en-US"/>
              </w:rPr>
              <w:t xml:space="preserve">______________ / _______________ </w:t>
            </w:r>
          </w:p>
          <w:p w:rsidR="004F5839" w:rsidRDefault="004F5839">
            <w:pPr>
              <w:widowControl w:val="0"/>
              <w:spacing w:line="240" w:lineRule="auto"/>
              <w:ind w:firstLine="0"/>
              <w:jc w:val="left"/>
              <w:rPr>
                <w:sz w:val="24"/>
                <w:szCs w:val="24"/>
                <w:lang w:eastAsia="en-US"/>
              </w:rPr>
            </w:pPr>
          </w:p>
        </w:tc>
        <w:tc>
          <w:tcPr>
            <w:tcW w:w="5023" w:type="dxa"/>
          </w:tcPr>
          <w:p w:rsidR="004F5839" w:rsidRDefault="0082211F">
            <w:pPr>
              <w:widowControl w:val="0"/>
              <w:spacing w:line="240" w:lineRule="auto"/>
              <w:ind w:firstLine="0"/>
              <w:jc w:val="left"/>
              <w:rPr>
                <w:sz w:val="24"/>
                <w:szCs w:val="24"/>
                <w:lang w:eastAsia="en-US"/>
              </w:rPr>
            </w:pPr>
            <w:r>
              <w:rPr>
                <w:sz w:val="24"/>
                <w:szCs w:val="24"/>
                <w:lang w:eastAsia="en-US"/>
              </w:rPr>
              <w:t>_______________ / __________</w:t>
            </w:r>
          </w:p>
        </w:tc>
        <w:tc>
          <w:tcPr>
            <w:tcW w:w="5025" w:type="dxa"/>
          </w:tcPr>
          <w:p w:rsidR="004F5839" w:rsidRDefault="004F5839">
            <w:pPr>
              <w:widowControl w:val="0"/>
              <w:spacing w:line="240" w:lineRule="auto"/>
              <w:ind w:firstLine="0"/>
              <w:jc w:val="left"/>
              <w:rPr>
                <w:sz w:val="24"/>
                <w:szCs w:val="24"/>
                <w:lang w:eastAsia="en-US"/>
              </w:rPr>
            </w:pPr>
          </w:p>
        </w:tc>
      </w:tr>
    </w:tbl>
    <w:p w:rsidR="004F5839" w:rsidRDefault="004F5839">
      <w:pPr>
        <w:spacing w:line="240" w:lineRule="auto"/>
        <w:rPr>
          <w:sz w:val="24"/>
          <w:szCs w:val="24"/>
        </w:rPr>
      </w:pPr>
    </w:p>
    <w:p w:rsidR="004F5839" w:rsidRDefault="004F5839">
      <w:pPr>
        <w:spacing w:line="240" w:lineRule="auto"/>
        <w:ind w:left="5103" w:firstLine="0"/>
        <w:rPr>
          <w:sz w:val="24"/>
          <w:szCs w:val="24"/>
        </w:rPr>
      </w:pPr>
    </w:p>
    <w:p w:rsidR="004F5839" w:rsidRDefault="004F5839">
      <w:pPr>
        <w:rPr>
          <w:sz w:val="24"/>
          <w:szCs w:val="24"/>
        </w:rPr>
      </w:pPr>
    </w:p>
    <w:p w:rsidR="001E4F39" w:rsidRDefault="001E4F39">
      <w:pPr>
        <w:rPr>
          <w:sz w:val="24"/>
          <w:szCs w:val="24"/>
        </w:rPr>
      </w:pPr>
    </w:p>
    <w:p w:rsidR="001E4F39" w:rsidRDefault="001E4F39">
      <w:pPr>
        <w:rPr>
          <w:sz w:val="24"/>
          <w:szCs w:val="24"/>
        </w:rPr>
      </w:pPr>
    </w:p>
    <w:p w:rsidR="004F5839" w:rsidRDefault="004F5839">
      <w:pPr>
        <w:rPr>
          <w:sz w:val="24"/>
          <w:szCs w:val="24"/>
        </w:rPr>
      </w:pPr>
    </w:p>
    <w:p w:rsidR="004F5839" w:rsidRDefault="0082211F">
      <w:pPr>
        <w:spacing w:line="240" w:lineRule="auto"/>
        <w:jc w:val="right"/>
        <w:rPr>
          <w:sz w:val="22"/>
          <w:szCs w:val="22"/>
        </w:rPr>
      </w:pPr>
      <w:r>
        <w:rPr>
          <w:sz w:val="22"/>
          <w:szCs w:val="22"/>
        </w:rPr>
        <w:t>Приложение №</w:t>
      </w:r>
      <w:r w:rsidR="009B5506">
        <w:rPr>
          <w:sz w:val="22"/>
          <w:szCs w:val="22"/>
        </w:rPr>
        <w:t xml:space="preserve"> </w:t>
      </w:r>
      <w:r>
        <w:rPr>
          <w:sz w:val="22"/>
          <w:szCs w:val="22"/>
        </w:rPr>
        <w:t>1</w:t>
      </w:r>
      <w:r w:rsidR="009B5506">
        <w:rPr>
          <w:sz w:val="22"/>
          <w:szCs w:val="22"/>
        </w:rPr>
        <w:t>3</w:t>
      </w:r>
    </w:p>
    <w:p w:rsidR="004F5839" w:rsidRDefault="0082211F">
      <w:pPr>
        <w:spacing w:line="240" w:lineRule="auto"/>
        <w:jc w:val="right"/>
        <w:rPr>
          <w:sz w:val="22"/>
          <w:szCs w:val="22"/>
        </w:rPr>
      </w:pPr>
      <w:r>
        <w:rPr>
          <w:sz w:val="22"/>
          <w:szCs w:val="22"/>
        </w:rPr>
        <w:t xml:space="preserve">к договору подряда </w:t>
      </w:r>
    </w:p>
    <w:p w:rsidR="004F5839" w:rsidRDefault="0082211F">
      <w:pPr>
        <w:spacing w:line="240" w:lineRule="auto"/>
        <w:jc w:val="right"/>
        <w:rPr>
          <w:sz w:val="22"/>
          <w:szCs w:val="22"/>
        </w:rPr>
      </w:pPr>
      <w:r>
        <w:rPr>
          <w:sz w:val="22"/>
          <w:szCs w:val="22"/>
        </w:rPr>
        <w:t>№_</w:t>
      </w:r>
      <w:r w:rsidR="001E4F39">
        <w:rPr>
          <w:sz w:val="22"/>
          <w:szCs w:val="22"/>
        </w:rPr>
        <w:t>___</w:t>
      </w:r>
      <w:r>
        <w:rPr>
          <w:sz w:val="22"/>
          <w:szCs w:val="22"/>
        </w:rPr>
        <w:t>_ от _</w:t>
      </w:r>
      <w:r w:rsidR="001E4F39">
        <w:rPr>
          <w:sz w:val="22"/>
          <w:szCs w:val="22"/>
        </w:rPr>
        <w:t>___</w:t>
      </w:r>
      <w:r>
        <w:rPr>
          <w:sz w:val="22"/>
          <w:szCs w:val="22"/>
        </w:rPr>
        <w:t>_.</w:t>
      </w:r>
      <w:r w:rsidR="001E4F39">
        <w:rPr>
          <w:sz w:val="22"/>
          <w:szCs w:val="22"/>
        </w:rPr>
        <w:t>____</w:t>
      </w:r>
      <w:r>
        <w:rPr>
          <w:sz w:val="22"/>
          <w:szCs w:val="22"/>
        </w:rPr>
        <w:t>__.20</w:t>
      </w:r>
      <w:r w:rsidR="001E4F39">
        <w:rPr>
          <w:sz w:val="22"/>
          <w:szCs w:val="22"/>
        </w:rPr>
        <w:t>2</w:t>
      </w:r>
      <w:r>
        <w:rPr>
          <w:sz w:val="22"/>
          <w:szCs w:val="22"/>
        </w:rPr>
        <w:t>__</w:t>
      </w:r>
    </w:p>
    <w:p w:rsidR="004F5839" w:rsidRDefault="0082211F">
      <w:pPr>
        <w:spacing w:line="240" w:lineRule="auto"/>
        <w:jc w:val="center"/>
        <w:rPr>
          <w:b/>
          <w:sz w:val="22"/>
          <w:szCs w:val="22"/>
        </w:rPr>
      </w:pPr>
      <w:r>
        <w:rPr>
          <w:b/>
          <w:sz w:val="22"/>
          <w:szCs w:val="22"/>
        </w:rPr>
        <w:t>ПОРЯДОК</w:t>
      </w:r>
    </w:p>
    <w:p w:rsidR="004F5839" w:rsidRDefault="0082211F">
      <w:pPr>
        <w:spacing w:line="240" w:lineRule="auto"/>
        <w:jc w:val="center"/>
        <w:rPr>
          <w:b/>
          <w:sz w:val="22"/>
          <w:szCs w:val="22"/>
        </w:rPr>
      </w:pPr>
      <w:r>
        <w:rPr>
          <w:b/>
          <w:sz w:val="22"/>
          <w:szCs w:val="22"/>
        </w:rPr>
        <w:t>учета, хранения и передачи материалов,</w:t>
      </w:r>
    </w:p>
    <w:p w:rsidR="004F5839" w:rsidRDefault="0082211F">
      <w:pPr>
        <w:spacing w:line="240" w:lineRule="auto"/>
        <w:jc w:val="center"/>
        <w:rPr>
          <w:b/>
          <w:sz w:val="22"/>
          <w:szCs w:val="22"/>
        </w:rPr>
      </w:pPr>
      <w:r>
        <w:rPr>
          <w:b/>
          <w:sz w:val="22"/>
          <w:szCs w:val="22"/>
        </w:rPr>
        <w:t xml:space="preserve"> образовавшихся после демонтажа имущества (оборудования) Заказчика  </w:t>
      </w:r>
    </w:p>
    <w:p w:rsidR="004F5839" w:rsidRDefault="0082211F">
      <w:pPr>
        <w:spacing w:line="240" w:lineRule="auto"/>
        <w:jc w:val="center"/>
        <w:rPr>
          <w:b/>
          <w:sz w:val="22"/>
          <w:szCs w:val="22"/>
        </w:rPr>
      </w:pPr>
      <w:r>
        <w:rPr>
          <w:b/>
          <w:sz w:val="22"/>
          <w:szCs w:val="22"/>
        </w:rPr>
        <w:t>при исполнении Подрядчиком работ по договору</w:t>
      </w:r>
    </w:p>
    <w:p w:rsidR="004F5839" w:rsidRDefault="0082211F">
      <w:pPr>
        <w:tabs>
          <w:tab w:val="left" w:pos="1134"/>
        </w:tabs>
        <w:spacing w:line="240" w:lineRule="auto"/>
        <w:rPr>
          <w:sz w:val="22"/>
          <w:szCs w:val="22"/>
        </w:rPr>
      </w:pPr>
      <w:r>
        <w:rPr>
          <w:b/>
          <w:sz w:val="22"/>
          <w:szCs w:val="22"/>
        </w:rPr>
        <w:t>1.</w:t>
      </w:r>
      <w:r>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4F5839" w:rsidRDefault="0082211F">
      <w:pPr>
        <w:pStyle w:val="afa"/>
        <w:tabs>
          <w:tab w:val="left" w:pos="1134"/>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4F5839" w:rsidRDefault="0082211F">
      <w:pPr>
        <w:pStyle w:val="afa"/>
        <w:tabs>
          <w:tab w:val="left" w:pos="1134"/>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4F5839" w:rsidRDefault="0082211F">
      <w:pPr>
        <w:pStyle w:val="afa"/>
        <w:tabs>
          <w:tab w:val="left" w:pos="1134"/>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rsidR="004F5839" w:rsidRDefault="0082211F">
      <w:pPr>
        <w:pStyle w:val="afa"/>
        <w:tabs>
          <w:tab w:val="left" w:pos="1134"/>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rsidR="004F5839" w:rsidRDefault="0082211F">
      <w:pPr>
        <w:pStyle w:val="afa"/>
        <w:tabs>
          <w:tab w:val="left" w:pos="1134"/>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4F5839" w:rsidRDefault="0082211F">
      <w:pPr>
        <w:pStyle w:val="afa"/>
        <w:tabs>
          <w:tab w:val="left" w:pos="1134"/>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4F5839" w:rsidRPr="001E4F39" w:rsidRDefault="0082211F">
      <w:pPr>
        <w:spacing w:line="240" w:lineRule="auto"/>
        <w:ind w:firstLine="709"/>
        <w:rPr>
          <w:sz w:val="22"/>
          <w:szCs w:val="22"/>
        </w:rPr>
      </w:pPr>
      <w:r>
        <w:rPr>
          <w:b/>
          <w:sz w:val="22"/>
          <w:szCs w:val="22"/>
        </w:rPr>
        <w:t>3. Объемы и номенклатура материалов и оборудования</w:t>
      </w:r>
      <w:r>
        <w:rPr>
          <w:sz w:val="22"/>
          <w:szCs w:val="22"/>
        </w:rPr>
        <w:t xml:space="preserve">, подлежащих демонтажу при исполнении </w:t>
      </w:r>
      <w:r w:rsidRPr="001E4F39">
        <w:rPr>
          <w:sz w:val="22"/>
          <w:szCs w:val="22"/>
        </w:rPr>
        <w:t>договора и передаваемых Подрядчиком Заказчику, указаны в ТЗ к Договору.</w:t>
      </w:r>
      <w:r w:rsidRPr="001E4F39">
        <w:rPr>
          <w:rStyle w:val="a3"/>
          <w:sz w:val="22"/>
          <w:szCs w:val="22"/>
        </w:rPr>
        <w:footnoteReference w:id="16"/>
      </w:r>
    </w:p>
    <w:p w:rsidR="004F5839" w:rsidRPr="001E4F39" w:rsidRDefault="0082211F">
      <w:pPr>
        <w:spacing w:line="240" w:lineRule="auto"/>
        <w:ind w:firstLine="709"/>
        <w:rPr>
          <w:i/>
          <w:sz w:val="22"/>
          <w:szCs w:val="22"/>
        </w:rPr>
      </w:pPr>
      <w:r w:rsidRPr="001E4F39">
        <w:rPr>
          <w:i/>
          <w:sz w:val="22"/>
          <w:szCs w:val="22"/>
        </w:rPr>
        <w:t>или</w:t>
      </w:r>
    </w:p>
    <w:p w:rsidR="004F5839" w:rsidRPr="001E4F39" w:rsidRDefault="0082211F">
      <w:pPr>
        <w:spacing w:line="240" w:lineRule="auto"/>
        <w:ind w:firstLine="709"/>
        <w:rPr>
          <w:rFonts w:eastAsiaTheme="minorHAnsi"/>
          <w:sz w:val="22"/>
          <w:szCs w:val="22"/>
        </w:rPr>
      </w:pPr>
      <w:r w:rsidRPr="001E4F39">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1E4F39">
        <w:rPr>
          <w:rStyle w:val="a3"/>
          <w:sz w:val="22"/>
          <w:szCs w:val="22"/>
        </w:rPr>
        <w:footnoteReference w:id="17"/>
      </w:r>
    </w:p>
    <w:p w:rsidR="004F5839" w:rsidRPr="001E4F39" w:rsidRDefault="0082211F">
      <w:pPr>
        <w:pStyle w:val="afa"/>
        <w:tabs>
          <w:tab w:val="left" w:pos="1134"/>
        </w:tabs>
        <w:ind w:left="0" w:firstLine="709"/>
        <w:jc w:val="both"/>
        <w:rPr>
          <w:i/>
          <w:sz w:val="22"/>
          <w:szCs w:val="22"/>
        </w:rPr>
      </w:pPr>
      <w:r w:rsidRPr="001E4F39">
        <w:rPr>
          <w:i/>
          <w:sz w:val="22"/>
          <w:szCs w:val="22"/>
        </w:rPr>
        <w:t>-…</w:t>
      </w:r>
    </w:p>
    <w:p w:rsidR="004F5839" w:rsidRPr="001E4F39" w:rsidRDefault="0082211F">
      <w:pPr>
        <w:pStyle w:val="afa"/>
        <w:tabs>
          <w:tab w:val="left" w:pos="1134"/>
        </w:tabs>
        <w:ind w:left="0" w:firstLine="709"/>
        <w:jc w:val="both"/>
        <w:rPr>
          <w:i/>
          <w:sz w:val="22"/>
          <w:szCs w:val="22"/>
        </w:rPr>
      </w:pPr>
      <w:r w:rsidRPr="001E4F39">
        <w:rPr>
          <w:i/>
          <w:sz w:val="22"/>
          <w:szCs w:val="22"/>
        </w:rPr>
        <w:t>-…</w:t>
      </w:r>
    </w:p>
    <w:p w:rsidR="004F5839" w:rsidRPr="001E4F39" w:rsidRDefault="0082211F">
      <w:pPr>
        <w:pStyle w:val="afa"/>
        <w:tabs>
          <w:tab w:val="left" w:pos="1134"/>
        </w:tabs>
        <w:ind w:left="0" w:firstLine="709"/>
        <w:jc w:val="both"/>
        <w:rPr>
          <w:i/>
          <w:sz w:val="22"/>
          <w:szCs w:val="22"/>
        </w:rPr>
      </w:pPr>
      <w:r w:rsidRPr="001E4F39">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4F5839" w:rsidRDefault="0082211F">
      <w:pPr>
        <w:pStyle w:val="afa"/>
        <w:tabs>
          <w:tab w:val="left" w:pos="1134"/>
        </w:tabs>
        <w:ind w:left="0" w:firstLine="709"/>
        <w:jc w:val="both"/>
        <w:rPr>
          <w:rFonts w:eastAsia="Calibri"/>
          <w:bCs/>
          <w:iCs/>
          <w:sz w:val="22"/>
          <w:szCs w:val="22"/>
        </w:rPr>
      </w:pPr>
      <w:r w:rsidRPr="001E4F39">
        <w:rPr>
          <w:b/>
          <w:sz w:val="22"/>
          <w:szCs w:val="22"/>
        </w:rPr>
        <w:t>4. С</w:t>
      </w:r>
      <w:r w:rsidRPr="001E4F39">
        <w:rPr>
          <w:rFonts w:eastAsia="Calibri"/>
          <w:b/>
          <w:bCs/>
          <w:iCs/>
          <w:sz w:val="22"/>
          <w:szCs w:val="22"/>
        </w:rPr>
        <w:t>пособ учёта</w:t>
      </w:r>
      <w:r w:rsidRPr="001E4F39">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w:t>
      </w:r>
      <w:r>
        <w:rPr>
          <w:rFonts w:eastAsia="Calibri"/>
          <w:bCs/>
          <w:iCs/>
          <w:sz w:val="22"/>
          <w:szCs w:val="22"/>
        </w:rPr>
        <w:t xml:space="preserve"> единицы измерения):</w:t>
      </w:r>
    </w:p>
    <w:p w:rsidR="004F5839" w:rsidRDefault="0082211F">
      <w:pPr>
        <w:tabs>
          <w:tab w:val="left" w:pos="993"/>
        </w:tabs>
        <w:spacing w:line="240" w:lineRule="auto"/>
        <w:ind w:firstLine="709"/>
        <w:rPr>
          <w:sz w:val="22"/>
          <w:szCs w:val="22"/>
        </w:rPr>
      </w:pPr>
      <w:r>
        <w:rPr>
          <w:sz w:val="22"/>
          <w:szCs w:val="22"/>
        </w:rPr>
        <w:t>– провод ____ – ___/___ в километрах /тоннах (вес провода рассчитывается на основании действующих ГОСТ);</w:t>
      </w:r>
    </w:p>
    <w:p w:rsidR="004F5839" w:rsidRDefault="0082211F">
      <w:pPr>
        <w:tabs>
          <w:tab w:val="left" w:pos="993"/>
        </w:tabs>
        <w:spacing w:line="240" w:lineRule="auto"/>
        <w:ind w:left="709"/>
        <w:rPr>
          <w:sz w:val="22"/>
          <w:szCs w:val="22"/>
        </w:rPr>
      </w:pPr>
      <w:r>
        <w:rPr>
          <w:sz w:val="22"/>
          <w:szCs w:val="22"/>
        </w:rPr>
        <w:t>– стойки ж/б ____ – ____ в штуках;</w:t>
      </w:r>
    </w:p>
    <w:p w:rsidR="004F5839" w:rsidRDefault="0082211F">
      <w:pPr>
        <w:tabs>
          <w:tab w:val="left" w:pos="993"/>
        </w:tabs>
        <w:spacing w:line="240" w:lineRule="auto"/>
        <w:ind w:left="720"/>
        <w:rPr>
          <w:sz w:val="22"/>
          <w:szCs w:val="22"/>
        </w:rPr>
      </w:pPr>
      <w:r>
        <w:rPr>
          <w:sz w:val="22"/>
          <w:szCs w:val="22"/>
        </w:rPr>
        <w:t>– стойки деревянные ____ – ____/____ в штуках/м</w:t>
      </w:r>
      <w:r>
        <w:rPr>
          <w:sz w:val="22"/>
          <w:szCs w:val="22"/>
          <w:vertAlign w:val="superscript"/>
        </w:rPr>
        <w:t>3</w:t>
      </w:r>
      <w:r>
        <w:rPr>
          <w:sz w:val="22"/>
          <w:szCs w:val="22"/>
        </w:rPr>
        <w:t>;</w:t>
      </w:r>
    </w:p>
    <w:p w:rsidR="004F5839" w:rsidRDefault="0082211F">
      <w:pPr>
        <w:tabs>
          <w:tab w:val="left" w:pos="993"/>
        </w:tabs>
        <w:spacing w:line="240" w:lineRule="auto"/>
        <w:ind w:left="720"/>
        <w:rPr>
          <w:sz w:val="22"/>
          <w:szCs w:val="22"/>
        </w:rPr>
      </w:pPr>
      <w:r>
        <w:rPr>
          <w:sz w:val="22"/>
          <w:szCs w:val="22"/>
        </w:rPr>
        <w:t>– приставки ж/б ____ – ____ в штуках;</w:t>
      </w:r>
    </w:p>
    <w:p w:rsidR="004F5839" w:rsidRDefault="0082211F">
      <w:pPr>
        <w:tabs>
          <w:tab w:val="left" w:pos="993"/>
        </w:tabs>
        <w:spacing w:line="240" w:lineRule="auto"/>
        <w:ind w:left="709"/>
        <w:rPr>
          <w:sz w:val="22"/>
          <w:szCs w:val="22"/>
        </w:rPr>
      </w:pPr>
      <w:r>
        <w:rPr>
          <w:sz w:val="22"/>
          <w:szCs w:val="22"/>
        </w:rPr>
        <w:t>– изоляторы ____ – ____ в штуках;</w:t>
      </w:r>
    </w:p>
    <w:p w:rsidR="004F5839" w:rsidRDefault="0082211F">
      <w:pPr>
        <w:tabs>
          <w:tab w:val="left" w:pos="993"/>
        </w:tabs>
        <w:spacing w:line="240" w:lineRule="auto"/>
        <w:ind w:left="709"/>
        <w:rPr>
          <w:sz w:val="22"/>
          <w:szCs w:val="22"/>
        </w:rPr>
      </w:pPr>
      <w:r>
        <w:rPr>
          <w:sz w:val="22"/>
          <w:szCs w:val="22"/>
        </w:rPr>
        <w:t>– траверсы ____ – ____ в штуках;</w:t>
      </w:r>
    </w:p>
    <w:p w:rsidR="004F5839" w:rsidRDefault="0082211F">
      <w:pPr>
        <w:tabs>
          <w:tab w:val="left" w:pos="993"/>
        </w:tabs>
        <w:spacing w:line="240" w:lineRule="auto"/>
        <w:ind w:left="720"/>
        <w:rPr>
          <w:sz w:val="22"/>
          <w:szCs w:val="22"/>
        </w:rPr>
      </w:pPr>
      <w:r>
        <w:rPr>
          <w:sz w:val="22"/>
          <w:szCs w:val="22"/>
        </w:rPr>
        <w:t>– крючья стальные ____ – ____ в штуках;</w:t>
      </w:r>
    </w:p>
    <w:p w:rsidR="004F5839" w:rsidRDefault="0082211F">
      <w:pPr>
        <w:tabs>
          <w:tab w:val="left" w:pos="993"/>
        </w:tabs>
        <w:spacing w:line="240" w:lineRule="auto"/>
        <w:ind w:left="720"/>
        <w:rPr>
          <w:sz w:val="22"/>
          <w:szCs w:val="22"/>
        </w:rPr>
      </w:pPr>
      <w:r>
        <w:rPr>
          <w:sz w:val="22"/>
          <w:szCs w:val="22"/>
        </w:rPr>
        <w:t>– корпус ТП ____ кВА – ______ в штуках;</w:t>
      </w:r>
    </w:p>
    <w:p w:rsidR="004F5839" w:rsidRDefault="0082211F">
      <w:pPr>
        <w:tabs>
          <w:tab w:val="left" w:pos="993"/>
        </w:tabs>
        <w:spacing w:line="240" w:lineRule="auto"/>
        <w:ind w:left="720"/>
        <w:rPr>
          <w:sz w:val="22"/>
          <w:szCs w:val="22"/>
        </w:rPr>
      </w:pPr>
      <w:r>
        <w:rPr>
          <w:sz w:val="22"/>
          <w:szCs w:val="22"/>
        </w:rPr>
        <w:t>– силовой трансформатор ____ кВА – _____ в штуках;</w:t>
      </w:r>
    </w:p>
    <w:p w:rsidR="004F5839" w:rsidRDefault="0082211F">
      <w:pPr>
        <w:tabs>
          <w:tab w:val="left" w:pos="993"/>
        </w:tabs>
        <w:spacing w:line="240" w:lineRule="auto"/>
        <w:ind w:left="720"/>
        <w:rPr>
          <w:sz w:val="22"/>
          <w:szCs w:val="22"/>
        </w:rPr>
      </w:pPr>
      <w:r>
        <w:rPr>
          <w:sz w:val="22"/>
          <w:szCs w:val="22"/>
        </w:rPr>
        <w:t>– разъединитель 10 (6) кВ – ______ в штуках;</w:t>
      </w:r>
    </w:p>
    <w:p w:rsidR="004F5839" w:rsidRDefault="0082211F">
      <w:pPr>
        <w:tabs>
          <w:tab w:val="left" w:pos="993"/>
        </w:tabs>
        <w:spacing w:line="240" w:lineRule="auto"/>
        <w:ind w:left="720"/>
        <w:rPr>
          <w:sz w:val="22"/>
          <w:szCs w:val="22"/>
        </w:rPr>
      </w:pPr>
      <w:r>
        <w:rPr>
          <w:sz w:val="22"/>
          <w:szCs w:val="22"/>
        </w:rPr>
        <w:t>– выключатели 6-110 кВ _______ – ______ в штуках;</w:t>
      </w:r>
    </w:p>
    <w:p w:rsidR="004F5839" w:rsidRDefault="0082211F">
      <w:pPr>
        <w:tabs>
          <w:tab w:val="left" w:pos="993"/>
        </w:tabs>
        <w:spacing w:line="240" w:lineRule="auto"/>
        <w:ind w:left="720"/>
        <w:rPr>
          <w:sz w:val="22"/>
          <w:szCs w:val="22"/>
        </w:rPr>
      </w:pPr>
      <w:r>
        <w:rPr>
          <w:sz w:val="22"/>
          <w:szCs w:val="22"/>
        </w:rPr>
        <w:t>– панели (шкафы) оборудования _______ – ______ в штуках;</w:t>
      </w:r>
    </w:p>
    <w:p w:rsidR="004F5839" w:rsidRDefault="0082211F">
      <w:pPr>
        <w:tabs>
          <w:tab w:val="left" w:pos="993"/>
        </w:tabs>
        <w:spacing w:line="240" w:lineRule="auto"/>
        <w:ind w:left="720"/>
        <w:rPr>
          <w:sz w:val="22"/>
          <w:szCs w:val="22"/>
        </w:rPr>
      </w:pPr>
      <w:r>
        <w:rPr>
          <w:sz w:val="22"/>
          <w:szCs w:val="22"/>
        </w:rPr>
        <w:t>– аккумуляторные батареи _______ – ______ в штуках;</w:t>
      </w:r>
    </w:p>
    <w:p w:rsidR="004F5839" w:rsidRDefault="0082211F">
      <w:pPr>
        <w:tabs>
          <w:tab w:val="left" w:pos="993"/>
        </w:tabs>
        <w:spacing w:line="240" w:lineRule="auto"/>
        <w:ind w:left="720"/>
        <w:rPr>
          <w:sz w:val="22"/>
          <w:szCs w:val="22"/>
        </w:rPr>
      </w:pPr>
      <w:r>
        <w:rPr>
          <w:sz w:val="22"/>
          <w:szCs w:val="22"/>
        </w:rPr>
        <w:t>– фундаменты _______ – ______ в штуках;</w:t>
      </w:r>
    </w:p>
    <w:p w:rsidR="004F5839" w:rsidRDefault="0082211F">
      <w:pPr>
        <w:tabs>
          <w:tab w:val="left" w:pos="993"/>
        </w:tabs>
        <w:spacing w:line="240" w:lineRule="auto"/>
        <w:ind w:left="720"/>
        <w:rPr>
          <w:sz w:val="22"/>
          <w:szCs w:val="22"/>
        </w:rPr>
      </w:pPr>
      <w:r>
        <w:rPr>
          <w:sz w:val="22"/>
          <w:szCs w:val="22"/>
        </w:rPr>
        <w:t>– тросостойка ____ – ____/____ в штуках/тоннах;</w:t>
      </w:r>
    </w:p>
    <w:p w:rsidR="004F5839" w:rsidRDefault="0082211F">
      <w:pPr>
        <w:tabs>
          <w:tab w:val="left" w:pos="993"/>
        </w:tabs>
        <w:spacing w:line="240" w:lineRule="auto"/>
        <w:ind w:left="720"/>
        <w:rPr>
          <w:sz w:val="22"/>
          <w:szCs w:val="22"/>
        </w:rPr>
      </w:pPr>
      <w:r>
        <w:rPr>
          <w:sz w:val="22"/>
          <w:szCs w:val="22"/>
        </w:rPr>
        <w:t>– металлические опоры ____ – ____/____ в штуках/тоннах;</w:t>
      </w:r>
    </w:p>
    <w:p w:rsidR="004F5839" w:rsidRDefault="0082211F">
      <w:pPr>
        <w:tabs>
          <w:tab w:val="left" w:pos="993"/>
        </w:tabs>
        <w:spacing w:line="240" w:lineRule="auto"/>
        <w:ind w:left="720"/>
        <w:rPr>
          <w:sz w:val="22"/>
          <w:szCs w:val="22"/>
        </w:rPr>
      </w:pPr>
      <w:r>
        <w:rPr>
          <w:sz w:val="22"/>
          <w:szCs w:val="22"/>
        </w:rPr>
        <w:t>– сцепная арматура (натяжная, подвесная, защитная) ____ – ______ в штуках;</w:t>
      </w:r>
    </w:p>
    <w:p w:rsidR="004F5839" w:rsidRDefault="0082211F">
      <w:pPr>
        <w:pStyle w:val="afa"/>
        <w:tabs>
          <w:tab w:val="left" w:pos="1134"/>
        </w:tabs>
        <w:ind w:left="0" w:firstLine="709"/>
        <w:jc w:val="both"/>
        <w:rPr>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rsidR="004F5839" w:rsidRDefault="0082211F">
      <w:pPr>
        <w:pStyle w:val="afa"/>
        <w:tabs>
          <w:tab w:val="left" w:pos="1134"/>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Pr>
          <w:sz w:val="22"/>
          <w:szCs w:val="22"/>
          <w:highlight w:val="lightGray"/>
        </w:rPr>
        <w:t>2 (двух)</w:t>
      </w:r>
      <w:r>
        <w:rPr>
          <w:sz w:val="22"/>
          <w:szCs w:val="22"/>
        </w:rPr>
        <w:t xml:space="preserve"> рабочих дней с момента демонтажа. Срок для рассмотрения Акта демонтажа Заказчиком составляет </w:t>
      </w:r>
      <w:r>
        <w:rPr>
          <w:sz w:val="22"/>
          <w:szCs w:val="22"/>
          <w:highlight w:val="lightGray"/>
        </w:rPr>
        <w:t>5 (пять)</w:t>
      </w:r>
      <w:r>
        <w:rPr>
          <w:sz w:val="22"/>
          <w:szCs w:val="22"/>
        </w:rPr>
        <w:t xml:space="preserve"> рабочих дней с момента получения.</w:t>
      </w:r>
    </w:p>
    <w:p w:rsidR="004F5839" w:rsidRDefault="0082211F">
      <w:pPr>
        <w:pStyle w:val="afa"/>
        <w:tabs>
          <w:tab w:val="left" w:pos="1134"/>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4F5839" w:rsidRDefault="0082211F">
      <w:pPr>
        <w:pStyle w:val="afa"/>
        <w:tabs>
          <w:tab w:val="left" w:pos="1134"/>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rsidR="004F5839" w:rsidRDefault="0082211F">
      <w:pPr>
        <w:pStyle w:val="afa"/>
        <w:tabs>
          <w:tab w:val="left" w:pos="1134"/>
        </w:tabs>
        <w:ind w:left="0" w:firstLine="709"/>
        <w:jc w:val="both"/>
        <w:rPr>
          <w:sz w:val="22"/>
          <w:szCs w:val="22"/>
        </w:rPr>
      </w:pPr>
      <w:r>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Pr>
          <w:sz w:val="22"/>
          <w:szCs w:val="22"/>
          <w:highlight w:val="lightGray"/>
        </w:rPr>
        <w:t>2 (двух)</w:t>
      </w:r>
      <w:r>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4F5839" w:rsidRDefault="0082211F">
      <w:pPr>
        <w:pStyle w:val="afa"/>
        <w:tabs>
          <w:tab w:val="left" w:pos="1134"/>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4F5839" w:rsidRDefault="0082211F">
      <w:pPr>
        <w:spacing w:line="240" w:lineRule="auto"/>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rsidR="004F5839" w:rsidRDefault="0082211F">
      <w:pPr>
        <w:spacing w:line="240" w:lineRule="auto"/>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rsidR="004F5839" w:rsidRDefault="0082211F">
      <w:pPr>
        <w:spacing w:line="240" w:lineRule="auto"/>
        <w:ind w:firstLine="709"/>
        <w:rPr>
          <w:sz w:val="22"/>
          <w:szCs w:val="22"/>
        </w:rPr>
      </w:pPr>
      <w:r>
        <w:rPr>
          <w:sz w:val="22"/>
          <w:szCs w:val="22"/>
        </w:rPr>
        <w:t>2) ГОСТ 2787-2019 "Металлы черные вторичные. Общие технические условия".</w:t>
      </w:r>
    </w:p>
    <w:p w:rsidR="004F5839" w:rsidRDefault="0082211F">
      <w:pPr>
        <w:spacing w:line="240" w:lineRule="auto"/>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4F5839" w:rsidRDefault="0082211F">
      <w:pPr>
        <w:pStyle w:val="afa"/>
        <w:tabs>
          <w:tab w:val="left" w:pos="1134"/>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highlight w:val="lightGray"/>
        </w:rPr>
        <w:t>каждого</w:t>
      </w:r>
      <w:r>
        <w:rPr>
          <w:bCs/>
          <w:sz w:val="22"/>
          <w:szCs w:val="22"/>
        </w:rPr>
        <w:t xml:space="preserve"> Объекта и подписания Сторонами Акта КС-2, Справки КС-3 Подрядчик передает Заказчику в течение </w:t>
      </w:r>
      <w:r>
        <w:rPr>
          <w:bCs/>
          <w:sz w:val="22"/>
          <w:szCs w:val="22"/>
          <w:highlight w:val="lightGray"/>
        </w:rPr>
        <w:t>5 (пяти)</w:t>
      </w:r>
      <w:r>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4F5839" w:rsidRDefault="0082211F">
      <w:pPr>
        <w:pStyle w:val="afa"/>
        <w:tabs>
          <w:tab w:val="left" w:pos="1134"/>
        </w:tabs>
        <w:ind w:left="0" w:firstLine="709"/>
        <w:jc w:val="both"/>
        <w:rPr>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rsidR="004F5839" w:rsidRDefault="0082211F">
      <w:pPr>
        <w:pStyle w:val="afa"/>
        <w:tabs>
          <w:tab w:val="left" w:pos="1134"/>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4F5839" w:rsidRDefault="0082211F">
      <w:pPr>
        <w:pStyle w:val="afa"/>
        <w:tabs>
          <w:tab w:val="left" w:pos="1134"/>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4F5839" w:rsidRDefault="0082211F">
      <w:pPr>
        <w:pStyle w:val="afa"/>
        <w:tabs>
          <w:tab w:val="left" w:pos="1134"/>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4F5839" w:rsidRDefault="0082211F">
      <w:pPr>
        <w:spacing w:line="240" w:lineRule="auto"/>
        <w:rPr>
          <w:i/>
          <w:sz w:val="22"/>
          <w:szCs w:val="22"/>
        </w:rPr>
      </w:pPr>
      <w:r>
        <w:rPr>
          <w:i/>
          <w:sz w:val="22"/>
          <w:szCs w:val="22"/>
        </w:rPr>
        <w:t>Приложение: форма: Акта демонтажа.</w:t>
      </w:r>
    </w:p>
    <w:tbl>
      <w:tblPr>
        <w:tblW w:w="9571" w:type="dxa"/>
        <w:tblLayout w:type="fixed"/>
        <w:tblLook w:val="0000" w:firstRow="0" w:lastRow="0" w:firstColumn="0" w:lastColumn="0" w:noHBand="0" w:noVBand="0"/>
      </w:tblPr>
      <w:tblGrid>
        <w:gridCol w:w="4785"/>
        <w:gridCol w:w="4786"/>
      </w:tblGrid>
      <w:tr w:rsidR="004F5839" w:rsidTr="001E4F39">
        <w:tc>
          <w:tcPr>
            <w:tcW w:w="4785" w:type="dxa"/>
          </w:tcPr>
          <w:p w:rsidR="004F5839" w:rsidRDefault="0082211F">
            <w:pPr>
              <w:widowControl w:val="0"/>
              <w:spacing w:line="240" w:lineRule="auto"/>
              <w:rPr>
                <w:b/>
                <w:sz w:val="22"/>
                <w:szCs w:val="22"/>
              </w:rPr>
            </w:pPr>
            <w:r>
              <w:rPr>
                <w:b/>
                <w:sz w:val="22"/>
                <w:szCs w:val="22"/>
              </w:rPr>
              <w:t>Заказчик:</w:t>
            </w:r>
          </w:p>
        </w:tc>
        <w:tc>
          <w:tcPr>
            <w:tcW w:w="4786" w:type="dxa"/>
          </w:tcPr>
          <w:p w:rsidR="004F5839" w:rsidRDefault="0082211F">
            <w:pPr>
              <w:widowControl w:val="0"/>
              <w:spacing w:line="240" w:lineRule="auto"/>
              <w:rPr>
                <w:b/>
                <w:sz w:val="22"/>
                <w:szCs w:val="22"/>
              </w:rPr>
            </w:pPr>
            <w:r>
              <w:rPr>
                <w:b/>
                <w:sz w:val="22"/>
                <w:szCs w:val="22"/>
              </w:rPr>
              <w:t>Подрядчик:</w:t>
            </w:r>
          </w:p>
        </w:tc>
      </w:tr>
      <w:tr w:rsidR="004F5839" w:rsidTr="001E4F39">
        <w:tc>
          <w:tcPr>
            <w:tcW w:w="4785" w:type="dxa"/>
          </w:tcPr>
          <w:p w:rsidR="004F5839" w:rsidRDefault="004F5839">
            <w:pPr>
              <w:widowControl w:val="0"/>
              <w:spacing w:line="240" w:lineRule="auto"/>
              <w:rPr>
                <w:sz w:val="22"/>
                <w:szCs w:val="22"/>
              </w:rPr>
            </w:pPr>
          </w:p>
          <w:p w:rsidR="004F5839" w:rsidRDefault="004F5839">
            <w:pPr>
              <w:widowControl w:val="0"/>
              <w:spacing w:line="240" w:lineRule="auto"/>
              <w:rPr>
                <w:sz w:val="22"/>
                <w:szCs w:val="22"/>
              </w:rPr>
            </w:pPr>
          </w:p>
          <w:p w:rsidR="004F5839" w:rsidRDefault="0082211F">
            <w:pPr>
              <w:widowControl w:val="0"/>
              <w:spacing w:line="240" w:lineRule="auto"/>
              <w:rPr>
                <w:sz w:val="22"/>
                <w:szCs w:val="22"/>
              </w:rPr>
            </w:pPr>
            <w:r>
              <w:rPr>
                <w:sz w:val="22"/>
                <w:szCs w:val="22"/>
              </w:rPr>
              <w:t xml:space="preserve">_______________ / _______________ </w:t>
            </w:r>
          </w:p>
        </w:tc>
        <w:tc>
          <w:tcPr>
            <w:tcW w:w="4786" w:type="dxa"/>
          </w:tcPr>
          <w:p w:rsidR="004F5839" w:rsidRDefault="004F5839">
            <w:pPr>
              <w:widowControl w:val="0"/>
              <w:spacing w:line="240" w:lineRule="auto"/>
              <w:rPr>
                <w:sz w:val="22"/>
                <w:szCs w:val="22"/>
              </w:rPr>
            </w:pPr>
          </w:p>
          <w:p w:rsidR="004F5839" w:rsidRDefault="004F5839">
            <w:pPr>
              <w:widowControl w:val="0"/>
              <w:spacing w:line="240" w:lineRule="auto"/>
              <w:rPr>
                <w:sz w:val="22"/>
                <w:szCs w:val="22"/>
              </w:rPr>
            </w:pPr>
          </w:p>
          <w:p w:rsidR="004F5839" w:rsidRDefault="0082211F">
            <w:pPr>
              <w:widowControl w:val="0"/>
              <w:spacing w:line="240" w:lineRule="auto"/>
              <w:rPr>
                <w:sz w:val="22"/>
                <w:szCs w:val="22"/>
              </w:rPr>
            </w:pPr>
            <w:r>
              <w:rPr>
                <w:sz w:val="22"/>
                <w:szCs w:val="22"/>
              </w:rPr>
              <w:t xml:space="preserve">_______________ / _______________ </w:t>
            </w:r>
          </w:p>
          <w:p w:rsidR="004F5839" w:rsidRDefault="004F5839">
            <w:pPr>
              <w:widowControl w:val="0"/>
              <w:spacing w:line="240" w:lineRule="auto"/>
              <w:rPr>
                <w:sz w:val="22"/>
                <w:szCs w:val="22"/>
              </w:rPr>
            </w:pPr>
          </w:p>
        </w:tc>
      </w:tr>
    </w:tbl>
    <w:p w:rsidR="004F5839" w:rsidRDefault="004F5839">
      <w:pPr>
        <w:spacing w:line="240" w:lineRule="auto"/>
        <w:rPr>
          <w:sz w:val="22"/>
          <w:szCs w:val="22"/>
        </w:rPr>
      </w:pPr>
    </w:p>
    <w:p w:rsidR="004F5839" w:rsidRDefault="004F5839">
      <w:pPr>
        <w:spacing w:line="240" w:lineRule="auto"/>
        <w:rPr>
          <w:sz w:val="22"/>
          <w:szCs w:val="22"/>
        </w:rPr>
      </w:pPr>
    </w:p>
    <w:p w:rsidR="004F5839" w:rsidRDefault="0082211F">
      <w:pPr>
        <w:rPr>
          <w:sz w:val="24"/>
          <w:szCs w:val="24"/>
        </w:rPr>
      </w:pPr>
      <w:r>
        <w:br w:type="page"/>
      </w:r>
    </w:p>
    <w:p w:rsidR="004F5839" w:rsidRDefault="0082211F">
      <w:pPr>
        <w:spacing w:line="240" w:lineRule="auto"/>
        <w:jc w:val="right"/>
        <w:rPr>
          <w:sz w:val="22"/>
          <w:szCs w:val="22"/>
        </w:rPr>
      </w:pPr>
      <w:r>
        <w:rPr>
          <w:sz w:val="22"/>
          <w:szCs w:val="22"/>
        </w:rPr>
        <w:t xml:space="preserve">Приложение к </w:t>
      </w:r>
    </w:p>
    <w:p w:rsidR="004F5839" w:rsidRDefault="0082211F">
      <w:pPr>
        <w:spacing w:line="240" w:lineRule="auto"/>
        <w:jc w:val="right"/>
        <w:rPr>
          <w:sz w:val="22"/>
          <w:szCs w:val="22"/>
        </w:rPr>
      </w:pPr>
      <w:r>
        <w:rPr>
          <w:sz w:val="22"/>
          <w:szCs w:val="22"/>
        </w:rPr>
        <w:t xml:space="preserve">Порядку учета и хранения материалов, </w:t>
      </w:r>
    </w:p>
    <w:p w:rsidR="004F5839" w:rsidRDefault="0082211F">
      <w:pPr>
        <w:spacing w:line="240" w:lineRule="auto"/>
        <w:jc w:val="right"/>
        <w:rPr>
          <w:sz w:val="22"/>
          <w:szCs w:val="22"/>
        </w:rPr>
      </w:pPr>
      <w:r>
        <w:rPr>
          <w:sz w:val="22"/>
          <w:szCs w:val="22"/>
        </w:rPr>
        <w:t xml:space="preserve">демонтированных при исполнении подрядчиком </w:t>
      </w:r>
    </w:p>
    <w:p w:rsidR="004F5839" w:rsidRDefault="0082211F">
      <w:pPr>
        <w:spacing w:line="240" w:lineRule="auto"/>
        <w:jc w:val="right"/>
        <w:rPr>
          <w:sz w:val="22"/>
          <w:szCs w:val="22"/>
        </w:rPr>
      </w:pPr>
      <w:r>
        <w:rPr>
          <w:sz w:val="22"/>
          <w:szCs w:val="22"/>
        </w:rPr>
        <w:t>работ по договору подряд №____ от __.__.20</w:t>
      </w:r>
      <w:r w:rsidR="001E4F39">
        <w:rPr>
          <w:sz w:val="22"/>
          <w:szCs w:val="22"/>
        </w:rPr>
        <w:t>2</w:t>
      </w:r>
      <w:r>
        <w:rPr>
          <w:sz w:val="22"/>
          <w:szCs w:val="22"/>
        </w:rPr>
        <w:t>__</w:t>
      </w:r>
    </w:p>
    <w:p w:rsidR="004F5839" w:rsidRDefault="004F5839">
      <w:pPr>
        <w:spacing w:line="240" w:lineRule="auto"/>
        <w:rPr>
          <w:b/>
          <w:bCs/>
          <w:sz w:val="22"/>
          <w:szCs w:val="22"/>
          <w:highlight w:val="lightGray"/>
        </w:rPr>
      </w:pPr>
    </w:p>
    <w:p w:rsidR="004F5839" w:rsidRDefault="0082211F">
      <w:pPr>
        <w:pStyle w:val="13"/>
      </w:pPr>
      <w:r>
        <w:t>Акт демонтажа</w:t>
      </w:r>
    </w:p>
    <w:p w:rsidR="004F5839" w:rsidRDefault="004F5839">
      <w:pPr>
        <w:spacing w:line="240" w:lineRule="auto"/>
        <w:rPr>
          <w:sz w:val="22"/>
          <w:szCs w:val="22"/>
        </w:rPr>
      </w:pPr>
    </w:p>
    <w:tbl>
      <w:tblPr>
        <w:tblW w:w="4800" w:type="pct"/>
        <w:tblLayout w:type="fixed"/>
        <w:tblLook w:val="04A0" w:firstRow="1" w:lastRow="0" w:firstColumn="1" w:lastColumn="0" w:noHBand="0" w:noVBand="1"/>
      </w:tblPr>
      <w:tblGrid>
        <w:gridCol w:w="9515"/>
      </w:tblGrid>
      <w:tr w:rsidR="004F5839">
        <w:tc>
          <w:tcPr>
            <w:tcW w:w="9524"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82211F">
            <w:pPr>
              <w:pStyle w:val="13"/>
              <w:rPr>
                <w:b w:val="0"/>
              </w:rPr>
            </w:pPr>
            <w:r>
              <w:rPr>
                <w:b w:val="0"/>
              </w:rPr>
              <w:t>Акт</w:t>
            </w:r>
          </w:p>
          <w:p w:rsidR="004F5839" w:rsidRDefault="0082211F">
            <w:pPr>
              <w:widowControl w:val="0"/>
              <w:spacing w:line="240" w:lineRule="auto"/>
              <w:jc w:val="center"/>
              <w:rPr>
                <w:sz w:val="22"/>
                <w:szCs w:val="22"/>
              </w:rPr>
            </w:pPr>
            <w:r>
              <w:rPr>
                <w:bCs/>
                <w:sz w:val="22"/>
                <w:szCs w:val="22"/>
              </w:rPr>
              <w:t xml:space="preserve">демонтажа </w:t>
            </w:r>
          </w:p>
          <w:p w:rsidR="004F5839" w:rsidRDefault="0082211F">
            <w:pPr>
              <w:widowControl w:val="0"/>
              <w:spacing w:line="240" w:lineRule="auto"/>
              <w:rPr>
                <w:sz w:val="22"/>
                <w:szCs w:val="22"/>
              </w:rPr>
            </w:pPr>
            <w:r>
              <w:rPr>
                <w:sz w:val="22"/>
                <w:szCs w:val="22"/>
              </w:rPr>
              <w:t>г.___________                                                                                               «_____» _________20</w:t>
            </w:r>
            <w:r w:rsidR="001E4F39">
              <w:rPr>
                <w:sz w:val="22"/>
                <w:szCs w:val="22"/>
              </w:rPr>
              <w:t>2</w:t>
            </w:r>
            <w:r>
              <w:rPr>
                <w:sz w:val="22"/>
                <w:szCs w:val="22"/>
              </w:rPr>
              <w:t>_г.</w:t>
            </w:r>
          </w:p>
          <w:p w:rsidR="004F5839" w:rsidRDefault="004F5839">
            <w:pPr>
              <w:widowControl w:val="0"/>
              <w:spacing w:line="240" w:lineRule="auto"/>
              <w:rPr>
                <w:sz w:val="22"/>
                <w:szCs w:val="22"/>
              </w:rPr>
            </w:pPr>
          </w:p>
          <w:p w:rsidR="004F5839" w:rsidRDefault="0082211F">
            <w:pPr>
              <w:widowControl w:val="0"/>
              <w:spacing w:line="240" w:lineRule="auto"/>
              <w:rPr>
                <w:sz w:val="22"/>
                <w:szCs w:val="22"/>
              </w:rPr>
            </w:pPr>
            <w:r>
              <w:rPr>
                <w:sz w:val="22"/>
                <w:szCs w:val="22"/>
              </w:rPr>
              <w:t xml:space="preserve">____________________, именуемое далее «Подрядчик», в лице ________________, действующего на основании ______________, </w:t>
            </w:r>
          </w:p>
          <w:p w:rsidR="004F5839" w:rsidRDefault="0082211F">
            <w:pPr>
              <w:widowControl w:val="0"/>
              <w:spacing w:line="240" w:lineRule="auto"/>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F5839" w:rsidRDefault="0082211F">
            <w:pPr>
              <w:widowControl w:val="0"/>
              <w:spacing w:line="240" w:lineRule="auto"/>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Layout w:type="fixed"/>
              <w:tblLook w:val="04A0" w:firstRow="1" w:lastRow="0" w:firstColumn="1" w:lastColumn="0" w:noHBand="0" w:noVBand="1"/>
            </w:tblPr>
            <w:tblGrid>
              <w:gridCol w:w="1115"/>
              <w:gridCol w:w="1858"/>
              <w:gridCol w:w="1858"/>
              <w:gridCol w:w="2444"/>
              <w:gridCol w:w="2239"/>
            </w:tblGrid>
            <w:tr w:rsidR="004F5839">
              <w:tc>
                <w:tcPr>
                  <w:tcW w:w="1115"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jc w:val="center"/>
                    <w:rPr>
                      <w:bCs/>
                      <w:i/>
                      <w:sz w:val="22"/>
                      <w:szCs w:val="22"/>
                    </w:rPr>
                  </w:pPr>
                  <w:r>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jc w:val="center"/>
                    <w:rPr>
                      <w:bCs/>
                      <w:i/>
                      <w:sz w:val="22"/>
                      <w:szCs w:val="22"/>
                    </w:rPr>
                  </w:pPr>
                  <w:r>
                    <w:rPr>
                      <w:bCs/>
                      <w:i/>
                      <w:sz w:val="22"/>
                      <w:szCs w:val="22"/>
                    </w:rPr>
                    <w:t>Наименование демонтированного имущества (оборудования)</w:t>
                  </w:r>
                </w:p>
                <w:p w:rsidR="004F5839" w:rsidRDefault="0082211F">
                  <w:pPr>
                    <w:widowControl w:val="0"/>
                    <w:spacing w:line="240" w:lineRule="auto"/>
                    <w:jc w:val="center"/>
                    <w:rPr>
                      <w:bCs/>
                      <w:i/>
                      <w:sz w:val="22"/>
                      <w:szCs w:val="22"/>
                    </w:rPr>
                  </w:pPr>
                  <w:r>
                    <w:rPr>
                      <w:bCs/>
                      <w:i/>
                      <w:sz w:val="22"/>
                      <w:szCs w:val="22"/>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jc w:val="center"/>
                    <w:rPr>
                      <w:bCs/>
                      <w:i/>
                      <w:sz w:val="22"/>
                      <w:szCs w:val="22"/>
                    </w:rPr>
                  </w:pPr>
                  <w:r>
                    <w:rPr>
                      <w:bCs/>
                      <w:i/>
                      <w:sz w:val="22"/>
                      <w:szCs w:val="22"/>
                    </w:rPr>
                    <w:t>Наименование</w:t>
                  </w:r>
                </w:p>
                <w:p w:rsidR="004F5839" w:rsidRDefault="0082211F">
                  <w:pPr>
                    <w:widowControl w:val="0"/>
                    <w:spacing w:line="240" w:lineRule="auto"/>
                    <w:jc w:val="center"/>
                    <w:rPr>
                      <w:bCs/>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jc w:val="center"/>
                    <w:rPr>
                      <w:bCs/>
                      <w:i/>
                      <w:strike/>
                      <w:sz w:val="22"/>
                      <w:szCs w:val="22"/>
                    </w:rPr>
                  </w:pPr>
                  <w:r>
                    <w:rPr>
                      <w:bCs/>
                      <w:i/>
                      <w:sz w:val="22"/>
                      <w:szCs w:val="22"/>
                    </w:rPr>
                    <w:t xml:space="preserve">Характеристика материалов после демонтажа </w:t>
                  </w:r>
                </w:p>
                <w:p w:rsidR="004F5839" w:rsidRDefault="0082211F">
                  <w:pPr>
                    <w:widowControl w:val="0"/>
                    <w:spacing w:line="240" w:lineRule="auto"/>
                    <w:jc w:val="center"/>
                    <w:rPr>
                      <w:bCs/>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rsidR="004F5839" w:rsidRDefault="0082211F">
                  <w:pPr>
                    <w:widowControl w:val="0"/>
                    <w:spacing w:line="240" w:lineRule="auto"/>
                    <w:jc w:val="center"/>
                    <w:rPr>
                      <w:bCs/>
                      <w:i/>
                      <w:sz w:val="22"/>
                      <w:szCs w:val="22"/>
                    </w:rPr>
                  </w:pPr>
                  <w:r>
                    <w:rPr>
                      <w:bCs/>
                      <w:i/>
                      <w:sz w:val="22"/>
                      <w:szCs w:val="22"/>
                    </w:rPr>
                    <w:t xml:space="preserve">Местонахождение склада </w:t>
                  </w:r>
                </w:p>
                <w:p w:rsidR="004F5839" w:rsidRDefault="0082211F">
                  <w:pPr>
                    <w:widowControl w:val="0"/>
                    <w:spacing w:line="240" w:lineRule="auto"/>
                    <w:jc w:val="center"/>
                    <w:rPr>
                      <w:bCs/>
                      <w:i/>
                      <w:sz w:val="22"/>
                      <w:szCs w:val="22"/>
                    </w:rPr>
                  </w:pPr>
                  <w:r>
                    <w:rPr>
                      <w:bCs/>
                      <w:i/>
                      <w:sz w:val="22"/>
                      <w:szCs w:val="22"/>
                    </w:rPr>
                    <w:t>до передачи материалов после демонтажа на склад Заказчику</w:t>
                  </w:r>
                </w:p>
                <w:p w:rsidR="004F5839" w:rsidRDefault="004F5839">
                  <w:pPr>
                    <w:widowControl w:val="0"/>
                    <w:spacing w:line="240" w:lineRule="auto"/>
                    <w:jc w:val="center"/>
                    <w:rPr>
                      <w:bCs/>
                      <w:i/>
                      <w:sz w:val="22"/>
                      <w:szCs w:val="22"/>
                    </w:rPr>
                  </w:pPr>
                </w:p>
              </w:tc>
            </w:tr>
            <w:tr w:rsidR="004F5839">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rPr>
                      <w:bCs/>
                      <w:sz w:val="22"/>
                      <w:szCs w:val="22"/>
                    </w:rPr>
                  </w:pPr>
                </w:p>
              </w:tc>
            </w:tr>
            <w:tr w:rsidR="004F5839">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rPr>
                      <w:bCs/>
                      <w:sz w:val="22"/>
                      <w:szCs w:val="22"/>
                    </w:rPr>
                  </w:pPr>
                </w:p>
              </w:tc>
              <w:tc>
                <w:tcPr>
                  <w:tcW w:w="1858"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rPr>
                      <w:bCs/>
                      <w:sz w:val="22"/>
                      <w:szCs w:val="22"/>
                    </w:rPr>
                  </w:pPr>
                </w:p>
              </w:tc>
              <w:tc>
                <w:tcPr>
                  <w:tcW w:w="2444" w:type="dxa"/>
                  <w:tcBorders>
                    <w:top w:val="single" w:sz="4" w:space="0" w:color="000000"/>
                    <w:left w:val="single" w:sz="4" w:space="0" w:color="000000"/>
                    <w:bottom w:val="single" w:sz="4" w:space="0" w:color="000000"/>
                    <w:right w:val="single" w:sz="4" w:space="0" w:color="000000"/>
                  </w:tcBorders>
                </w:tcPr>
                <w:p w:rsidR="004F5839" w:rsidRDefault="004F5839">
                  <w:pPr>
                    <w:widowControl w:val="0"/>
                    <w:spacing w:line="240" w:lineRule="auto"/>
                    <w:rPr>
                      <w:bCs/>
                      <w:sz w:val="22"/>
                      <w:szCs w:val="22"/>
                    </w:rPr>
                  </w:pPr>
                </w:p>
              </w:tc>
              <w:tc>
                <w:tcPr>
                  <w:tcW w:w="2239" w:type="dxa"/>
                  <w:tcBorders>
                    <w:top w:val="single" w:sz="4" w:space="0" w:color="000000"/>
                    <w:left w:val="single" w:sz="4" w:space="0" w:color="000000"/>
                    <w:bottom w:val="single" w:sz="4" w:space="0" w:color="000000"/>
                    <w:right w:val="single" w:sz="4" w:space="0" w:color="000000"/>
                  </w:tcBorders>
                  <w:shd w:val="clear" w:color="auto" w:fill="auto"/>
                </w:tcPr>
                <w:p w:rsidR="004F5839" w:rsidRDefault="004F5839">
                  <w:pPr>
                    <w:widowControl w:val="0"/>
                    <w:spacing w:line="240" w:lineRule="auto"/>
                    <w:rPr>
                      <w:bCs/>
                      <w:sz w:val="22"/>
                      <w:szCs w:val="22"/>
                    </w:rPr>
                  </w:pPr>
                </w:p>
              </w:tc>
            </w:tr>
          </w:tbl>
          <w:p w:rsidR="004F5839" w:rsidRDefault="004F5839">
            <w:pPr>
              <w:widowControl w:val="0"/>
              <w:spacing w:line="240" w:lineRule="auto"/>
              <w:rPr>
                <w:bCs/>
                <w:sz w:val="22"/>
                <w:szCs w:val="22"/>
              </w:rPr>
            </w:pPr>
          </w:p>
          <w:p w:rsidR="004F5839" w:rsidRPr="001E4F39" w:rsidRDefault="0082211F">
            <w:pPr>
              <w:widowControl w:val="0"/>
              <w:spacing w:line="240" w:lineRule="auto"/>
              <w:rPr>
                <w:bCs/>
                <w:sz w:val="22"/>
                <w:szCs w:val="22"/>
              </w:rPr>
            </w:pPr>
            <w:r w:rsidRPr="001E4F39">
              <w:rPr>
                <w:bCs/>
                <w:sz w:val="22"/>
                <w:szCs w:val="22"/>
              </w:rPr>
              <w:t xml:space="preserve">Факт демонтажа имущества (оборудования) соответствует условиям Договора и подтверждается </w:t>
            </w:r>
            <w:r w:rsidRPr="001E4F39">
              <w:rPr>
                <w:sz w:val="22"/>
                <w:szCs w:val="22"/>
              </w:rPr>
              <w:t>Заказчиком</w:t>
            </w:r>
            <w:r w:rsidRPr="001E4F39">
              <w:rPr>
                <w:bCs/>
                <w:sz w:val="22"/>
                <w:szCs w:val="22"/>
              </w:rPr>
              <w:t xml:space="preserve">. </w:t>
            </w:r>
          </w:p>
          <w:p w:rsidR="004F5839" w:rsidRPr="001E4F39" w:rsidRDefault="0082211F">
            <w:pPr>
              <w:widowControl w:val="0"/>
              <w:spacing w:line="240" w:lineRule="auto"/>
              <w:rPr>
                <w:bCs/>
                <w:sz w:val="22"/>
                <w:szCs w:val="22"/>
              </w:rPr>
            </w:pPr>
            <w:r w:rsidRPr="001E4F39">
              <w:rPr>
                <w:bCs/>
                <w:sz w:val="22"/>
                <w:szCs w:val="22"/>
              </w:rPr>
              <w:t xml:space="preserve">Претензии к Подрядчику к демонтированному имуществу у Заказчика отсутствуют. </w:t>
            </w:r>
          </w:p>
          <w:p w:rsidR="004F5839" w:rsidRPr="001E4F39" w:rsidRDefault="0082211F">
            <w:pPr>
              <w:widowControl w:val="0"/>
              <w:spacing w:line="240" w:lineRule="auto"/>
              <w:rPr>
                <w:bCs/>
                <w:i/>
                <w:sz w:val="22"/>
                <w:szCs w:val="22"/>
              </w:rPr>
            </w:pPr>
            <w:r w:rsidRPr="001E4F39">
              <w:rPr>
                <w:bCs/>
                <w:i/>
                <w:sz w:val="22"/>
                <w:szCs w:val="22"/>
              </w:rPr>
              <w:t>либо</w:t>
            </w:r>
          </w:p>
          <w:p w:rsidR="004F5839" w:rsidRPr="001E4F39" w:rsidRDefault="0082211F">
            <w:pPr>
              <w:widowControl w:val="0"/>
              <w:spacing w:line="240" w:lineRule="auto"/>
              <w:rPr>
                <w:bCs/>
                <w:sz w:val="22"/>
                <w:szCs w:val="22"/>
              </w:rPr>
            </w:pPr>
            <w:r w:rsidRPr="001E4F39">
              <w:rPr>
                <w:bCs/>
                <w:sz w:val="22"/>
                <w:szCs w:val="22"/>
              </w:rPr>
              <w:t>Заказчиком установлены следующие замечания к Подрядчику по демонтированному имуществу:</w:t>
            </w:r>
          </w:p>
          <w:p w:rsidR="004F5839" w:rsidRPr="001E4F39" w:rsidRDefault="0082211F">
            <w:pPr>
              <w:widowControl w:val="0"/>
              <w:spacing w:line="240" w:lineRule="auto"/>
              <w:rPr>
                <w:bCs/>
                <w:sz w:val="22"/>
                <w:szCs w:val="22"/>
              </w:rPr>
            </w:pPr>
            <w:r w:rsidRPr="001E4F39">
              <w:rPr>
                <w:bCs/>
                <w:sz w:val="22"/>
                <w:szCs w:val="22"/>
              </w:rPr>
              <w:t>1._______________</w:t>
            </w:r>
          </w:p>
          <w:p w:rsidR="004F5839" w:rsidRPr="001E4F39" w:rsidRDefault="0082211F">
            <w:pPr>
              <w:widowControl w:val="0"/>
              <w:spacing w:line="240" w:lineRule="auto"/>
              <w:rPr>
                <w:bCs/>
                <w:sz w:val="22"/>
                <w:szCs w:val="22"/>
              </w:rPr>
            </w:pPr>
            <w:r w:rsidRPr="001E4F39">
              <w:rPr>
                <w:bCs/>
                <w:sz w:val="22"/>
                <w:szCs w:val="22"/>
              </w:rPr>
              <w:t>2._______________</w:t>
            </w:r>
          </w:p>
          <w:p w:rsidR="004F5839" w:rsidRPr="001E4F39" w:rsidRDefault="0082211F">
            <w:pPr>
              <w:widowControl w:val="0"/>
              <w:spacing w:line="240" w:lineRule="auto"/>
              <w:rPr>
                <w:bCs/>
                <w:sz w:val="22"/>
                <w:szCs w:val="22"/>
              </w:rPr>
            </w:pPr>
            <w:r w:rsidRPr="001E4F39">
              <w:rPr>
                <w:bCs/>
                <w:sz w:val="22"/>
                <w:szCs w:val="22"/>
              </w:rPr>
              <w:t>…</w:t>
            </w:r>
          </w:p>
          <w:p w:rsidR="004F5839" w:rsidRDefault="0082211F">
            <w:pPr>
              <w:widowControl w:val="0"/>
              <w:spacing w:line="240" w:lineRule="auto"/>
              <w:rPr>
                <w:sz w:val="22"/>
                <w:szCs w:val="22"/>
              </w:rPr>
            </w:pPr>
            <w:r w:rsidRPr="001E4F39">
              <w:rPr>
                <w:sz w:val="22"/>
                <w:szCs w:val="22"/>
              </w:rPr>
              <w:t>Настоящий акт составлен и подписан в 2-х экз., имеющих</w:t>
            </w:r>
            <w:r>
              <w:rPr>
                <w:sz w:val="22"/>
                <w:szCs w:val="22"/>
              </w:rPr>
              <w:t xml:space="preserve"> равную юридическую силу, по одному для каждой из сторон.</w:t>
            </w:r>
          </w:p>
          <w:p w:rsidR="004F5839" w:rsidRDefault="004F5839">
            <w:pPr>
              <w:widowControl w:val="0"/>
              <w:spacing w:line="240" w:lineRule="auto"/>
              <w:rPr>
                <w:sz w:val="22"/>
                <w:szCs w:val="22"/>
              </w:rPr>
            </w:pPr>
          </w:p>
          <w:tbl>
            <w:tblPr>
              <w:tblW w:w="9571" w:type="dxa"/>
              <w:tblLayout w:type="fixed"/>
              <w:tblLook w:val="0000" w:firstRow="0" w:lastRow="0" w:firstColumn="0" w:lastColumn="0" w:noHBand="0" w:noVBand="0"/>
            </w:tblPr>
            <w:tblGrid>
              <w:gridCol w:w="4785"/>
              <w:gridCol w:w="4786"/>
            </w:tblGrid>
            <w:tr w:rsidR="004F5839">
              <w:tc>
                <w:tcPr>
                  <w:tcW w:w="4785" w:type="dxa"/>
                </w:tcPr>
                <w:p w:rsidR="004F5839" w:rsidRDefault="0082211F">
                  <w:pPr>
                    <w:widowControl w:val="0"/>
                    <w:spacing w:line="240" w:lineRule="auto"/>
                    <w:rPr>
                      <w:bCs/>
                      <w:sz w:val="22"/>
                      <w:szCs w:val="22"/>
                    </w:rPr>
                  </w:pPr>
                  <w:r>
                    <w:rPr>
                      <w:bCs/>
                      <w:sz w:val="22"/>
                      <w:szCs w:val="22"/>
                    </w:rPr>
                    <w:t>Заказчик:</w:t>
                  </w:r>
                </w:p>
              </w:tc>
              <w:tc>
                <w:tcPr>
                  <w:tcW w:w="4785" w:type="dxa"/>
                </w:tcPr>
                <w:p w:rsidR="004F5839" w:rsidRDefault="0082211F">
                  <w:pPr>
                    <w:widowControl w:val="0"/>
                    <w:spacing w:line="240" w:lineRule="auto"/>
                    <w:rPr>
                      <w:bCs/>
                      <w:sz w:val="22"/>
                      <w:szCs w:val="22"/>
                    </w:rPr>
                  </w:pPr>
                  <w:r>
                    <w:rPr>
                      <w:bCs/>
                      <w:sz w:val="22"/>
                      <w:szCs w:val="22"/>
                    </w:rPr>
                    <w:t>Подрядчик:</w:t>
                  </w:r>
                </w:p>
              </w:tc>
            </w:tr>
            <w:tr w:rsidR="004F5839">
              <w:tc>
                <w:tcPr>
                  <w:tcW w:w="4785" w:type="dxa"/>
                  <w:shd w:val="clear" w:color="auto" w:fill="auto"/>
                </w:tcPr>
                <w:p w:rsidR="004F5839" w:rsidRDefault="004F5839">
                  <w:pPr>
                    <w:widowControl w:val="0"/>
                    <w:spacing w:line="240" w:lineRule="auto"/>
                    <w:rPr>
                      <w:sz w:val="22"/>
                      <w:szCs w:val="22"/>
                    </w:rPr>
                  </w:pPr>
                </w:p>
                <w:p w:rsidR="004F5839" w:rsidRDefault="004F5839">
                  <w:pPr>
                    <w:widowControl w:val="0"/>
                    <w:spacing w:line="240" w:lineRule="auto"/>
                    <w:rPr>
                      <w:sz w:val="22"/>
                      <w:szCs w:val="22"/>
                    </w:rPr>
                  </w:pPr>
                </w:p>
                <w:p w:rsidR="004F5839" w:rsidRDefault="0082211F">
                  <w:pPr>
                    <w:widowControl w:val="0"/>
                    <w:spacing w:line="240" w:lineRule="auto"/>
                    <w:rPr>
                      <w:sz w:val="22"/>
                      <w:szCs w:val="22"/>
                    </w:rPr>
                  </w:pPr>
                  <w:r>
                    <w:rPr>
                      <w:sz w:val="22"/>
                      <w:szCs w:val="22"/>
                    </w:rPr>
                    <w:t>_______________ / _______________ /</w:t>
                  </w:r>
                </w:p>
                <w:p w:rsidR="004F5839" w:rsidRDefault="0082211F">
                  <w:pPr>
                    <w:widowControl w:val="0"/>
                    <w:spacing w:line="240" w:lineRule="auto"/>
                    <w:rPr>
                      <w:sz w:val="22"/>
                      <w:szCs w:val="22"/>
                    </w:rPr>
                  </w:pPr>
                  <w:r>
                    <w:rPr>
                      <w:sz w:val="22"/>
                      <w:szCs w:val="22"/>
                    </w:rPr>
                    <w:t>м.п.</w:t>
                  </w:r>
                </w:p>
              </w:tc>
              <w:tc>
                <w:tcPr>
                  <w:tcW w:w="4785" w:type="dxa"/>
                  <w:shd w:val="clear" w:color="auto" w:fill="auto"/>
                </w:tcPr>
                <w:p w:rsidR="004F5839" w:rsidRDefault="004F5839">
                  <w:pPr>
                    <w:widowControl w:val="0"/>
                    <w:spacing w:line="240" w:lineRule="auto"/>
                    <w:rPr>
                      <w:sz w:val="22"/>
                      <w:szCs w:val="22"/>
                    </w:rPr>
                  </w:pPr>
                </w:p>
                <w:p w:rsidR="004F5839" w:rsidRDefault="004F5839">
                  <w:pPr>
                    <w:widowControl w:val="0"/>
                    <w:spacing w:line="240" w:lineRule="auto"/>
                    <w:rPr>
                      <w:sz w:val="22"/>
                      <w:szCs w:val="22"/>
                    </w:rPr>
                  </w:pPr>
                </w:p>
                <w:p w:rsidR="004F5839" w:rsidRDefault="0082211F">
                  <w:pPr>
                    <w:widowControl w:val="0"/>
                    <w:spacing w:line="240" w:lineRule="auto"/>
                    <w:rPr>
                      <w:sz w:val="22"/>
                      <w:szCs w:val="22"/>
                    </w:rPr>
                  </w:pPr>
                  <w:r>
                    <w:rPr>
                      <w:sz w:val="22"/>
                      <w:szCs w:val="22"/>
                    </w:rPr>
                    <w:t>_______________ / _______________ /</w:t>
                  </w:r>
                </w:p>
                <w:p w:rsidR="004F5839" w:rsidRDefault="0082211F">
                  <w:pPr>
                    <w:widowControl w:val="0"/>
                    <w:spacing w:line="240" w:lineRule="auto"/>
                    <w:rPr>
                      <w:sz w:val="22"/>
                      <w:szCs w:val="22"/>
                    </w:rPr>
                  </w:pPr>
                  <w:r>
                    <w:rPr>
                      <w:sz w:val="22"/>
                      <w:szCs w:val="22"/>
                    </w:rPr>
                    <w:t>м.п.</w:t>
                  </w:r>
                </w:p>
              </w:tc>
            </w:tr>
          </w:tbl>
          <w:p w:rsidR="004F5839" w:rsidRDefault="004F5839">
            <w:pPr>
              <w:pStyle w:val="13"/>
              <w:jc w:val="left"/>
              <w:rPr>
                <w:i/>
                <w:iCs/>
              </w:rPr>
            </w:pPr>
          </w:p>
          <w:p w:rsidR="004F5839" w:rsidRDefault="004F5839">
            <w:pPr>
              <w:pStyle w:val="13"/>
              <w:jc w:val="left"/>
              <w:rPr>
                <w:i/>
                <w:iCs/>
              </w:rPr>
            </w:pPr>
          </w:p>
        </w:tc>
      </w:tr>
    </w:tbl>
    <w:p w:rsidR="004F5839" w:rsidRDefault="004F5839">
      <w:pPr>
        <w:spacing w:line="240" w:lineRule="auto"/>
        <w:rPr>
          <w:sz w:val="22"/>
          <w:szCs w:val="22"/>
          <w:highlight w:val="yellow"/>
        </w:rPr>
      </w:pPr>
    </w:p>
    <w:p w:rsidR="004F5839" w:rsidRDefault="004F5839">
      <w:pPr>
        <w:spacing w:line="240" w:lineRule="auto"/>
        <w:ind w:left="5103"/>
        <w:rPr>
          <w:sz w:val="22"/>
          <w:szCs w:val="22"/>
        </w:rPr>
      </w:pPr>
    </w:p>
    <w:p w:rsidR="004F5839" w:rsidRDefault="004F5839">
      <w:pPr>
        <w:spacing w:line="240" w:lineRule="auto"/>
        <w:ind w:left="5103"/>
        <w:rPr>
          <w:sz w:val="22"/>
          <w:szCs w:val="22"/>
        </w:rPr>
      </w:pPr>
    </w:p>
    <w:p w:rsidR="004F5839" w:rsidRDefault="004F5839">
      <w:pPr>
        <w:spacing w:line="240" w:lineRule="auto"/>
        <w:rPr>
          <w:sz w:val="22"/>
          <w:szCs w:val="22"/>
        </w:rPr>
      </w:pPr>
    </w:p>
    <w:p w:rsidR="004F5839" w:rsidRDefault="004F5839">
      <w:pPr>
        <w:rPr>
          <w:sz w:val="24"/>
          <w:szCs w:val="24"/>
        </w:rPr>
      </w:pPr>
    </w:p>
    <w:p w:rsidR="004F5839" w:rsidRDefault="004F5839">
      <w:pPr>
        <w:rPr>
          <w:sz w:val="24"/>
          <w:szCs w:val="24"/>
        </w:rPr>
      </w:pPr>
    </w:p>
    <w:p w:rsidR="001E4F39" w:rsidRDefault="001E4F39">
      <w:pPr>
        <w:rPr>
          <w:sz w:val="24"/>
          <w:szCs w:val="24"/>
        </w:rPr>
      </w:pPr>
    </w:p>
    <w:p w:rsidR="004F5839" w:rsidRDefault="004F5839">
      <w:pPr>
        <w:rPr>
          <w:sz w:val="24"/>
          <w:szCs w:val="24"/>
        </w:rPr>
      </w:pPr>
    </w:p>
    <w:p w:rsidR="004F5839" w:rsidRDefault="0082211F">
      <w:pPr>
        <w:spacing w:line="240" w:lineRule="auto"/>
        <w:jc w:val="right"/>
        <w:rPr>
          <w:sz w:val="24"/>
          <w:szCs w:val="24"/>
        </w:rPr>
      </w:pPr>
      <w:r>
        <w:rPr>
          <w:sz w:val="24"/>
          <w:szCs w:val="24"/>
        </w:rPr>
        <w:t>Приложение №</w:t>
      </w:r>
      <w:r w:rsidR="009B5506">
        <w:rPr>
          <w:sz w:val="24"/>
          <w:szCs w:val="24"/>
        </w:rPr>
        <w:t xml:space="preserve"> 14</w:t>
      </w:r>
    </w:p>
    <w:p w:rsidR="004F5839" w:rsidRDefault="0082211F">
      <w:pPr>
        <w:spacing w:line="240" w:lineRule="auto"/>
        <w:jc w:val="right"/>
        <w:rPr>
          <w:sz w:val="24"/>
          <w:szCs w:val="24"/>
        </w:rPr>
      </w:pPr>
      <w:r>
        <w:rPr>
          <w:sz w:val="24"/>
          <w:szCs w:val="24"/>
        </w:rPr>
        <w:t xml:space="preserve">к договору подряда </w:t>
      </w:r>
    </w:p>
    <w:p w:rsidR="004F5839" w:rsidRDefault="0082211F">
      <w:pPr>
        <w:spacing w:line="240" w:lineRule="auto"/>
        <w:jc w:val="right"/>
        <w:rPr>
          <w:sz w:val="24"/>
          <w:szCs w:val="24"/>
        </w:rPr>
      </w:pPr>
      <w:r>
        <w:rPr>
          <w:sz w:val="24"/>
          <w:szCs w:val="24"/>
        </w:rPr>
        <w:t>№_</w:t>
      </w:r>
      <w:r w:rsidR="001E4F39">
        <w:rPr>
          <w:sz w:val="24"/>
          <w:szCs w:val="24"/>
        </w:rPr>
        <w:t>_____</w:t>
      </w:r>
      <w:r>
        <w:rPr>
          <w:sz w:val="24"/>
          <w:szCs w:val="24"/>
        </w:rPr>
        <w:t>_ от _</w:t>
      </w:r>
      <w:r w:rsidR="001E4F39">
        <w:rPr>
          <w:sz w:val="24"/>
          <w:szCs w:val="24"/>
        </w:rPr>
        <w:t>___</w:t>
      </w:r>
      <w:r>
        <w:rPr>
          <w:sz w:val="24"/>
          <w:szCs w:val="24"/>
        </w:rPr>
        <w:t>_._</w:t>
      </w:r>
      <w:r w:rsidR="001E4F39">
        <w:rPr>
          <w:sz w:val="24"/>
          <w:szCs w:val="24"/>
        </w:rPr>
        <w:t>______</w:t>
      </w:r>
      <w:r>
        <w:rPr>
          <w:sz w:val="24"/>
          <w:szCs w:val="24"/>
        </w:rPr>
        <w:t>_.20</w:t>
      </w:r>
      <w:r w:rsidR="001E4F39">
        <w:rPr>
          <w:sz w:val="24"/>
          <w:szCs w:val="24"/>
        </w:rPr>
        <w:t>2</w:t>
      </w:r>
      <w:r>
        <w:rPr>
          <w:sz w:val="24"/>
          <w:szCs w:val="24"/>
        </w:rPr>
        <w:t>__</w:t>
      </w:r>
    </w:p>
    <w:p w:rsidR="004F5839" w:rsidRDefault="004F5839">
      <w:pPr>
        <w:spacing w:line="240" w:lineRule="auto"/>
        <w:rPr>
          <w:sz w:val="24"/>
          <w:szCs w:val="24"/>
        </w:rPr>
      </w:pPr>
    </w:p>
    <w:p w:rsidR="004F5839" w:rsidRDefault="0082211F">
      <w:pPr>
        <w:spacing w:line="240" w:lineRule="auto"/>
        <w:ind w:firstLine="708"/>
        <w:jc w:val="center"/>
        <w:rPr>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rsidR="004F5839" w:rsidRDefault="004F5839">
      <w:pPr>
        <w:spacing w:line="240" w:lineRule="auto"/>
        <w:ind w:firstLine="708"/>
        <w:rPr>
          <w:b/>
          <w:sz w:val="24"/>
          <w:szCs w:val="24"/>
        </w:rPr>
      </w:pPr>
    </w:p>
    <w:p w:rsidR="004F5839" w:rsidRDefault="0082211F">
      <w:pPr>
        <w:spacing w:line="240" w:lineRule="auto"/>
        <w:ind w:firstLine="708"/>
        <w:rPr>
          <w:sz w:val="24"/>
          <w:szCs w:val="24"/>
        </w:rPr>
      </w:pPr>
      <w:r>
        <w:rPr>
          <w:sz w:val="24"/>
          <w:szCs w:val="24"/>
        </w:rPr>
        <w:t>Документ определяет порядок взаимодействия заказчика (филиалы или подконтрольные организации</w:t>
      </w:r>
      <w:r>
        <w:rPr>
          <w:rStyle w:val="a3"/>
          <w:sz w:val="24"/>
          <w:szCs w:val="24"/>
        </w:rPr>
        <w:footnoteReference w:id="18"/>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a3"/>
          <w:sz w:val="24"/>
          <w:szCs w:val="24"/>
        </w:rPr>
        <w:footnoteReference w:id="19"/>
      </w:r>
      <w:r>
        <w:rPr>
          <w:sz w:val="24"/>
          <w:szCs w:val="24"/>
        </w:rPr>
        <w:t xml:space="preserve"> при согласовании и приемке исполнительной документации</w:t>
      </w:r>
      <w:r>
        <w:rPr>
          <w:rStyle w:val="a3"/>
          <w:sz w:val="24"/>
          <w:szCs w:val="24"/>
        </w:rPr>
        <w:footnoteReference w:id="20"/>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rsidR="004F5839" w:rsidRDefault="0082211F">
      <w:pPr>
        <w:spacing w:line="240" w:lineRule="auto"/>
        <w:ind w:firstLine="708"/>
        <w:rPr>
          <w:sz w:val="24"/>
          <w:szCs w:val="24"/>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a3"/>
          <w:sz w:val="24"/>
          <w:szCs w:val="24"/>
        </w:rPr>
        <w:footnoteReference w:id="21"/>
      </w:r>
      <w:r>
        <w:rPr>
          <w:rStyle w:val="afb"/>
          <w:sz w:val="24"/>
          <w:szCs w:val="24"/>
        </w:rPr>
        <w:t xml:space="preserve"> </w:t>
      </w:r>
      <w:r>
        <w:rPr>
          <w:sz w:val="24"/>
          <w:szCs w:val="24"/>
        </w:rPr>
        <w:t>в соответствующем разделе на сетевом ресурсе Группы РусГидро.</w:t>
      </w:r>
    </w:p>
    <w:p w:rsidR="004F5839" w:rsidRDefault="0082211F">
      <w:pPr>
        <w:spacing w:line="240" w:lineRule="auto"/>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rsidR="004F5839" w:rsidRDefault="0082211F">
      <w:pPr>
        <w:spacing w:line="240" w:lineRule="auto"/>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rsidR="004F5839" w:rsidRDefault="0082211F">
      <w:pPr>
        <w:spacing w:line="240" w:lineRule="auto"/>
        <w:ind w:firstLine="708"/>
        <w:rPr>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rsidR="004F5839" w:rsidRDefault="0082211F">
      <w:pPr>
        <w:spacing w:line="240" w:lineRule="auto"/>
        <w:ind w:firstLine="708"/>
        <w:rPr>
          <w:sz w:val="24"/>
          <w:szCs w:val="24"/>
        </w:rPr>
      </w:pPr>
      <w:r>
        <w:rPr>
          <w:sz w:val="24"/>
          <w:szCs w:val="24"/>
        </w:rPr>
        <w:t>По факту оформления и размещения на сетевом ресурсе комплекта ИД Подрядчик уведомляет Технического заказчика</w:t>
      </w:r>
      <w:r>
        <w:rPr>
          <w:rStyle w:val="a3"/>
          <w:sz w:val="24"/>
          <w:szCs w:val="24"/>
        </w:rPr>
        <w:footnoteReference w:id="22"/>
      </w:r>
      <w:r>
        <w:rPr>
          <w:sz w:val="24"/>
          <w:szCs w:val="24"/>
        </w:rPr>
        <w:t xml:space="preserve"> о готовности комплекта ИД и необходимости его проверки.</w:t>
      </w:r>
    </w:p>
    <w:p w:rsidR="004F5839" w:rsidRDefault="0082211F">
      <w:pPr>
        <w:spacing w:line="240" w:lineRule="auto"/>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rsidR="004F5839" w:rsidRDefault="0082211F">
      <w:pPr>
        <w:spacing w:line="240" w:lineRule="auto"/>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rsidR="004F5839" w:rsidRDefault="0082211F">
      <w:pPr>
        <w:spacing w:line="240" w:lineRule="auto"/>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rsidR="004F5839" w:rsidRDefault="0082211F">
      <w:pPr>
        <w:spacing w:line="240" w:lineRule="auto"/>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rsidR="004F5839" w:rsidRDefault="0082211F">
      <w:pPr>
        <w:spacing w:line="240" w:lineRule="auto"/>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rsidR="004F5839" w:rsidRDefault="0082211F">
      <w:pPr>
        <w:spacing w:line="240" w:lineRule="auto"/>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rsidR="004F5839" w:rsidRDefault="0082211F">
      <w:pPr>
        <w:spacing w:line="240" w:lineRule="auto"/>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rsidR="004F5839" w:rsidRDefault="004F5839">
      <w:pPr>
        <w:spacing w:line="240" w:lineRule="auto"/>
        <w:ind w:firstLine="708"/>
        <w:rPr>
          <w:sz w:val="24"/>
          <w:szCs w:val="24"/>
        </w:rPr>
      </w:pPr>
    </w:p>
    <w:p w:rsidR="004F5839" w:rsidRDefault="0082211F">
      <w:pPr>
        <w:spacing w:line="240" w:lineRule="auto"/>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rsidR="004F5839" w:rsidRDefault="004F5839">
      <w:pPr>
        <w:spacing w:line="240" w:lineRule="auto"/>
        <w:ind w:firstLine="709"/>
        <w:rPr>
          <w:b/>
          <w:i/>
          <w:iCs/>
          <w:sz w:val="24"/>
          <w:szCs w:val="24"/>
        </w:rPr>
      </w:pPr>
    </w:p>
    <w:p w:rsidR="004F5839" w:rsidRDefault="0082211F">
      <w:pPr>
        <w:spacing w:line="240" w:lineRule="auto"/>
        <w:ind w:firstLine="709"/>
        <w:rPr>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rsidR="004F5839" w:rsidRDefault="0082211F">
      <w:pPr>
        <w:spacing w:line="240" w:lineRule="auto"/>
        <w:ind w:firstLine="709"/>
        <w:rPr>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rsidR="004F5839" w:rsidRDefault="0082211F">
      <w:pPr>
        <w:spacing w:line="240" w:lineRule="auto"/>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rsidR="004F5839" w:rsidRDefault="0082211F">
      <w:pPr>
        <w:spacing w:line="240" w:lineRule="auto"/>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rsidR="004F5839" w:rsidRDefault="0082211F">
      <w:pPr>
        <w:spacing w:line="240" w:lineRule="auto"/>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rsidR="004F5839" w:rsidRDefault="004F5839">
      <w:pPr>
        <w:spacing w:line="240" w:lineRule="auto"/>
        <w:ind w:firstLine="709"/>
        <w:rPr>
          <w:sz w:val="24"/>
          <w:szCs w:val="24"/>
        </w:rPr>
      </w:pPr>
    </w:p>
    <w:p w:rsidR="004F5839" w:rsidRDefault="0082211F">
      <w:pPr>
        <w:spacing w:line="240" w:lineRule="auto"/>
        <w:ind w:firstLine="709"/>
        <w:rPr>
          <w:sz w:val="24"/>
          <w:szCs w:val="24"/>
        </w:rPr>
      </w:pPr>
      <w:r>
        <w:rPr>
          <w:sz w:val="24"/>
          <w:szCs w:val="24"/>
        </w:rPr>
        <w:t>В каждом из разделов размещаются:</w:t>
      </w:r>
    </w:p>
    <w:p w:rsidR="004F5839" w:rsidRDefault="0082211F">
      <w:pPr>
        <w:spacing w:line="240" w:lineRule="auto"/>
        <w:ind w:firstLine="709"/>
        <w:rPr>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rsidR="004F5839" w:rsidRDefault="0082211F">
      <w:pPr>
        <w:spacing w:line="240" w:lineRule="auto"/>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rsidR="004F5839" w:rsidRDefault="0082211F">
      <w:pPr>
        <w:spacing w:line="240" w:lineRule="auto"/>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rsidR="004F5839" w:rsidRDefault="0082211F">
      <w:pPr>
        <w:spacing w:line="240" w:lineRule="auto"/>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rsidR="004F5839" w:rsidRDefault="0082211F">
      <w:pPr>
        <w:spacing w:line="240" w:lineRule="auto"/>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rsidR="004F5839" w:rsidRDefault="0082211F">
      <w:pPr>
        <w:spacing w:line="240" w:lineRule="auto"/>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rsidR="004F5839" w:rsidRDefault="0082211F">
      <w:pPr>
        <w:spacing w:line="240" w:lineRule="auto"/>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rsidR="004F5839" w:rsidRDefault="0082211F">
      <w:pPr>
        <w:spacing w:line="240" w:lineRule="auto"/>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rsidR="004F5839" w:rsidRDefault="0082211F">
      <w:pPr>
        <w:spacing w:line="240" w:lineRule="auto"/>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rsidR="004F5839" w:rsidRDefault="0082211F">
      <w:pPr>
        <w:spacing w:line="240" w:lineRule="auto"/>
        <w:ind w:firstLine="709"/>
        <w:rPr>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rsidR="004F5839" w:rsidRDefault="0082211F">
      <w:pPr>
        <w:spacing w:line="240" w:lineRule="auto"/>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rsidR="004F5839" w:rsidRDefault="0082211F">
      <w:pPr>
        <w:spacing w:line="240" w:lineRule="auto"/>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rsidR="004F5839" w:rsidRDefault="0082211F">
      <w:pPr>
        <w:spacing w:line="240" w:lineRule="auto"/>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rsidR="004F5839" w:rsidRDefault="0082211F">
      <w:pPr>
        <w:spacing w:line="240" w:lineRule="auto"/>
        <w:ind w:firstLine="709"/>
        <w:rPr>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rsidR="004F5839" w:rsidRDefault="0082211F">
      <w:pPr>
        <w:spacing w:line="240" w:lineRule="auto"/>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rsidR="004F5839" w:rsidRDefault="0082211F">
      <w:pPr>
        <w:spacing w:line="240" w:lineRule="auto"/>
        <w:ind w:firstLine="709"/>
        <w:rPr>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rsidR="004F5839" w:rsidRDefault="0082211F">
      <w:pPr>
        <w:spacing w:line="240" w:lineRule="auto"/>
        <w:ind w:firstLine="709"/>
        <w:rPr>
          <w:sz w:val="24"/>
          <w:szCs w:val="24"/>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a3"/>
          <w:sz w:val="24"/>
          <w:szCs w:val="24"/>
        </w:rPr>
        <w:footnoteReference w:id="23"/>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rsidR="004F5839" w:rsidRDefault="0082211F">
      <w:pPr>
        <w:spacing w:line="240" w:lineRule="auto"/>
        <w:ind w:firstLine="709"/>
        <w:rPr>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rsidR="004F5839" w:rsidRDefault="004F5839">
      <w:pPr>
        <w:spacing w:line="240" w:lineRule="auto"/>
        <w:ind w:firstLine="709"/>
        <w:rPr>
          <w:sz w:val="24"/>
          <w:szCs w:val="24"/>
        </w:rPr>
      </w:pPr>
    </w:p>
    <w:p w:rsidR="004F5839" w:rsidRDefault="0082211F">
      <w:pPr>
        <w:spacing w:line="240" w:lineRule="auto"/>
        <w:rPr>
          <w:sz w:val="24"/>
          <w:szCs w:val="24"/>
        </w:rPr>
      </w:pPr>
      <w:r>
        <w:rPr>
          <w:sz w:val="24"/>
          <w:szCs w:val="24"/>
        </w:rPr>
        <w:t>Приложение: формы Реестров исполнительной документации для разделов Р-1, Р-2, Р-3, Р-4 в электронном виде.</w:t>
      </w:r>
      <w:r w:rsidRPr="001E4F39">
        <w:rPr>
          <w:rStyle w:val="a3"/>
          <w:sz w:val="24"/>
          <w:szCs w:val="24"/>
        </w:rPr>
        <w:footnoteReference w:id="24"/>
      </w:r>
    </w:p>
    <w:p w:rsidR="004F5839" w:rsidRDefault="004F5839">
      <w:pPr>
        <w:spacing w:line="240" w:lineRule="auto"/>
        <w:ind w:left="5103" w:firstLine="0"/>
        <w:rPr>
          <w:sz w:val="24"/>
          <w:szCs w:val="24"/>
        </w:rPr>
      </w:pPr>
    </w:p>
    <w:p w:rsidR="004F5839" w:rsidRDefault="004F5839">
      <w:pPr>
        <w:spacing w:line="240" w:lineRule="auto"/>
        <w:rPr>
          <w:sz w:val="24"/>
          <w:szCs w:val="24"/>
        </w:rPr>
      </w:pPr>
    </w:p>
    <w:tbl>
      <w:tblPr>
        <w:tblW w:w="9571" w:type="dxa"/>
        <w:tblLayout w:type="fixed"/>
        <w:tblLook w:val="04A0" w:firstRow="1" w:lastRow="0" w:firstColumn="1" w:lastColumn="0" w:noHBand="0" w:noVBand="1"/>
      </w:tblPr>
      <w:tblGrid>
        <w:gridCol w:w="4785"/>
        <w:gridCol w:w="4786"/>
      </w:tblGrid>
      <w:tr w:rsidR="004F5839">
        <w:tc>
          <w:tcPr>
            <w:tcW w:w="4785" w:type="dxa"/>
          </w:tcPr>
          <w:p w:rsidR="004F5839" w:rsidRDefault="0082211F">
            <w:pPr>
              <w:widowControl w:val="0"/>
              <w:spacing w:line="240" w:lineRule="auto"/>
              <w:rPr>
                <w:b/>
                <w:sz w:val="24"/>
                <w:szCs w:val="24"/>
              </w:rPr>
            </w:pPr>
            <w:r>
              <w:rPr>
                <w:b/>
                <w:sz w:val="24"/>
                <w:szCs w:val="24"/>
              </w:rPr>
              <w:t>Заказчик:</w:t>
            </w:r>
          </w:p>
        </w:tc>
        <w:tc>
          <w:tcPr>
            <w:tcW w:w="4785" w:type="dxa"/>
          </w:tcPr>
          <w:p w:rsidR="004F5839" w:rsidRDefault="0082211F">
            <w:pPr>
              <w:widowControl w:val="0"/>
              <w:spacing w:line="240" w:lineRule="auto"/>
              <w:rPr>
                <w:b/>
                <w:sz w:val="24"/>
                <w:szCs w:val="24"/>
              </w:rPr>
            </w:pPr>
            <w:r>
              <w:rPr>
                <w:b/>
                <w:sz w:val="24"/>
                <w:szCs w:val="24"/>
              </w:rPr>
              <w:t>Подрядчик:</w:t>
            </w:r>
          </w:p>
        </w:tc>
      </w:tr>
      <w:tr w:rsidR="004F5839">
        <w:tc>
          <w:tcPr>
            <w:tcW w:w="4785" w:type="dxa"/>
          </w:tcPr>
          <w:p w:rsidR="004F5839" w:rsidRDefault="004F5839">
            <w:pPr>
              <w:widowControl w:val="0"/>
              <w:spacing w:line="240" w:lineRule="auto"/>
              <w:rPr>
                <w:sz w:val="24"/>
                <w:szCs w:val="24"/>
              </w:rPr>
            </w:pPr>
          </w:p>
          <w:p w:rsidR="004F5839" w:rsidRDefault="004F5839">
            <w:pPr>
              <w:widowControl w:val="0"/>
              <w:spacing w:line="240" w:lineRule="auto"/>
              <w:rPr>
                <w:sz w:val="24"/>
                <w:szCs w:val="24"/>
              </w:rPr>
            </w:pPr>
          </w:p>
          <w:p w:rsidR="004F5839" w:rsidRDefault="0082211F">
            <w:pPr>
              <w:widowControl w:val="0"/>
              <w:spacing w:line="240" w:lineRule="auto"/>
              <w:rPr>
                <w:sz w:val="24"/>
                <w:szCs w:val="24"/>
              </w:rPr>
            </w:pPr>
            <w:r>
              <w:rPr>
                <w:sz w:val="24"/>
                <w:szCs w:val="24"/>
              </w:rPr>
              <w:t xml:space="preserve">_______________ / _______________ </w:t>
            </w:r>
          </w:p>
        </w:tc>
        <w:tc>
          <w:tcPr>
            <w:tcW w:w="4785" w:type="dxa"/>
          </w:tcPr>
          <w:p w:rsidR="004F5839" w:rsidRDefault="004F5839">
            <w:pPr>
              <w:widowControl w:val="0"/>
              <w:spacing w:line="240" w:lineRule="auto"/>
              <w:rPr>
                <w:sz w:val="24"/>
                <w:szCs w:val="24"/>
              </w:rPr>
            </w:pPr>
          </w:p>
          <w:p w:rsidR="004F5839" w:rsidRDefault="004F5839">
            <w:pPr>
              <w:widowControl w:val="0"/>
              <w:spacing w:line="240" w:lineRule="auto"/>
              <w:rPr>
                <w:sz w:val="24"/>
                <w:szCs w:val="24"/>
              </w:rPr>
            </w:pPr>
          </w:p>
          <w:p w:rsidR="004F5839" w:rsidRDefault="0082211F">
            <w:pPr>
              <w:widowControl w:val="0"/>
              <w:spacing w:line="240" w:lineRule="auto"/>
              <w:rPr>
                <w:sz w:val="24"/>
                <w:szCs w:val="24"/>
              </w:rPr>
            </w:pPr>
            <w:r>
              <w:rPr>
                <w:sz w:val="24"/>
                <w:szCs w:val="24"/>
              </w:rPr>
              <w:t xml:space="preserve">_______________ / _______________ </w:t>
            </w:r>
          </w:p>
          <w:p w:rsidR="004F5839" w:rsidRDefault="004F5839">
            <w:pPr>
              <w:widowControl w:val="0"/>
              <w:spacing w:line="240" w:lineRule="auto"/>
              <w:rPr>
                <w:sz w:val="24"/>
                <w:szCs w:val="24"/>
              </w:rPr>
            </w:pPr>
          </w:p>
        </w:tc>
      </w:tr>
    </w:tbl>
    <w:p w:rsidR="004F5839" w:rsidRDefault="004F5839">
      <w:pPr>
        <w:spacing w:line="240" w:lineRule="auto"/>
        <w:ind w:left="5103" w:firstLine="0"/>
        <w:rPr>
          <w:sz w:val="24"/>
          <w:szCs w:val="24"/>
        </w:rPr>
      </w:pPr>
    </w:p>
    <w:p w:rsidR="004F5839" w:rsidRDefault="004F5839">
      <w:pPr>
        <w:spacing w:line="240" w:lineRule="auto"/>
        <w:ind w:left="5103" w:firstLine="0"/>
        <w:rPr>
          <w:sz w:val="24"/>
          <w:szCs w:val="24"/>
        </w:rPr>
      </w:pPr>
    </w:p>
    <w:p w:rsidR="004F5839" w:rsidRDefault="004F5839">
      <w:pPr>
        <w:spacing w:line="240" w:lineRule="auto"/>
        <w:rPr>
          <w:sz w:val="24"/>
          <w:szCs w:val="24"/>
        </w:rPr>
      </w:pPr>
    </w:p>
    <w:p w:rsidR="004F5839" w:rsidRDefault="004F5839">
      <w:pPr>
        <w:spacing w:line="240" w:lineRule="auto"/>
        <w:rPr>
          <w:sz w:val="24"/>
          <w:szCs w:val="24"/>
        </w:rPr>
      </w:pPr>
    </w:p>
    <w:p w:rsidR="004F5839" w:rsidRDefault="004F5839">
      <w:pPr>
        <w:spacing w:line="240" w:lineRule="auto"/>
        <w:jc w:val="center"/>
        <w:rPr>
          <w:b/>
          <w:sz w:val="24"/>
          <w:szCs w:val="24"/>
        </w:rPr>
      </w:pPr>
    </w:p>
    <w:p w:rsidR="004F5839" w:rsidRDefault="004F5839">
      <w:pPr>
        <w:spacing w:line="240" w:lineRule="auto"/>
        <w:rPr>
          <w:sz w:val="24"/>
          <w:szCs w:val="24"/>
        </w:rPr>
      </w:pPr>
    </w:p>
    <w:p w:rsidR="004F5839" w:rsidRDefault="004F5839">
      <w:pPr>
        <w:spacing w:line="240" w:lineRule="auto"/>
        <w:rPr>
          <w:sz w:val="24"/>
          <w:szCs w:val="24"/>
        </w:rPr>
      </w:pPr>
    </w:p>
    <w:sectPr w:rsidR="004F5839">
      <w:headerReference w:type="default" r:id="rId26"/>
      <w:footerReference w:type="default" r:id="rId27"/>
      <w:pgSz w:w="11906" w:h="16838"/>
      <w:pgMar w:top="624" w:right="567" w:bottom="567"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3D5" w:rsidRDefault="00D203D5">
      <w:pPr>
        <w:spacing w:line="240" w:lineRule="auto"/>
      </w:pPr>
      <w:r>
        <w:separator/>
      </w:r>
    </w:p>
  </w:endnote>
  <w:endnote w:type="continuationSeparator" w:id="0">
    <w:p w:rsidR="00D203D5" w:rsidRDefault="00D203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WenQuanYi Zen Hei Sharp">
    <w:panose1 w:val="00000000000000000000"/>
    <w:charset w:val="00"/>
    <w:family w:val="roman"/>
    <w:notTrueType/>
    <w:pitch w:val="default"/>
  </w:font>
  <w:font w:name="Lohit Devanaga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NewRomanPS-BoldMT">
    <w:panose1 w:val="00000000000000000000"/>
    <w:charset w:val="80"/>
    <w:family w:val="auto"/>
    <w:notTrueType/>
    <w:pitch w:val="default"/>
    <w:sig w:usb0="00000000" w:usb1="08070000" w:usb2="00000010" w:usb3="00000000" w:csb0="00020001" w:csb1="00000000"/>
  </w:font>
  <w:font w:name="Liberation Serif">
    <w:altName w:val="Times New Roman"/>
    <w:panose1 w:val="02020603050405020304"/>
    <w:charset w:val="01"/>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ABE" w:rsidRDefault="00073ABE">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ABE" w:rsidRDefault="00073ABE">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ABE" w:rsidRDefault="00073ABE">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11F" w:rsidRPr="009B5506" w:rsidRDefault="0082211F" w:rsidP="009B5506">
    <w:pPr>
      <w:pStyle w:val="ac"/>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11F" w:rsidRPr="00744AA3" w:rsidRDefault="0082211F" w:rsidP="00744AA3">
    <w:pPr>
      <w:pStyle w:val="ac"/>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11F" w:rsidRPr="00744AA3" w:rsidRDefault="0082211F" w:rsidP="00744AA3">
    <w:pPr>
      <w:pStyle w:val="ac"/>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11F" w:rsidRPr="00744AA3" w:rsidRDefault="0082211F" w:rsidP="00744AA3">
    <w:pPr>
      <w:pStyle w:val="ac"/>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11F" w:rsidRDefault="0082211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3D5" w:rsidRDefault="00D203D5">
      <w:pPr>
        <w:rPr>
          <w:sz w:val="12"/>
        </w:rPr>
      </w:pPr>
      <w:r>
        <w:separator/>
      </w:r>
    </w:p>
  </w:footnote>
  <w:footnote w:type="continuationSeparator" w:id="0">
    <w:p w:rsidR="00D203D5" w:rsidRDefault="00D203D5">
      <w:pPr>
        <w:rPr>
          <w:sz w:val="12"/>
        </w:rPr>
      </w:pPr>
      <w:r>
        <w:continuationSeparator/>
      </w:r>
    </w:p>
  </w:footnote>
  <w:footnote w:id="1">
    <w:p w:rsidR="0082211F" w:rsidRDefault="0082211F">
      <w:pPr>
        <w:pStyle w:val="af1"/>
        <w:jc w:val="both"/>
      </w:pPr>
      <w:r>
        <w:rPr>
          <w:rStyle w:val="afb"/>
        </w:rPr>
        <w:footnoteRef/>
      </w:r>
      <w:r>
        <w:t xml:space="preserve"> Пункт включается в Договор в случае, если к Договору прикладывается полный комплект сметной документации.</w:t>
      </w:r>
    </w:p>
  </w:footnote>
  <w:footnote w:id="2">
    <w:p w:rsidR="0082211F" w:rsidRPr="001739F5" w:rsidRDefault="0082211F">
      <w:pPr>
        <w:pStyle w:val="af1"/>
        <w:jc w:val="both"/>
      </w:pPr>
      <w:r w:rsidRPr="001739F5">
        <w:rPr>
          <w:rStyle w:val="afb"/>
        </w:rPr>
        <w:footnoteRef/>
      </w:r>
      <w:r w:rsidRPr="001739F5">
        <w:t xml:space="preserve"> Условие включается в случае, когда на дату заключения Договора локальные сметные расчеты по одному или нескольким Этапам работ отсутствуют. </w:t>
      </w:r>
    </w:p>
  </w:footnote>
  <w:footnote w:id="3">
    <w:p w:rsidR="0082211F" w:rsidRDefault="0082211F">
      <w:pPr>
        <w:pStyle w:val="af1"/>
      </w:pPr>
      <w:r>
        <w:rPr>
          <w:rStyle w:val="afb"/>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rsidR="0082211F" w:rsidRDefault="0082211F">
      <w:pPr>
        <w:pStyle w:val="af1"/>
      </w:pPr>
      <w:r>
        <w:rPr>
          <w:rStyle w:val="afb"/>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rsidR="0082211F" w:rsidRDefault="0082211F">
      <w:pPr>
        <w:pStyle w:val="af1"/>
      </w:pPr>
      <w:r>
        <w:rPr>
          <w:rStyle w:val="afb"/>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82211F" w:rsidRDefault="0082211F">
      <w:pPr>
        <w:pStyle w:val="af1"/>
      </w:pPr>
      <w:r>
        <w:rPr>
          <w:rStyle w:val="afb"/>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7">
    <w:p w:rsidR="0082211F" w:rsidRDefault="0082211F">
      <w:pPr>
        <w:pStyle w:val="af1"/>
      </w:pPr>
      <w:r>
        <w:rPr>
          <w:rStyle w:val="afb"/>
        </w:rPr>
        <w:footnoteRef/>
      </w:r>
      <w:r>
        <w:t xml:space="preserve"> Для договоров, заключенных в рамках реализации инвестиционной программы Общества</w:t>
      </w:r>
    </w:p>
  </w:footnote>
  <w:footnote w:id="8">
    <w:p w:rsidR="0082211F" w:rsidRDefault="0082211F">
      <w:pPr>
        <w:pStyle w:val="af1"/>
      </w:pPr>
      <w:r>
        <w:rPr>
          <w:rStyle w:val="afb"/>
        </w:rPr>
        <w:footnoteRef/>
      </w:r>
      <w: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rsidR="0082211F" w:rsidRDefault="0082211F">
      <w:pPr>
        <w:pStyle w:val="af1"/>
      </w:pPr>
      <w:r>
        <w:rPr>
          <w:rStyle w:val="afb"/>
        </w:rPr>
        <w:footnoteRef/>
      </w:r>
      <w:r>
        <w:t xml:space="preserve"> Абзацы второй и третий включаются в текст договора в случае заключения договора в электронной форме.</w:t>
      </w:r>
    </w:p>
  </w:footnote>
  <w:footnote w:id="10">
    <w:p w:rsidR="0082211F" w:rsidRDefault="0082211F">
      <w:pPr>
        <w:pStyle w:val="af1"/>
      </w:pPr>
      <w:r>
        <w:rPr>
          <w:rStyle w:val="afb"/>
        </w:rPr>
        <w:footnoteRef/>
      </w:r>
      <w:r>
        <w:t xml:space="preserve"> Наименование Объекта, в отношении которого выполняются Этапы Работ. </w:t>
      </w:r>
    </w:p>
  </w:footnote>
  <w:footnote w:id="11">
    <w:p w:rsidR="0082211F" w:rsidRDefault="0082211F">
      <w:pPr>
        <w:pStyle w:val="af1"/>
      </w:pPr>
      <w:r>
        <w:rPr>
          <w:rStyle w:val="afb"/>
        </w:rPr>
        <w:footnoteRef/>
      </w:r>
      <w:r>
        <w:t xml:space="preserve"> Актуальный Перечень Банков-Гарантов Группы РусГидро размещен на официальном сайте Общества</w:t>
      </w:r>
    </w:p>
    <w:p w:rsidR="0082211F" w:rsidRDefault="0082211F">
      <w:pPr>
        <w:pStyle w:val="af1"/>
      </w:pPr>
      <w:r>
        <w:t>(</w:t>
      </w:r>
      <w:hyperlink r:id="rId1">
        <w:r>
          <w:t>http://drsk.ru/vnutrennie_dokumenty.html</w:t>
        </w:r>
      </w:hyperlink>
      <w:r>
        <w:t xml:space="preserve"> ).</w:t>
      </w:r>
    </w:p>
  </w:footnote>
  <w:footnote w:id="12">
    <w:p w:rsidR="0082211F" w:rsidRDefault="0082211F">
      <w:pPr>
        <w:pStyle w:val="af1"/>
        <w:jc w:val="both"/>
      </w:pPr>
      <w:r>
        <w:rPr>
          <w:rStyle w:val="afb"/>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13">
    <w:p w:rsidR="0082211F" w:rsidRDefault="0082211F">
      <w:pPr>
        <w:pStyle w:val="af1"/>
        <w:jc w:val="both"/>
      </w:pPr>
      <w:r>
        <w:rPr>
          <w:rStyle w:val="afb"/>
        </w:rPr>
        <w:footnoteRef/>
      </w:r>
      <w:r>
        <w:t xml:space="preserve"> Данное требование не применяется в отношении небанковских кредитных организаций.</w:t>
      </w:r>
    </w:p>
  </w:footnote>
  <w:footnote w:id="14">
    <w:p w:rsidR="0082211F" w:rsidRDefault="0082211F">
      <w:pPr>
        <w:pStyle w:val="af1"/>
        <w:jc w:val="both"/>
      </w:pPr>
      <w:r>
        <w:rPr>
          <w:rStyle w:val="afb"/>
        </w:rPr>
        <w:footnoteRef/>
      </w:r>
      <w: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15">
    <w:p w:rsidR="0082211F" w:rsidRDefault="0082211F">
      <w:pPr>
        <w:pStyle w:val="af1"/>
        <w:jc w:val="both"/>
      </w:pPr>
      <w:r>
        <w:rPr>
          <w:rStyle w:val="afb"/>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16">
    <w:p w:rsidR="0082211F" w:rsidRDefault="0082211F">
      <w:pPr>
        <w:pStyle w:val="af1"/>
      </w:pPr>
      <w:r>
        <w:rPr>
          <w:rStyle w:val="afb"/>
        </w:rPr>
        <w:footnoteRef/>
      </w:r>
      <w: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17">
    <w:p w:rsidR="0082211F" w:rsidRDefault="0082211F">
      <w:pPr>
        <w:pStyle w:val="af1"/>
      </w:pPr>
      <w:r>
        <w:rPr>
          <w:rStyle w:val="afb"/>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 w:id="18">
    <w:p w:rsidR="0082211F" w:rsidRDefault="0082211F">
      <w:pPr>
        <w:pStyle w:val="af1"/>
        <w:rPr>
          <w:rFonts w:ascii="Liberation Serif" w:hAnsi="Liberation Serif"/>
          <w:sz w:val="18"/>
          <w:szCs w:val="18"/>
        </w:rPr>
      </w:pPr>
      <w:r>
        <w:rPr>
          <w:rStyle w:val="afb"/>
        </w:rPr>
        <w:footnoteRef/>
      </w:r>
      <w:r>
        <w:rPr>
          <w:rFonts w:ascii="Liberation Serif" w:hAnsi="Liberation Serif"/>
          <w:sz w:val="18"/>
          <w:szCs w:val="18"/>
        </w:rPr>
        <w:t xml:space="preserve"> Далее – ПО.</w:t>
      </w:r>
    </w:p>
  </w:footnote>
  <w:footnote w:id="19">
    <w:p w:rsidR="0082211F" w:rsidRDefault="0082211F">
      <w:pPr>
        <w:pStyle w:val="af1"/>
      </w:pPr>
      <w:r>
        <w:rPr>
          <w:rStyle w:val="afb"/>
        </w:rPr>
        <w:footnoteRef/>
      </w:r>
      <w:r>
        <w:t xml:space="preserve"> </w:t>
      </w:r>
      <w:r>
        <w:rPr>
          <w:rFonts w:ascii="Liberation Serif" w:hAnsi="Liberation Serif"/>
          <w:sz w:val="18"/>
          <w:szCs w:val="18"/>
        </w:rPr>
        <w:t>Далее соответственно Заказчик, Технический заказчик и Подрядчик.</w:t>
      </w:r>
    </w:p>
  </w:footnote>
  <w:footnote w:id="20">
    <w:p w:rsidR="0082211F" w:rsidRDefault="0082211F">
      <w:pPr>
        <w:pStyle w:val="af1"/>
        <w:jc w:val="both"/>
      </w:pPr>
      <w:r>
        <w:rPr>
          <w:rStyle w:val="afb"/>
        </w:rPr>
        <w:footnoteRef/>
      </w:r>
      <w: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21">
    <w:p w:rsidR="0082211F" w:rsidRDefault="0082211F">
      <w:pPr>
        <w:pStyle w:val="af1"/>
        <w:rPr>
          <w:sz w:val="18"/>
          <w:szCs w:val="18"/>
        </w:rPr>
      </w:pPr>
      <w:r>
        <w:rPr>
          <w:rStyle w:val="afb"/>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rsidR="0082211F" w:rsidRDefault="0082211F" w:rsidP="009B08CC">
      <w:pPr>
        <w:pStyle w:val="af1"/>
        <w:numPr>
          <w:ilvl w:val="0"/>
          <w:numId w:val="25"/>
        </w:numPr>
        <w:tabs>
          <w:tab w:val="left" w:pos="338"/>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rsidR="0082211F" w:rsidRDefault="0082211F" w:rsidP="009B08CC">
      <w:pPr>
        <w:pStyle w:val="af1"/>
        <w:numPr>
          <w:ilvl w:val="0"/>
          <w:numId w:val="25"/>
        </w:numPr>
        <w:tabs>
          <w:tab w:val="left" w:pos="338"/>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22">
    <w:p w:rsidR="0082211F" w:rsidRDefault="0082211F">
      <w:pPr>
        <w:pStyle w:val="af1"/>
        <w:jc w:val="both"/>
        <w:rPr>
          <w:rFonts w:ascii="Liberation Serif" w:hAnsi="Liberation Serif"/>
        </w:rPr>
      </w:pPr>
      <w:r>
        <w:rPr>
          <w:rStyle w:val="afb"/>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r>
      <w:r>
        <w:rPr>
          <w:rFonts w:ascii="Liberation Serif" w:hAnsi="Liberation Serif"/>
          <w:sz w:val="18"/>
          <w:szCs w:val="18"/>
        </w:rPr>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23">
    <w:p w:rsidR="0082211F" w:rsidRDefault="0082211F">
      <w:pPr>
        <w:pStyle w:val="af1"/>
        <w:jc w:val="both"/>
        <w:rPr>
          <w:rFonts w:ascii="Liberation Serif" w:hAnsi="Liberation Serif"/>
        </w:rPr>
      </w:pPr>
      <w:r>
        <w:rPr>
          <w:rStyle w:val="afb"/>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r>
      <w:r>
        <w:rPr>
          <w:rFonts w:ascii="Liberation Serif" w:hAnsi="Liberation Serif"/>
          <w:sz w:val="18"/>
          <w:szCs w:val="18"/>
        </w:rPr>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24">
    <w:p w:rsidR="0082211F" w:rsidRDefault="0082211F">
      <w:pPr>
        <w:pStyle w:val="af1"/>
        <w:jc w:val="both"/>
        <w:rPr>
          <w:rFonts w:ascii="Liberation Serif" w:hAnsi="Liberation Serif"/>
          <w:sz w:val="18"/>
          <w:szCs w:val="18"/>
          <w:shd w:val="clear" w:color="auto" w:fill="FFFF00"/>
        </w:rPr>
      </w:pPr>
      <w:r>
        <w:rPr>
          <w:rStyle w:val="afb"/>
        </w:rPr>
        <w:footnoteRef/>
      </w:r>
      <w:r>
        <w:rPr>
          <w:rFonts w:ascii="Liberation Serif" w:hAnsi="Liberation Serif"/>
          <w:sz w:val="18"/>
          <w:szCs w:val="18"/>
          <w:shd w:val="clear" w:color="auto" w:fill="FFFF00"/>
        </w:rPr>
        <w:t xml:space="preserve"> </w:t>
      </w:r>
      <w:r w:rsidRPr="001E4F39">
        <w:rPr>
          <w:rFonts w:ascii="Liberation Serif" w:hAnsi="Liberation Serif"/>
          <w:sz w:val="18"/>
          <w:szCs w:val="18"/>
        </w:rPr>
        <w:t>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ABE" w:rsidRDefault="00073ABE">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3ABE" w:rsidRDefault="00073ABE">
    <w:pPr>
      <w:pStyle w:val="a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11F" w:rsidRPr="00073ABE" w:rsidRDefault="0082211F" w:rsidP="00073ABE">
    <w:pPr>
      <w:pStyle w:val="af6"/>
    </w:pPr>
    <w:bookmarkStart w:id="44" w:name="_GoBack"/>
    <w:bookmarkEnd w:id="44"/>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11F" w:rsidRDefault="0082211F">
    <w:pPr>
      <w:pStyle w:val="af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11F" w:rsidRDefault="0082211F">
    <w:pPr>
      <w:pStyle w:val="a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11F" w:rsidRDefault="0082211F">
    <w:pPr>
      <w:pStyle w:val="af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11F" w:rsidRDefault="0082211F">
    <w:pPr>
      <w:pStyle w:val="a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11F" w:rsidRDefault="0082211F">
    <w:pPr>
      <w:pStyle w:val="af6"/>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42E8"/>
    <w:multiLevelType w:val="multilevel"/>
    <w:tmpl w:val="F9E8E92E"/>
    <w:lvl w:ilvl="0">
      <w:start w:val="1"/>
      <w:numFmt w:val="decimal"/>
      <w:lvlText w:val="%1."/>
      <w:lvlJc w:val="left"/>
      <w:pPr>
        <w:tabs>
          <w:tab w:val="num" w:pos="0"/>
        </w:tabs>
        <w:ind w:left="927" w:hanging="360"/>
      </w:pPr>
      <w:rPr>
        <w:b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 w15:restartNumberingAfterBreak="0">
    <w:nsid w:val="04C537BB"/>
    <w:multiLevelType w:val="multilevel"/>
    <w:tmpl w:val="73A28AD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5C16F36"/>
    <w:multiLevelType w:val="multilevel"/>
    <w:tmpl w:val="6AEC431C"/>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60A65DC"/>
    <w:multiLevelType w:val="multilevel"/>
    <w:tmpl w:val="CDCA6D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A7C60C2"/>
    <w:multiLevelType w:val="multilevel"/>
    <w:tmpl w:val="8EE454A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 w15:restartNumberingAfterBreak="0">
    <w:nsid w:val="0C6944AB"/>
    <w:multiLevelType w:val="multilevel"/>
    <w:tmpl w:val="323818C0"/>
    <w:lvl w:ilvl="0">
      <w:start w:val="1"/>
      <w:numFmt w:val="decimal"/>
      <w:lvlText w:val="%1."/>
      <w:lvlJc w:val="left"/>
      <w:pPr>
        <w:tabs>
          <w:tab w:val="num" w:pos="0"/>
        </w:tabs>
        <w:ind w:left="2204" w:hanging="360"/>
      </w:pPr>
      <w:rPr>
        <w:b/>
      </w:rPr>
    </w:lvl>
    <w:lvl w:ilvl="1">
      <w:start w:val="1"/>
      <w:numFmt w:val="decimal"/>
      <w:lvlText w:val="%1.%2."/>
      <w:lvlJc w:val="left"/>
      <w:pPr>
        <w:tabs>
          <w:tab w:val="num" w:pos="2410"/>
        </w:tabs>
        <w:ind w:left="2984" w:hanging="432"/>
      </w:pPr>
      <w:rPr>
        <w:b w:val="0"/>
        <w:sz w:val="24"/>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E701BD5"/>
    <w:multiLevelType w:val="multilevel"/>
    <w:tmpl w:val="C44AE4FC"/>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163E026C"/>
    <w:multiLevelType w:val="multilevel"/>
    <w:tmpl w:val="51BE74D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1B8C01C9"/>
    <w:multiLevelType w:val="multilevel"/>
    <w:tmpl w:val="6076E57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15:restartNumberingAfterBreak="0">
    <w:nsid w:val="1FBD5CC7"/>
    <w:multiLevelType w:val="multilevel"/>
    <w:tmpl w:val="1AE2D7F4"/>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15:restartNumberingAfterBreak="0">
    <w:nsid w:val="222C3C2C"/>
    <w:multiLevelType w:val="multilevel"/>
    <w:tmpl w:val="42CAAD98"/>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1" w15:restartNumberingAfterBreak="0">
    <w:nsid w:val="245050B2"/>
    <w:multiLevelType w:val="multilevel"/>
    <w:tmpl w:val="F77E3FD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15:restartNumberingAfterBreak="0">
    <w:nsid w:val="277D13F7"/>
    <w:multiLevelType w:val="multilevel"/>
    <w:tmpl w:val="560092A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2C4C129A"/>
    <w:multiLevelType w:val="multilevel"/>
    <w:tmpl w:val="C5F4AC0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4239435E"/>
    <w:multiLevelType w:val="multilevel"/>
    <w:tmpl w:val="3E186AC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9770D26"/>
    <w:multiLevelType w:val="multilevel"/>
    <w:tmpl w:val="5F8625B2"/>
    <w:lvl w:ilvl="0">
      <w:start w:val="1"/>
      <w:numFmt w:val="upperRoman"/>
      <w:lvlText w:val="%1."/>
      <w:lvlJc w:val="left"/>
      <w:pPr>
        <w:tabs>
          <w:tab w:val="num" w:pos="0"/>
        </w:tabs>
        <w:ind w:left="1287" w:hanging="72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6" w15:restartNumberingAfterBreak="0">
    <w:nsid w:val="4B3A435C"/>
    <w:multiLevelType w:val="multilevel"/>
    <w:tmpl w:val="B1A0E7B8"/>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17" w15:restartNumberingAfterBreak="0">
    <w:nsid w:val="517B24FE"/>
    <w:multiLevelType w:val="multilevel"/>
    <w:tmpl w:val="B7941FBE"/>
    <w:lvl w:ilvl="0">
      <w:start w:val="1"/>
      <w:numFmt w:val="decimal"/>
      <w:lvlText w:val="%1."/>
      <w:lvlJc w:val="left"/>
      <w:pPr>
        <w:tabs>
          <w:tab w:val="num" w:pos="0"/>
        </w:tabs>
        <w:ind w:left="720" w:hanging="360"/>
      </w:pPr>
    </w:lvl>
    <w:lvl w:ilvl="1">
      <w:start w:val="1"/>
      <w:numFmt w:val="decimal"/>
      <w:lvlText w:val="%1.%2."/>
      <w:lvlJc w:val="left"/>
      <w:pPr>
        <w:tabs>
          <w:tab w:val="num" w:pos="0"/>
        </w:tabs>
        <w:ind w:left="1140" w:hanging="42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15:restartNumberingAfterBreak="0">
    <w:nsid w:val="53CD1D17"/>
    <w:multiLevelType w:val="multilevel"/>
    <w:tmpl w:val="5AF6F4CE"/>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06B3CB1"/>
    <w:multiLevelType w:val="multilevel"/>
    <w:tmpl w:val="4758467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6479412F"/>
    <w:multiLevelType w:val="multilevel"/>
    <w:tmpl w:val="C03692B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1" w15:restartNumberingAfterBreak="0">
    <w:nsid w:val="691170DE"/>
    <w:multiLevelType w:val="multilevel"/>
    <w:tmpl w:val="AD260AC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6E6C632B"/>
    <w:multiLevelType w:val="multilevel"/>
    <w:tmpl w:val="4720262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3" w15:restartNumberingAfterBreak="0">
    <w:nsid w:val="755354D6"/>
    <w:multiLevelType w:val="multilevel"/>
    <w:tmpl w:val="9D04380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78B86D20"/>
    <w:multiLevelType w:val="multilevel"/>
    <w:tmpl w:val="5654563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78D30B84"/>
    <w:multiLevelType w:val="multilevel"/>
    <w:tmpl w:val="EB6C23E8"/>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B454FD6"/>
    <w:multiLevelType w:val="multilevel"/>
    <w:tmpl w:val="1E7E5048"/>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851"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7FE71311"/>
    <w:multiLevelType w:val="multilevel"/>
    <w:tmpl w:val="360CB37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6"/>
  </w:num>
  <w:num w:numId="2">
    <w:abstractNumId w:val="2"/>
  </w:num>
  <w:num w:numId="3">
    <w:abstractNumId w:val="5"/>
  </w:num>
  <w:num w:numId="4">
    <w:abstractNumId w:val="25"/>
  </w:num>
  <w:num w:numId="5">
    <w:abstractNumId w:val="22"/>
  </w:num>
  <w:num w:numId="6">
    <w:abstractNumId w:val="11"/>
  </w:num>
  <w:num w:numId="7">
    <w:abstractNumId w:val="20"/>
  </w:num>
  <w:num w:numId="8">
    <w:abstractNumId w:val="1"/>
  </w:num>
  <w:num w:numId="9">
    <w:abstractNumId w:val="23"/>
  </w:num>
  <w:num w:numId="10">
    <w:abstractNumId w:val="27"/>
  </w:num>
  <w:num w:numId="11">
    <w:abstractNumId w:val="14"/>
  </w:num>
  <w:num w:numId="12">
    <w:abstractNumId w:val="21"/>
  </w:num>
  <w:num w:numId="13">
    <w:abstractNumId w:val="6"/>
  </w:num>
  <w:num w:numId="14">
    <w:abstractNumId w:val="26"/>
  </w:num>
  <w:num w:numId="15">
    <w:abstractNumId w:val="7"/>
  </w:num>
  <w:num w:numId="16">
    <w:abstractNumId w:val="19"/>
  </w:num>
  <w:num w:numId="17">
    <w:abstractNumId w:val="24"/>
  </w:num>
  <w:num w:numId="18">
    <w:abstractNumId w:val="10"/>
  </w:num>
  <w:num w:numId="19">
    <w:abstractNumId w:val="9"/>
  </w:num>
  <w:num w:numId="20">
    <w:abstractNumId w:val="13"/>
  </w:num>
  <w:num w:numId="21">
    <w:abstractNumId w:val="8"/>
  </w:num>
  <w:num w:numId="22">
    <w:abstractNumId w:val="3"/>
  </w:num>
  <w:num w:numId="23">
    <w:abstractNumId w:val="12"/>
  </w:num>
  <w:num w:numId="24">
    <w:abstractNumId w:val="4"/>
  </w:num>
  <w:num w:numId="25">
    <w:abstractNumId w:val="18"/>
  </w:num>
  <w:num w:numId="26">
    <w:abstractNumId w:val="15"/>
    <w:lvlOverride w:ilvl="0">
      <w:startOverride w:val="1"/>
    </w:lvlOverride>
  </w:num>
  <w:num w:numId="27">
    <w:abstractNumId w:val="17"/>
    <w:lvlOverride w:ilvl="0">
      <w:startOverride w:val="1"/>
    </w:lvlOverride>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5"/>
  </w:num>
  <w:num w:numId="42">
    <w:abstractNumId w:val="0"/>
    <w:lvlOverride w:ilvl="0">
      <w:startOverride w:val="1"/>
    </w:lvlOverride>
  </w:num>
  <w:num w:numId="43">
    <w:abstractNumId w:val="0"/>
  </w:num>
  <w:num w:numId="44">
    <w:abstractNumId w:val="0"/>
  </w:num>
  <w:num w:numId="45">
    <w:abstractNumId w:val="0"/>
  </w:num>
  <w:num w:numId="46">
    <w:abstractNumId w:val="0"/>
  </w:num>
  <w:num w:numId="47">
    <w:abstractNumId w:val="0"/>
  </w:num>
  <w:num w:numId="48">
    <w:abstractNumId w:val="0"/>
  </w:num>
  <w:num w:numId="49">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839"/>
    <w:rsid w:val="00073ABE"/>
    <w:rsid w:val="001739F5"/>
    <w:rsid w:val="001E4F39"/>
    <w:rsid w:val="00263A4A"/>
    <w:rsid w:val="0041490D"/>
    <w:rsid w:val="004F5839"/>
    <w:rsid w:val="005C0799"/>
    <w:rsid w:val="00744AA3"/>
    <w:rsid w:val="0078171F"/>
    <w:rsid w:val="0082211F"/>
    <w:rsid w:val="00887D7F"/>
    <w:rsid w:val="00933417"/>
    <w:rsid w:val="00963DE2"/>
    <w:rsid w:val="009B08CC"/>
    <w:rsid w:val="009B5506"/>
    <w:rsid w:val="00B30566"/>
    <w:rsid w:val="00BF61E8"/>
    <w:rsid w:val="00D203D5"/>
    <w:rsid w:val="00E0611B"/>
    <w:rsid w:val="00E06D7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B151EA-0456-413A-A4FF-BC4342D1B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uiPriority w:val="9"/>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Верхний колонтитул Знак"/>
    <w:basedOn w:val="a0"/>
    <w:link w:val="af6"/>
    <w:qFormat/>
    <w:rsid w:val="00F84D00"/>
    <w:rPr>
      <w:sz w:val="28"/>
      <w:szCs w:val="28"/>
    </w:rPr>
  </w:style>
  <w:style w:type="character" w:customStyle="1" w:styleId="af7">
    <w:name w:val="Основной текст Знак"/>
    <w:basedOn w:val="a0"/>
    <w:link w:val="af8"/>
    <w:qFormat/>
    <w:rsid w:val="00F84D00"/>
    <w:rPr>
      <w:sz w:val="28"/>
      <w:szCs w:val="28"/>
    </w:rPr>
  </w:style>
  <w:style w:type="character" w:customStyle="1" w:styleId="22">
    <w:name w:val="Основной текст 2 Знак"/>
    <w:basedOn w:val="a0"/>
    <w:link w:val="23"/>
    <w:qFormat/>
    <w:rsid w:val="00F84D00"/>
  </w:style>
  <w:style w:type="character" w:customStyle="1" w:styleId="35">
    <w:name w:val="Основной текст с отступом 3 Знак"/>
    <w:basedOn w:val="a0"/>
    <w:link w:val="36"/>
    <w:qFormat/>
    <w:rsid w:val="00F84D00"/>
    <w:rPr>
      <w:sz w:val="16"/>
      <w:szCs w:val="16"/>
    </w:rPr>
  </w:style>
  <w:style w:type="character" w:customStyle="1" w:styleId="af9">
    <w:name w:val="Абзац списка Знак"/>
    <w:link w:val="afa"/>
    <w:uiPriority w:val="34"/>
    <w:qFormat/>
    <w:locked/>
    <w:rsid w:val="0035549E"/>
    <w:rPr>
      <w:sz w:val="24"/>
      <w:szCs w:val="24"/>
    </w:rPr>
  </w:style>
  <w:style w:type="character" w:customStyle="1" w:styleId="afb">
    <w:name w:val="Символ сноски"/>
    <w:qFormat/>
  </w:style>
  <w:style w:type="character" w:customStyle="1" w:styleId="WW8Num1z0">
    <w:name w:val="WW8Num1z0"/>
    <w:qFormat/>
    <w:rPr>
      <w:rFonts w:ascii="Times New Roman" w:hAnsi="Times New Roman" w:cs="Times New Roman"/>
      <w:sz w:val="18"/>
      <w:szCs w:val="18"/>
    </w:rPr>
  </w:style>
  <w:style w:type="character" w:customStyle="1" w:styleId="afc">
    <w:name w:val="Символ концевой сноски"/>
    <w:qFormat/>
  </w:style>
  <w:style w:type="paragraph" w:styleId="afd">
    <w:name w:val="Title"/>
    <w:basedOn w:val="a"/>
    <w:next w:val="af8"/>
    <w:qFormat/>
    <w:pPr>
      <w:keepNext/>
      <w:spacing w:before="240" w:after="120"/>
    </w:pPr>
    <w:rPr>
      <w:rFonts w:ascii="Liberation Sans" w:eastAsia="WenQuanYi Zen Hei Sharp" w:hAnsi="Liberation Sans" w:cs="Lohit Devanagari"/>
    </w:rPr>
  </w:style>
  <w:style w:type="paragraph" w:styleId="af8">
    <w:name w:val="Body Text"/>
    <w:basedOn w:val="a"/>
    <w:link w:val="af7"/>
    <w:rsid w:val="004B090F"/>
    <w:pPr>
      <w:spacing w:after="120"/>
    </w:pPr>
  </w:style>
  <w:style w:type="paragraph" w:styleId="afe">
    <w:name w:val="List"/>
    <w:basedOn w:val="af8"/>
    <w:rPr>
      <w:rFonts w:cs="Lohit Devanagari"/>
    </w:rPr>
  </w:style>
  <w:style w:type="paragraph" w:styleId="aff">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f0">
    <w:name w:val="index heading"/>
    <w:basedOn w:val="a"/>
    <w:qFormat/>
    <w:pPr>
      <w:suppressLineNumbers/>
    </w:pPr>
    <w:rPr>
      <w:rFonts w:cs="Lohit Devanagari"/>
    </w:r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1">
    <w:name w:val="Колонтитул"/>
    <w:basedOn w:val="a"/>
    <w:qFormat/>
  </w:style>
  <w:style w:type="paragraph" w:styleId="af6">
    <w:name w:val="header"/>
    <w:basedOn w:val="a"/>
    <w:link w:val="af5"/>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3">
    <w:name w:val="Body Text 2"/>
    <w:basedOn w:val="a"/>
    <w:link w:val="22"/>
    <w:qFormat/>
    <w:rsid w:val="004B090F"/>
    <w:pPr>
      <w:widowControl w:val="0"/>
      <w:spacing w:after="120" w:line="480" w:lineRule="auto"/>
      <w:ind w:firstLine="0"/>
      <w:jc w:val="left"/>
    </w:pPr>
    <w:rPr>
      <w:sz w:val="20"/>
      <w:szCs w:val="20"/>
    </w:rPr>
  </w:style>
  <w:style w:type="paragraph" w:customStyle="1" w:styleId="aff2">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3">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4">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5">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6">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6">
    <w:name w:val="Body Text Indent 3"/>
    <w:basedOn w:val="a"/>
    <w:link w:val="35"/>
    <w:qFormat/>
    <w:rsid w:val="006329B9"/>
    <w:pPr>
      <w:spacing w:after="120"/>
      <w:ind w:left="283"/>
    </w:pPr>
    <w:rPr>
      <w:sz w:val="16"/>
      <w:szCs w:val="16"/>
    </w:rPr>
  </w:style>
  <w:style w:type="paragraph" w:styleId="afa">
    <w:name w:val="List Paragraph"/>
    <w:basedOn w:val="a"/>
    <w:link w:val="af9"/>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1"/>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1"/>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1"/>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2"/>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7">
    <w:name w:val="Revision"/>
    <w:uiPriority w:val="99"/>
    <w:semiHidden/>
    <w:qFormat/>
    <w:rsid w:val="003003EF"/>
    <w:rPr>
      <w:sz w:val="28"/>
      <w:szCs w:val="28"/>
    </w:rPr>
  </w:style>
  <w:style w:type="paragraph" w:customStyle="1" w:styleId="13">
    <w:name w:val="Заголовок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4"/>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4"/>
      </w:numPr>
    </w:pPr>
  </w:style>
  <w:style w:type="paragraph" w:customStyle="1" w:styleId="-1">
    <w:name w:val="Контракт-подпункт"/>
    <w:basedOn w:val="a"/>
    <w:qFormat/>
    <w:rsid w:val="00F43F0D"/>
    <w:pPr>
      <w:numPr>
        <w:ilvl w:val="2"/>
        <w:numId w:val="4"/>
      </w:numPr>
    </w:pPr>
  </w:style>
  <w:style w:type="paragraph" w:customStyle="1" w:styleId="-2">
    <w:name w:val="Контракт-подподпункт"/>
    <w:basedOn w:val="a"/>
    <w:qFormat/>
    <w:rsid w:val="00F43F0D"/>
    <w:pPr>
      <w:numPr>
        <w:ilvl w:val="3"/>
        <w:numId w:val="4"/>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AE1F9A"/>
    <w:pPr>
      <w:widowControl w:val="0"/>
    </w:pPr>
    <w:rPr>
      <w:rFonts w:ascii="Courier New" w:hAnsi="Courier New" w:cs="Courier New"/>
    </w:rPr>
  </w:style>
  <w:style w:type="numbering" w:customStyle="1" w:styleId="WW8Num1">
    <w:name w:val="WW8Num1"/>
    <w:qFormat/>
  </w:style>
  <w:style w:type="table" w:styleId="aff8">
    <w:name w:val="Table Grid"/>
    <w:basedOn w:val="a1"/>
    <w:uiPriority w:val="39"/>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s>
</file>

<file path=word/_rels/footnotes.xml.rels><?xml version="1.0" encoding="UTF-8" standalone="yes"?>
<Relationships xmlns="http://schemas.openxmlformats.org/package/2006/relationships"><Relationship Id="rId1" Type="http://schemas.openxmlformats.org/officeDocument/2006/relationships/hyperlink" Target="http://drsk.ru/vnutrennie_dokument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28406-E313-43F1-98B4-EC0078801A83}">
  <ds:schemaRefs>
    <ds:schemaRef ds:uri="http://schemas.openxmlformats.org/officeDocument/2006/bibliography"/>
  </ds:schemaRefs>
</ds:datastoreItem>
</file>

<file path=customXml/itemProps2.xml><?xml version="1.0" encoding="utf-8"?>
<ds:datastoreItem xmlns:ds="http://schemas.openxmlformats.org/officeDocument/2006/customXml" ds:itemID="{DF022AF2-6625-4BE8-93D9-0562EFEDB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34</Pages>
  <Words>25280</Words>
  <Characters>144098</Characters>
  <Application>Microsoft Office Word</Application>
  <DocSecurity>0</DocSecurity>
  <Lines>1200</Lines>
  <Paragraphs>338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Ирдуганова Ирина Николаевна</cp:lastModifiedBy>
  <cp:revision>35</cp:revision>
  <cp:lastPrinted>2017-10-06T05:11:00Z</cp:lastPrinted>
  <dcterms:created xsi:type="dcterms:W3CDTF">2022-11-01T07:16:00Z</dcterms:created>
  <dcterms:modified xsi:type="dcterms:W3CDTF">2024-01-17T06:50:00Z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